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F74A0C" w:rsidRDefault="00F74A0C" w:rsidP="00C86866">
      <w:pPr>
        <w:pStyle w:val="AmDateTab"/>
      </w:pPr>
      <w:bookmarkStart w:id="0" w:name="_GoBack"/>
      <w:bookmarkEnd w:id="0"/>
      <w:r w:rsidRPr="00F74A0C">
        <w:rPr>
          <w:rStyle w:val="HideTWBExt"/>
          <w:noProof w:val="0"/>
        </w:rPr>
        <w:t>&lt;RepeatBlock-Amend&gt;</w:t>
      </w:r>
      <w:bookmarkStart w:id="1" w:name="restart"/>
      <w:r w:rsidRPr="00F74A0C">
        <w:rPr>
          <w:rStyle w:val="HideTWBExt"/>
          <w:noProof w:val="0"/>
        </w:rPr>
        <w:t>&lt;Amend&gt;&lt;Date&gt;</w:t>
      </w:r>
      <w:r w:rsidRPr="00F74A0C">
        <w:rPr>
          <w:rStyle w:val="HideTWBInt"/>
          <w:color w:val="auto"/>
        </w:rPr>
        <w:t>{15/10/2020}</w:t>
      </w:r>
      <w:r w:rsidRPr="00F74A0C">
        <w:t>15.10.2020</w:t>
      </w:r>
      <w:r w:rsidRPr="00F74A0C">
        <w:rPr>
          <w:rStyle w:val="HideTWBExt"/>
          <w:noProof w:val="0"/>
        </w:rPr>
        <w:t>&lt;/Date&gt;</w:t>
      </w:r>
      <w:r w:rsidRPr="00F74A0C">
        <w:tab/>
      </w:r>
      <w:r w:rsidRPr="00F74A0C">
        <w:rPr>
          <w:rStyle w:val="HideTWBExt"/>
          <w:noProof w:val="0"/>
        </w:rPr>
        <w:t>&lt;ANo&gt;</w:t>
      </w:r>
      <w:r w:rsidRPr="00F74A0C">
        <w:t>A8-0200</w:t>
      </w:r>
      <w:r w:rsidRPr="00F74A0C">
        <w:rPr>
          <w:rStyle w:val="HideTWBExt"/>
          <w:noProof w:val="0"/>
        </w:rPr>
        <w:t>&lt;/ANo&gt;</w:t>
      </w:r>
      <w:r w:rsidRPr="00F74A0C">
        <w:t>/</w:t>
      </w:r>
      <w:r w:rsidRPr="00F74A0C">
        <w:rPr>
          <w:rStyle w:val="HideTWBExt"/>
          <w:noProof w:val="0"/>
        </w:rPr>
        <w:t>&lt;NumAm&gt;</w:t>
      </w:r>
      <w:r w:rsidRPr="00F74A0C">
        <w:t>1272</w:t>
      </w:r>
      <w:r w:rsidRPr="00F74A0C">
        <w:rPr>
          <w:rStyle w:val="HideTWBExt"/>
          <w:noProof w:val="0"/>
        </w:rPr>
        <w:t>&lt;/NumAm&gt;</w:t>
      </w:r>
    </w:p>
    <w:p w:rsidR="001B07B8" w:rsidRPr="00F74A0C" w:rsidRDefault="00F74A0C" w:rsidP="001B07B8">
      <w:pPr>
        <w:pStyle w:val="AmNumberTabs"/>
      </w:pPr>
      <w:r w:rsidRPr="00F74A0C">
        <w:t>Pakeitimas</w:t>
      </w:r>
      <w:r w:rsidRPr="00F74A0C">
        <w:tab/>
      </w:r>
      <w:r w:rsidRPr="00F74A0C">
        <w:tab/>
      </w:r>
      <w:r w:rsidRPr="00F74A0C">
        <w:rPr>
          <w:rStyle w:val="HideTWBExt"/>
          <w:b w:val="0"/>
          <w:noProof w:val="0"/>
        </w:rPr>
        <w:t>&lt;NumAm&gt;</w:t>
      </w:r>
      <w:r w:rsidRPr="00F74A0C">
        <w:t>1272</w:t>
      </w:r>
      <w:r w:rsidRPr="00F74A0C">
        <w:rPr>
          <w:rStyle w:val="HideTWBExt"/>
          <w:b w:val="0"/>
          <w:noProof w:val="0"/>
        </w:rPr>
        <w:t>&lt;/NumAm&gt;</w:t>
      </w:r>
    </w:p>
    <w:p w:rsidR="005C608A" w:rsidRPr="00F74A0C" w:rsidRDefault="00F74A0C" w:rsidP="005C608A">
      <w:pPr>
        <w:pStyle w:val="NormalBold"/>
      </w:pPr>
      <w:r w:rsidRPr="00F74A0C">
        <w:rPr>
          <w:rStyle w:val="HideTWBExt"/>
          <w:b w:val="0"/>
          <w:noProof w:val="0"/>
        </w:rPr>
        <w:t>&lt;RepeatBlock-By&gt;</w:t>
      </w:r>
      <w:bookmarkStart w:id="2" w:name="By"/>
      <w:r w:rsidRPr="00F74A0C">
        <w:rPr>
          <w:rStyle w:val="HideTWBExt"/>
          <w:b w:val="0"/>
          <w:noProof w:val="0"/>
        </w:rPr>
        <w:t>&lt;By&gt;&lt;Members&gt;</w:t>
      </w:r>
      <w:proofErr w:type="spellStart"/>
      <w:r w:rsidRPr="00F74A0C">
        <w:t>Bas</w:t>
      </w:r>
      <w:proofErr w:type="spellEnd"/>
      <w:r w:rsidRPr="00F74A0C">
        <w:t xml:space="preserve"> </w:t>
      </w:r>
      <w:proofErr w:type="spellStart"/>
      <w:r w:rsidRPr="00F74A0C">
        <w:t>Eickhout</w:t>
      </w:r>
      <w:proofErr w:type="spellEnd"/>
      <w:r w:rsidRPr="00F74A0C">
        <w:t xml:space="preserve">, </w:t>
      </w:r>
      <w:proofErr w:type="spellStart"/>
      <w:r w:rsidRPr="00F74A0C">
        <w:t>Martin</w:t>
      </w:r>
      <w:proofErr w:type="spellEnd"/>
      <w:r w:rsidRPr="00F74A0C">
        <w:t xml:space="preserve"> </w:t>
      </w:r>
      <w:proofErr w:type="spellStart"/>
      <w:r w:rsidRPr="00F74A0C">
        <w:t>Häusling</w:t>
      </w:r>
      <w:proofErr w:type="spellEnd"/>
      <w:r w:rsidRPr="00F74A0C">
        <w:rPr>
          <w:rStyle w:val="HideTWBExt"/>
          <w:b w:val="0"/>
          <w:noProof w:val="0"/>
        </w:rPr>
        <w:t>&lt;/Members&gt;</w:t>
      </w:r>
    </w:p>
    <w:p w:rsidR="006B399D" w:rsidRPr="00F74A0C" w:rsidRDefault="00F74A0C" w:rsidP="006B399D">
      <w:r w:rsidRPr="00F74A0C">
        <w:rPr>
          <w:rStyle w:val="HideTWBExt"/>
          <w:noProof w:val="0"/>
        </w:rPr>
        <w:t>&lt;AuNomDe&gt;</w:t>
      </w:r>
      <w:r w:rsidRPr="00F74A0C">
        <w:rPr>
          <w:rStyle w:val="HideTWBInt"/>
          <w:color w:val="auto"/>
        </w:rPr>
        <w:t>{Verts/ALE}</w:t>
      </w:r>
      <w:proofErr w:type="spellStart"/>
      <w:r w:rsidRPr="00F74A0C">
        <w:t>Verts</w:t>
      </w:r>
      <w:proofErr w:type="spellEnd"/>
      <w:r w:rsidRPr="00F74A0C">
        <w:t>/ALE frakcijos vardu</w:t>
      </w:r>
      <w:r w:rsidRPr="00F74A0C">
        <w:rPr>
          <w:rStyle w:val="HideTWBExt"/>
          <w:noProof w:val="0"/>
        </w:rPr>
        <w:t>&lt;</w:t>
      </w:r>
      <w:r w:rsidRPr="00F74A0C">
        <w:rPr>
          <w:rStyle w:val="HideTWBExt"/>
          <w:noProof w:val="0"/>
        </w:rPr>
        <w:t>/AuNomDe&gt;</w:t>
      </w:r>
    </w:p>
    <w:p w:rsidR="006014F7" w:rsidRPr="00F74A0C" w:rsidRDefault="00F74A0C" w:rsidP="006014F7">
      <w:r w:rsidRPr="00F74A0C">
        <w:rPr>
          <w:rStyle w:val="HideTWBExt"/>
          <w:noProof w:val="0"/>
        </w:rPr>
        <w:t>&lt;/By&gt;</w:t>
      </w:r>
      <w:bookmarkEnd w:id="2"/>
      <w:r w:rsidRPr="00F74A0C">
        <w:rPr>
          <w:rStyle w:val="HideTWBExt"/>
          <w:noProof w:val="0"/>
        </w:rPr>
        <w:t>&lt;/RepeatBlock-By&gt;</w:t>
      </w:r>
    </w:p>
    <w:p w:rsidR="00F12D76" w:rsidRPr="00F74A0C" w:rsidRDefault="00F74A0C">
      <w:pPr>
        <w:pStyle w:val="AmDocTypeTab"/>
      </w:pPr>
      <w:r w:rsidRPr="00F74A0C">
        <w:rPr>
          <w:rStyle w:val="HideTWBExt"/>
          <w:b w:val="0"/>
          <w:noProof w:val="0"/>
        </w:rPr>
        <w:t>&lt;TitreType&gt;</w:t>
      </w:r>
      <w:r w:rsidRPr="00F74A0C">
        <w:t>Pranešimas</w:t>
      </w:r>
      <w:r w:rsidRPr="00F74A0C">
        <w:rPr>
          <w:rStyle w:val="HideTWBExt"/>
          <w:b w:val="0"/>
          <w:noProof w:val="0"/>
        </w:rPr>
        <w:t>&lt;/TitreType&gt;</w:t>
      </w:r>
      <w:r w:rsidRPr="00F74A0C">
        <w:tab/>
        <w:t>A8-0200/2019</w:t>
      </w:r>
    </w:p>
    <w:p w:rsidR="00F12D76" w:rsidRPr="00F74A0C" w:rsidRDefault="00F74A0C" w:rsidP="00455F4D">
      <w:pPr>
        <w:pStyle w:val="NormalBold"/>
      </w:pPr>
      <w:r w:rsidRPr="00F74A0C">
        <w:rPr>
          <w:rStyle w:val="HideTWBExt"/>
          <w:b w:val="0"/>
          <w:noProof w:val="0"/>
        </w:rPr>
        <w:t>&lt;Rapporteur&gt;</w:t>
      </w:r>
      <w:proofErr w:type="spellStart"/>
      <w:r w:rsidRPr="00F74A0C">
        <w:t>Peter</w:t>
      </w:r>
      <w:proofErr w:type="spellEnd"/>
      <w:r w:rsidRPr="00F74A0C">
        <w:t xml:space="preserve"> </w:t>
      </w:r>
      <w:proofErr w:type="spellStart"/>
      <w:r w:rsidRPr="00F74A0C">
        <w:t>Jahr</w:t>
      </w:r>
      <w:proofErr w:type="spellEnd"/>
      <w:r w:rsidRPr="00F74A0C">
        <w:rPr>
          <w:rStyle w:val="HideTWBExt"/>
          <w:b w:val="0"/>
          <w:noProof w:val="0"/>
        </w:rPr>
        <w:t>&lt;/Rapporteur&gt;</w:t>
      </w:r>
    </w:p>
    <w:p w:rsidR="00F12D76" w:rsidRPr="00F74A0C" w:rsidRDefault="00F74A0C" w:rsidP="008F4458">
      <w:r w:rsidRPr="00F74A0C">
        <w:rPr>
          <w:rStyle w:val="HideTWBExt"/>
          <w:noProof w:val="0"/>
        </w:rPr>
        <w:t>&lt;Titre&gt;</w:t>
      </w:r>
      <w:r w:rsidRPr="00F74A0C">
        <w:t>Valstybių narių pagal bendrą žemės ūkio politiką rengtinų strateginių planų (BŽŪP strateginių planų), finansuotinų iš Europos žemės ū</w:t>
      </w:r>
      <w:r w:rsidRPr="00F74A0C">
        <w:t>kio garantijų fondo (EŽŪGF) ir iš Europos žemės ūkio fondo kaimo plėtrai (EŽŪFKP), rėmimo taisyklių nustatymas</w:t>
      </w:r>
      <w:r w:rsidRPr="00F74A0C">
        <w:rPr>
          <w:rStyle w:val="HideTWBExt"/>
          <w:noProof w:val="0"/>
        </w:rPr>
        <w:t>&lt;/Titre&gt;</w:t>
      </w:r>
    </w:p>
    <w:p w:rsidR="008F4458" w:rsidRPr="00F74A0C" w:rsidRDefault="00F74A0C">
      <w:pPr>
        <w:pStyle w:val="Normal12a"/>
      </w:pPr>
      <w:r w:rsidRPr="00F74A0C">
        <w:rPr>
          <w:rStyle w:val="HideTWBExt"/>
          <w:noProof w:val="0"/>
        </w:rPr>
        <w:t>&lt;DocRef&gt;</w:t>
      </w:r>
      <w:r w:rsidRPr="00F74A0C">
        <w:t>(COM(2018)0392 – C8-0248/2018 – 2018/0216(COD))</w:t>
      </w:r>
      <w:r w:rsidRPr="00F74A0C">
        <w:rPr>
          <w:rStyle w:val="HideTWBExt"/>
          <w:noProof w:val="0"/>
        </w:rPr>
        <w:t>&lt;/DocRef&gt;</w:t>
      </w:r>
    </w:p>
    <w:p w:rsidR="008F4458" w:rsidRPr="00F74A0C" w:rsidRDefault="00F74A0C" w:rsidP="008F4458">
      <w:pPr>
        <w:pStyle w:val="NormalBold"/>
      </w:pPr>
      <w:r w:rsidRPr="00F74A0C">
        <w:rPr>
          <w:rStyle w:val="HideTWBExt"/>
          <w:b w:val="0"/>
          <w:noProof w:val="0"/>
        </w:rPr>
        <w:t>&lt;DocAmend&gt;</w:t>
      </w:r>
      <w:r w:rsidRPr="00F74A0C">
        <w:t>Pasiūlymas dėl reglamento</w:t>
      </w:r>
      <w:r w:rsidRPr="00F74A0C">
        <w:rPr>
          <w:rStyle w:val="HideTWBExt"/>
          <w:b w:val="0"/>
          <w:noProof w:val="0"/>
        </w:rPr>
        <w:t>&lt;/DocAmend&gt;</w:t>
      </w:r>
    </w:p>
    <w:p w:rsidR="008F4458" w:rsidRPr="00F74A0C" w:rsidRDefault="00F74A0C" w:rsidP="008F4458">
      <w:pPr>
        <w:pStyle w:val="NormalBold"/>
      </w:pPr>
      <w:r w:rsidRPr="00F74A0C">
        <w:rPr>
          <w:rStyle w:val="HideTWBExt"/>
          <w:b w:val="0"/>
          <w:noProof w:val="0"/>
        </w:rPr>
        <w:t>&lt;Article&gt;</w:t>
      </w:r>
      <w:r w:rsidRPr="00F74A0C">
        <w:t xml:space="preserve">70 straipsnio 4 </w:t>
      </w:r>
      <w:r w:rsidRPr="00F74A0C">
        <w:t>dalies b punktas</w:t>
      </w:r>
      <w:r w:rsidRPr="00F74A0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10F6" w:rsidRPr="00F74A0C" w:rsidTr="008F4458">
        <w:trPr>
          <w:jc w:val="center"/>
        </w:trPr>
        <w:tc>
          <w:tcPr>
            <w:tcW w:w="9752" w:type="dxa"/>
            <w:gridSpan w:val="2"/>
          </w:tcPr>
          <w:p w:rsidR="008F4458" w:rsidRPr="00F74A0C" w:rsidRDefault="008F4458" w:rsidP="002F4509">
            <w:pPr>
              <w:keepNext/>
            </w:pPr>
          </w:p>
        </w:tc>
      </w:tr>
      <w:tr w:rsidR="00C810F6" w:rsidRPr="00F74A0C" w:rsidTr="008F4458">
        <w:trPr>
          <w:jc w:val="center"/>
        </w:trPr>
        <w:tc>
          <w:tcPr>
            <w:tcW w:w="4876" w:type="dxa"/>
          </w:tcPr>
          <w:p w:rsidR="008F4458" w:rsidRPr="00F74A0C" w:rsidRDefault="00F74A0C" w:rsidP="002F4509">
            <w:pPr>
              <w:pStyle w:val="AmColumnHeading"/>
              <w:keepNext/>
            </w:pPr>
            <w:r w:rsidRPr="00F74A0C">
              <w:t>Komisijos siūlomas tekstas</w:t>
            </w:r>
          </w:p>
        </w:tc>
        <w:tc>
          <w:tcPr>
            <w:tcW w:w="4876" w:type="dxa"/>
          </w:tcPr>
          <w:p w:rsidR="008F4458" w:rsidRPr="00F74A0C" w:rsidRDefault="00F74A0C" w:rsidP="002F4509">
            <w:pPr>
              <w:pStyle w:val="AmColumnHeading"/>
              <w:keepNext/>
            </w:pPr>
            <w:r w:rsidRPr="00F74A0C">
              <w:t>Pakeitimas</w:t>
            </w:r>
          </w:p>
        </w:tc>
      </w:tr>
      <w:tr w:rsidR="00C810F6" w:rsidRPr="00F74A0C" w:rsidTr="008F4458">
        <w:trPr>
          <w:jc w:val="center"/>
        </w:trPr>
        <w:tc>
          <w:tcPr>
            <w:tcW w:w="4876" w:type="dxa"/>
          </w:tcPr>
          <w:p w:rsidR="008F4458" w:rsidRPr="00F74A0C" w:rsidRDefault="00F74A0C" w:rsidP="008F4458">
            <w:pPr>
              <w:pStyle w:val="Normal6a"/>
            </w:pPr>
            <w:r w:rsidRPr="00F74A0C">
              <w:t>b)</w:t>
            </w:r>
            <w:r w:rsidRPr="00F74A0C">
              <w:tab/>
              <w:t>nuostolių apskaičiavimo metodiką ir kompensacijos išmokėjimą lemiančius veiksnius;</w:t>
            </w:r>
          </w:p>
        </w:tc>
        <w:tc>
          <w:tcPr>
            <w:tcW w:w="4876" w:type="dxa"/>
          </w:tcPr>
          <w:p w:rsidR="008F4458" w:rsidRPr="00F74A0C" w:rsidRDefault="00F74A0C" w:rsidP="008F4458">
            <w:pPr>
              <w:pStyle w:val="Normal6a"/>
              <w:rPr>
                <w:szCs w:val="24"/>
              </w:rPr>
            </w:pPr>
            <w:r w:rsidRPr="00F74A0C">
              <w:t>b)</w:t>
            </w:r>
            <w:r w:rsidRPr="00F74A0C">
              <w:tab/>
              <w:t>nuostolių apskaičiavimo metodiką ir kompensacijos išmokėjimą lemiančius veiksnius</w:t>
            </w:r>
            <w:r w:rsidRPr="00F74A0C">
              <w:rPr>
                <w:b/>
                <w:i/>
              </w:rPr>
              <w:t xml:space="preserve">, be kita ko, </w:t>
            </w:r>
            <w:r w:rsidRPr="00F74A0C">
              <w:rPr>
                <w:b/>
                <w:i/>
              </w:rPr>
              <w:t>naudojant ūkio arba vietos, regionų ir nacionaliniu lygmeniu nustatytus biologinius, klimato arba ekonominius indeksus</w:t>
            </w:r>
            <w:r w:rsidRPr="00F74A0C">
              <w:t>;</w:t>
            </w:r>
          </w:p>
        </w:tc>
      </w:tr>
    </w:tbl>
    <w:p w:rsidR="008F4458" w:rsidRPr="00F74A0C" w:rsidRDefault="00F74A0C" w:rsidP="008D0AE4">
      <w:pPr>
        <w:pStyle w:val="AmOrLang"/>
      </w:pPr>
      <w:proofErr w:type="spellStart"/>
      <w:r w:rsidRPr="00F74A0C">
        <w:t>Or</w:t>
      </w:r>
      <w:proofErr w:type="spellEnd"/>
      <w:r w:rsidRPr="00F74A0C">
        <w:t xml:space="preserve">. </w:t>
      </w:r>
      <w:r w:rsidRPr="00F74A0C">
        <w:rPr>
          <w:rStyle w:val="HideTWBExt"/>
          <w:noProof w:val="0"/>
        </w:rPr>
        <w:t>&lt;Original&gt;</w:t>
      </w:r>
      <w:r w:rsidR="00530D8A" w:rsidRPr="00F74A0C">
        <w:rPr>
          <w:rStyle w:val="HideTWBInt"/>
        </w:rPr>
        <w:t>{EN}</w:t>
      </w:r>
      <w:proofErr w:type="spellStart"/>
      <w:r w:rsidR="00530D8A" w:rsidRPr="00F74A0C">
        <w:t>en</w:t>
      </w:r>
      <w:proofErr w:type="spellEnd"/>
      <w:r w:rsidRPr="00F74A0C">
        <w:rPr>
          <w:rStyle w:val="HideTWBExt"/>
          <w:noProof w:val="0"/>
        </w:rPr>
        <w:t>&lt;/Original&gt;</w:t>
      </w:r>
    </w:p>
    <w:p w:rsidR="00F12D76" w:rsidRPr="00F74A0C" w:rsidRDefault="00F12D76">
      <w:pPr>
        <w:sectPr w:rsidR="00F12D76" w:rsidRPr="00F74A0C" w:rsidSect="00491C5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F12D76" w:rsidRPr="00F74A0C" w:rsidRDefault="00F74A0C">
      <w:r w:rsidRPr="00F74A0C">
        <w:rPr>
          <w:rStyle w:val="HideTWBExt"/>
          <w:noProof w:val="0"/>
        </w:rPr>
        <w:lastRenderedPageBreak/>
        <w:t>&lt;/Amend&gt;</w:t>
      </w:r>
      <w:bookmarkEnd w:id="1"/>
    </w:p>
    <w:p w:rsidR="00530D8A" w:rsidRPr="00F74A0C" w:rsidRDefault="00F74A0C" w:rsidP="00530D8A">
      <w:pPr>
        <w:pStyle w:val="AmDateTab"/>
      </w:pPr>
      <w:r w:rsidRPr="00F74A0C">
        <w:rPr>
          <w:rStyle w:val="HideTWBExt"/>
          <w:noProof w:val="0"/>
        </w:rPr>
        <w:t>&lt;Amend&gt;&lt;Date&gt;</w:t>
      </w:r>
      <w:r w:rsidRPr="00F74A0C">
        <w:rPr>
          <w:rStyle w:val="HideTWBInt"/>
          <w:color w:val="auto"/>
        </w:rPr>
        <w:t>{15/10/2020}</w:t>
      </w:r>
      <w:r w:rsidRPr="00F74A0C">
        <w:t>15.10.2020</w:t>
      </w:r>
      <w:r w:rsidRPr="00F74A0C">
        <w:rPr>
          <w:rStyle w:val="HideTWBExt"/>
          <w:noProof w:val="0"/>
        </w:rPr>
        <w:t>&lt;/Date&gt;</w:t>
      </w:r>
      <w:r w:rsidRPr="00F74A0C">
        <w:tab/>
      </w:r>
      <w:r w:rsidRPr="00F74A0C">
        <w:rPr>
          <w:rStyle w:val="HideTWBExt"/>
          <w:noProof w:val="0"/>
        </w:rPr>
        <w:t>&lt;ANo&gt;</w:t>
      </w:r>
      <w:r w:rsidRPr="00F74A0C">
        <w:t>A8-0200</w:t>
      </w:r>
      <w:r w:rsidRPr="00F74A0C">
        <w:rPr>
          <w:rStyle w:val="HideTWBExt"/>
          <w:noProof w:val="0"/>
        </w:rPr>
        <w:t>&lt;/ANo&gt;</w:t>
      </w:r>
      <w:r w:rsidRPr="00F74A0C">
        <w:t>/</w:t>
      </w:r>
      <w:r w:rsidRPr="00F74A0C">
        <w:rPr>
          <w:rStyle w:val="HideTWBExt"/>
          <w:noProof w:val="0"/>
        </w:rPr>
        <w:t>&lt;NumAm&gt;</w:t>
      </w:r>
      <w:r w:rsidRPr="00F74A0C">
        <w:t>1273</w:t>
      </w:r>
      <w:r w:rsidRPr="00F74A0C">
        <w:rPr>
          <w:rStyle w:val="HideTWBExt"/>
          <w:noProof w:val="0"/>
        </w:rPr>
        <w:t>&lt;/NumAm&gt;</w:t>
      </w:r>
    </w:p>
    <w:p w:rsidR="00530D8A" w:rsidRPr="00F74A0C" w:rsidRDefault="00F74A0C" w:rsidP="00530D8A">
      <w:pPr>
        <w:pStyle w:val="AmNumberTabs"/>
      </w:pPr>
      <w:r w:rsidRPr="00F74A0C">
        <w:t>Pakeitimas</w:t>
      </w:r>
      <w:r w:rsidRPr="00F74A0C">
        <w:tab/>
      </w:r>
      <w:r w:rsidRPr="00F74A0C">
        <w:tab/>
      </w:r>
      <w:r w:rsidRPr="00F74A0C">
        <w:rPr>
          <w:rStyle w:val="HideTWBExt"/>
          <w:b w:val="0"/>
          <w:noProof w:val="0"/>
        </w:rPr>
        <w:t>&lt;NumAm&gt;</w:t>
      </w:r>
      <w:r w:rsidRPr="00F74A0C">
        <w:t>1273</w:t>
      </w:r>
      <w:r w:rsidRPr="00F74A0C">
        <w:rPr>
          <w:rStyle w:val="HideTWBExt"/>
          <w:b w:val="0"/>
          <w:noProof w:val="0"/>
        </w:rPr>
        <w:t>&lt;/NumAm&gt;</w:t>
      </w:r>
    </w:p>
    <w:p w:rsidR="00530D8A" w:rsidRPr="00F74A0C" w:rsidRDefault="00F74A0C" w:rsidP="00530D8A">
      <w:pPr>
        <w:pStyle w:val="NormalBold"/>
      </w:pPr>
      <w:r w:rsidRPr="00F74A0C">
        <w:rPr>
          <w:rStyle w:val="HideTWBExt"/>
          <w:b w:val="0"/>
          <w:noProof w:val="0"/>
        </w:rPr>
        <w:t>&lt;RepeatBlock-By&gt;&lt;By&gt;&lt;Members&gt;</w:t>
      </w:r>
      <w:proofErr w:type="spellStart"/>
      <w:r w:rsidRPr="00F74A0C">
        <w:t>Bas</w:t>
      </w:r>
      <w:proofErr w:type="spellEnd"/>
      <w:r w:rsidRPr="00F74A0C">
        <w:t xml:space="preserve"> </w:t>
      </w:r>
      <w:proofErr w:type="spellStart"/>
      <w:r w:rsidRPr="00F74A0C">
        <w:t>Eickhout</w:t>
      </w:r>
      <w:proofErr w:type="spellEnd"/>
      <w:r w:rsidRPr="00F74A0C">
        <w:t xml:space="preserve">, </w:t>
      </w:r>
      <w:proofErr w:type="spellStart"/>
      <w:r w:rsidRPr="00F74A0C">
        <w:t>Martin</w:t>
      </w:r>
      <w:proofErr w:type="spellEnd"/>
      <w:r w:rsidRPr="00F74A0C">
        <w:t xml:space="preserve"> </w:t>
      </w:r>
      <w:proofErr w:type="spellStart"/>
      <w:r w:rsidRPr="00F74A0C">
        <w:t>Häusling</w:t>
      </w:r>
      <w:proofErr w:type="spellEnd"/>
      <w:r w:rsidRPr="00F74A0C">
        <w:rPr>
          <w:rStyle w:val="HideTWBExt"/>
          <w:b w:val="0"/>
          <w:noProof w:val="0"/>
        </w:rPr>
        <w:t>&lt;/Members&gt;</w:t>
      </w:r>
    </w:p>
    <w:p w:rsidR="00530D8A" w:rsidRPr="00F74A0C" w:rsidRDefault="00F74A0C" w:rsidP="00530D8A">
      <w:r w:rsidRPr="00F74A0C">
        <w:rPr>
          <w:rStyle w:val="HideTWBExt"/>
          <w:noProof w:val="0"/>
        </w:rPr>
        <w:t>&lt;AuNomDe&gt;</w:t>
      </w:r>
      <w:r w:rsidRPr="00F74A0C">
        <w:rPr>
          <w:rStyle w:val="HideTWBInt"/>
          <w:color w:val="auto"/>
        </w:rPr>
        <w:t>{Verts/ALE}</w:t>
      </w:r>
      <w:proofErr w:type="spellStart"/>
      <w:r w:rsidRPr="00F74A0C">
        <w:t>Verts</w:t>
      </w:r>
      <w:proofErr w:type="spellEnd"/>
      <w:r w:rsidRPr="00F74A0C">
        <w:t>/ALE frakcijos vardu</w:t>
      </w:r>
      <w:r w:rsidRPr="00F74A0C">
        <w:rPr>
          <w:rStyle w:val="HideTWBExt"/>
          <w:noProof w:val="0"/>
        </w:rPr>
        <w:t>&lt;/AuNomDe&gt;</w:t>
      </w:r>
    </w:p>
    <w:p w:rsidR="00530D8A" w:rsidRPr="00F74A0C" w:rsidRDefault="00F74A0C" w:rsidP="00530D8A">
      <w:r w:rsidRPr="00F74A0C">
        <w:rPr>
          <w:rStyle w:val="HideTWBExt"/>
          <w:noProof w:val="0"/>
        </w:rPr>
        <w:t>&lt;/By&gt;&lt;/RepeatBlock-By&gt;</w:t>
      </w:r>
    </w:p>
    <w:p w:rsidR="00530D8A" w:rsidRPr="00F74A0C" w:rsidRDefault="00F74A0C" w:rsidP="00530D8A">
      <w:pPr>
        <w:pStyle w:val="AmDocTypeTab"/>
      </w:pPr>
      <w:r w:rsidRPr="00F74A0C">
        <w:rPr>
          <w:rStyle w:val="HideTWBExt"/>
          <w:b w:val="0"/>
          <w:noProof w:val="0"/>
        </w:rPr>
        <w:t>&lt;TitreType&gt;</w:t>
      </w:r>
      <w:r w:rsidRPr="00F74A0C">
        <w:t>Pranešimas</w:t>
      </w:r>
      <w:r w:rsidRPr="00F74A0C">
        <w:rPr>
          <w:rStyle w:val="HideTWBExt"/>
          <w:b w:val="0"/>
          <w:noProof w:val="0"/>
        </w:rPr>
        <w:t>&lt;/TitreType&gt;</w:t>
      </w:r>
      <w:r w:rsidRPr="00F74A0C">
        <w:tab/>
        <w:t>A8-0200/</w:t>
      </w:r>
      <w:r w:rsidRPr="00F74A0C">
        <w:t>2019</w:t>
      </w:r>
    </w:p>
    <w:p w:rsidR="00530D8A" w:rsidRPr="00F74A0C" w:rsidRDefault="00F74A0C" w:rsidP="00530D8A">
      <w:pPr>
        <w:pStyle w:val="NormalBold"/>
      </w:pPr>
      <w:r w:rsidRPr="00F74A0C">
        <w:rPr>
          <w:rStyle w:val="HideTWBExt"/>
          <w:b w:val="0"/>
          <w:noProof w:val="0"/>
        </w:rPr>
        <w:t>&lt;Rapporteur&gt;</w:t>
      </w:r>
      <w:proofErr w:type="spellStart"/>
      <w:r w:rsidRPr="00F74A0C">
        <w:t>Peter</w:t>
      </w:r>
      <w:proofErr w:type="spellEnd"/>
      <w:r w:rsidRPr="00F74A0C">
        <w:t xml:space="preserve"> </w:t>
      </w:r>
      <w:proofErr w:type="spellStart"/>
      <w:r w:rsidRPr="00F74A0C">
        <w:t>Jahr</w:t>
      </w:r>
      <w:proofErr w:type="spellEnd"/>
      <w:r w:rsidRPr="00F74A0C">
        <w:rPr>
          <w:rStyle w:val="HideTWBExt"/>
          <w:b w:val="0"/>
          <w:noProof w:val="0"/>
        </w:rPr>
        <w:t>&lt;/Rapporteur&gt;</w:t>
      </w:r>
    </w:p>
    <w:p w:rsidR="00530D8A" w:rsidRPr="00F74A0C" w:rsidRDefault="00F74A0C" w:rsidP="00530D8A">
      <w:r w:rsidRPr="00F74A0C">
        <w:rPr>
          <w:rStyle w:val="HideTWBExt"/>
          <w:noProof w:val="0"/>
        </w:rPr>
        <w:t>&lt;Titre&gt;</w:t>
      </w:r>
      <w:r w:rsidRPr="00F74A0C">
        <w:t>Valstybių narių pagal bendrą žemės ūkio politiką rengtinų strateginių planų (BŽŪP strateginių planų), finansuotinų iš Europos žemės ūkio garantijų fondo (EŽŪGF) ir iš Europos žemės ūkio fondo kaimo plėtrai (E</w:t>
      </w:r>
      <w:r w:rsidRPr="00F74A0C">
        <w:t>ŽŪFKP), rėmimo taisyklių nustatymas</w:t>
      </w:r>
      <w:r w:rsidRPr="00F74A0C">
        <w:rPr>
          <w:rStyle w:val="HideTWBExt"/>
          <w:noProof w:val="0"/>
        </w:rPr>
        <w:t>&lt;/Titre&gt;</w:t>
      </w:r>
    </w:p>
    <w:p w:rsidR="00530D8A" w:rsidRPr="00F74A0C" w:rsidRDefault="00F74A0C" w:rsidP="00530D8A">
      <w:pPr>
        <w:pStyle w:val="Normal12a"/>
      </w:pPr>
      <w:r w:rsidRPr="00F74A0C">
        <w:rPr>
          <w:rStyle w:val="HideTWBExt"/>
          <w:noProof w:val="0"/>
        </w:rPr>
        <w:t>&lt;DocRef&gt;</w:t>
      </w:r>
      <w:r w:rsidRPr="00F74A0C">
        <w:t>(COM(2018)0392 – C8-0248/2018 – 2018/0216(COD))</w:t>
      </w:r>
      <w:r w:rsidRPr="00F74A0C">
        <w:rPr>
          <w:rStyle w:val="HideTWBExt"/>
          <w:noProof w:val="0"/>
        </w:rPr>
        <w:t>&lt;/DocRef&gt;</w:t>
      </w:r>
    </w:p>
    <w:p w:rsidR="00530D8A" w:rsidRPr="00F74A0C" w:rsidRDefault="00F74A0C" w:rsidP="00530D8A">
      <w:pPr>
        <w:pStyle w:val="NormalBold"/>
      </w:pPr>
      <w:r w:rsidRPr="00F74A0C">
        <w:rPr>
          <w:rStyle w:val="HideTWBExt"/>
          <w:b w:val="0"/>
          <w:noProof w:val="0"/>
        </w:rPr>
        <w:t>&lt;DocAmend&gt;</w:t>
      </w:r>
      <w:r w:rsidRPr="00F74A0C">
        <w:t>Pasiūlymas dėl reglamento</w:t>
      </w:r>
      <w:r w:rsidRPr="00F74A0C">
        <w:rPr>
          <w:rStyle w:val="HideTWBExt"/>
          <w:b w:val="0"/>
          <w:noProof w:val="0"/>
        </w:rPr>
        <w:t>&lt;/DocAmend&gt;</w:t>
      </w:r>
    </w:p>
    <w:p w:rsidR="00530D8A" w:rsidRPr="00F74A0C" w:rsidRDefault="00F74A0C" w:rsidP="00530D8A">
      <w:pPr>
        <w:pStyle w:val="NormalBold"/>
      </w:pPr>
      <w:r w:rsidRPr="00F74A0C">
        <w:rPr>
          <w:rStyle w:val="HideTWBExt"/>
          <w:b w:val="0"/>
          <w:noProof w:val="0"/>
        </w:rPr>
        <w:t>&lt;Article&gt;</w:t>
      </w:r>
      <w:r w:rsidRPr="00F74A0C">
        <w:t>70 straipsnio 4 a dalis (nauja)</w:t>
      </w:r>
      <w:r w:rsidRPr="00F74A0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10F6" w:rsidRPr="00F74A0C" w:rsidTr="008F4458">
        <w:trPr>
          <w:jc w:val="center"/>
        </w:trPr>
        <w:tc>
          <w:tcPr>
            <w:tcW w:w="9752" w:type="dxa"/>
            <w:gridSpan w:val="2"/>
          </w:tcPr>
          <w:p w:rsidR="00530D8A" w:rsidRPr="00F74A0C" w:rsidRDefault="00530D8A" w:rsidP="002F4509">
            <w:pPr>
              <w:keepNext/>
            </w:pPr>
          </w:p>
        </w:tc>
      </w:tr>
      <w:tr w:rsidR="00C810F6" w:rsidRPr="00F74A0C" w:rsidTr="008F4458">
        <w:trPr>
          <w:jc w:val="center"/>
        </w:trPr>
        <w:tc>
          <w:tcPr>
            <w:tcW w:w="4876" w:type="dxa"/>
          </w:tcPr>
          <w:p w:rsidR="00530D8A" w:rsidRPr="00F74A0C" w:rsidRDefault="00F74A0C" w:rsidP="002F4509">
            <w:pPr>
              <w:pStyle w:val="AmColumnHeading"/>
              <w:keepNext/>
            </w:pPr>
            <w:r w:rsidRPr="00F74A0C">
              <w:t>Komisijos siūlomas tekstas</w:t>
            </w:r>
          </w:p>
        </w:tc>
        <w:tc>
          <w:tcPr>
            <w:tcW w:w="4876" w:type="dxa"/>
          </w:tcPr>
          <w:p w:rsidR="00530D8A" w:rsidRPr="00F74A0C" w:rsidRDefault="00F74A0C" w:rsidP="002F4509">
            <w:pPr>
              <w:pStyle w:val="AmColumnHeading"/>
              <w:keepNext/>
            </w:pPr>
            <w:r w:rsidRPr="00F74A0C">
              <w:t>Pakeitimas</w:t>
            </w:r>
          </w:p>
        </w:tc>
      </w:tr>
      <w:tr w:rsidR="00C810F6" w:rsidRPr="00F74A0C" w:rsidTr="008F4458">
        <w:trPr>
          <w:jc w:val="center"/>
        </w:trPr>
        <w:tc>
          <w:tcPr>
            <w:tcW w:w="4876" w:type="dxa"/>
          </w:tcPr>
          <w:p w:rsidR="00530D8A" w:rsidRPr="00F74A0C" w:rsidRDefault="00530D8A" w:rsidP="008F4458">
            <w:pPr>
              <w:pStyle w:val="Normal6a"/>
            </w:pPr>
          </w:p>
        </w:tc>
        <w:tc>
          <w:tcPr>
            <w:tcW w:w="4876" w:type="dxa"/>
          </w:tcPr>
          <w:p w:rsidR="00530D8A" w:rsidRPr="00F74A0C" w:rsidRDefault="00F74A0C" w:rsidP="008F4458">
            <w:pPr>
              <w:pStyle w:val="Normal6a"/>
              <w:rPr>
                <w:szCs w:val="24"/>
              </w:rPr>
            </w:pPr>
            <w:r w:rsidRPr="00F74A0C">
              <w:rPr>
                <w:b/>
                <w:i/>
              </w:rPr>
              <w:t>4a.</w:t>
            </w:r>
            <w:r w:rsidRPr="00F74A0C">
              <w:rPr>
                <w:b/>
                <w:i/>
              </w:rPr>
              <w:tab/>
            </w:r>
            <w:r w:rsidRPr="00F74A0C">
              <w:rPr>
                <w:b/>
                <w:i/>
              </w:rPr>
              <w:t>Parama neteikiama ūkininkams, kurie nesugebėjo išvengti rizikos laikydamiesi geros agrarinės ir aplinkosaugos būklės reikalavimo vykdyti tinkamą valdymą.</w:t>
            </w:r>
          </w:p>
        </w:tc>
      </w:tr>
    </w:tbl>
    <w:p w:rsidR="00530D8A" w:rsidRPr="00F74A0C" w:rsidRDefault="00F74A0C" w:rsidP="00530D8A">
      <w:pPr>
        <w:pStyle w:val="AmOrLang"/>
      </w:pPr>
      <w:proofErr w:type="spellStart"/>
      <w:r w:rsidRPr="00F74A0C">
        <w:t>Or</w:t>
      </w:r>
      <w:proofErr w:type="spellEnd"/>
      <w:r w:rsidRPr="00F74A0C">
        <w:t xml:space="preserve">. </w:t>
      </w:r>
      <w:r w:rsidRPr="00F74A0C">
        <w:rPr>
          <w:rStyle w:val="HideTWBExt"/>
          <w:rFonts w:eastAsiaTheme="majorEastAsia"/>
          <w:noProof w:val="0"/>
        </w:rPr>
        <w:t>&lt;Original&gt;</w:t>
      </w:r>
      <w:r w:rsidRPr="00F74A0C">
        <w:rPr>
          <w:rStyle w:val="HideTWBInt"/>
        </w:rPr>
        <w:t>{EN}</w:t>
      </w:r>
      <w:proofErr w:type="spellStart"/>
      <w:r w:rsidRPr="00F74A0C">
        <w:t>en</w:t>
      </w:r>
      <w:proofErr w:type="spellEnd"/>
      <w:r w:rsidRPr="00F74A0C">
        <w:rPr>
          <w:rStyle w:val="HideTWBExt"/>
          <w:rFonts w:eastAsiaTheme="majorEastAsia"/>
          <w:noProof w:val="0"/>
        </w:rPr>
        <w:t>&lt;/Original&gt;</w:t>
      </w:r>
    </w:p>
    <w:p w:rsidR="00530D8A" w:rsidRPr="00F74A0C" w:rsidRDefault="00530D8A" w:rsidP="00530D8A">
      <w:pPr>
        <w:sectPr w:rsidR="00530D8A" w:rsidRPr="00F74A0C" w:rsidSect="00491C50">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30D8A" w:rsidRPr="00F74A0C" w:rsidRDefault="00F74A0C" w:rsidP="00530D8A">
      <w:r w:rsidRPr="00F74A0C">
        <w:rPr>
          <w:rStyle w:val="HideTWBExt"/>
          <w:noProof w:val="0"/>
        </w:rPr>
        <w:lastRenderedPageBreak/>
        <w:t>&lt;/Amend&gt;</w:t>
      </w:r>
    </w:p>
    <w:p w:rsidR="00530D8A" w:rsidRPr="00F74A0C" w:rsidRDefault="00F74A0C" w:rsidP="00530D8A">
      <w:pPr>
        <w:pStyle w:val="AmDateTab"/>
      </w:pPr>
      <w:r w:rsidRPr="00F74A0C">
        <w:rPr>
          <w:rStyle w:val="HideTWBExt"/>
          <w:noProof w:val="0"/>
        </w:rPr>
        <w:t>&lt;Amend&gt;&lt;Date&gt;</w:t>
      </w:r>
      <w:r w:rsidRPr="00F74A0C">
        <w:rPr>
          <w:rStyle w:val="HideTWBInt"/>
          <w:color w:val="auto"/>
        </w:rPr>
        <w:t>{15/10/2020}</w:t>
      </w:r>
      <w:r w:rsidRPr="00F74A0C">
        <w:t>15.10.2020</w:t>
      </w:r>
      <w:r w:rsidRPr="00F74A0C">
        <w:rPr>
          <w:rStyle w:val="HideTWBExt"/>
          <w:noProof w:val="0"/>
        </w:rPr>
        <w:t>&lt;/Date&gt;</w:t>
      </w:r>
      <w:r w:rsidRPr="00F74A0C">
        <w:tab/>
      </w:r>
      <w:r w:rsidRPr="00F74A0C">
        <w:rPr>
          <w:rStyle w:val="HideTWBExt"/>
          <w:noProof w:val="0"/>
        </w:rPr>
        <w:t>&lt;ANo&gt;</w:t>
      </w:r>
      <w:r w:rsidRPr="00F74A0C">
        <w:t>A8-0200</w:t>
      </w:r>
      <w:r w:rsidRPr="00F74A0C">
        <w:rPr>
          <w:rStyle w:val="HideTWBExt"/>
          <w:noProof w:val="0"/>
        </w:rPr>
        <w:t>&lt;/ANo&gt;</w:t>
      </w:r>
      <w:r w:rsidRPr="00F74A0C">
        <w:t>/</w:t>
      </w:r>
      <w:r w:rsidRPr="00F74A0C">
        <w:rPr>
          <w:rStyle w:val="HideTWBExt"/>
          <w:noProof w:val="0"/>
        </w:rPr>
        <w:t>&lt;NumAm&gt;</w:t>
      </w:r>
      <w:r w:rsidRPr="00F74A0C">
        <w:t>1274</w:t>
      </w:r>
      <w:r w:rsidRPr="00F74A0C">
        <w:rPr>
          <w:rStyle w:val="HideTWBExt"/>
          <w:noProof w:val="0"/>
        </w:rPr>
        <w:t>&lt;/NumAm&gt;</w:t>
      </w:r>
    </w:p>
    <w:p w:rsidR="00530D8A" w:rsidRPr="00F74A0C" w:rsidRDefault="00F74A0C" w:rsidP="00530D8A">
      <w:pPr>
        <w:pStyle w:val="AmNumberTabs"/>
      </w:pPr>
      <w:r w:rsidRPr="00F74A0C">
        <w:t>Pakeitima</w:t>
      </w:r>
      <w:r w:rsidRPr="00F74A0C">
        <w:t>s</w:t>
      </w:r>
      <w:r w:rsidRPr="00F74A0C">
        <w:tab/>
      </w:r>
      <w:r w:rsidRPr="00F74A0C">
        <w:tab/>
      </w:r>
      <w:r w:rsidRPr="00F74A0C">
        <w:rPr>
          <w:rStyle w:val="HideTWBExt"/>
          <w:b w:val="0"/>
          <w:noProof w:val="0"/>
        </w:rPr>
        <w:t>&lt;NumAm&gt;</w:t>
      </w:r>
      <w:r w:rsidRPr="00F74A0C">
        <w:t>1274</w:t>
      </w:r>
      <w:r w:rsidRPr="00F74A0C">
        <w:rPr>
          <w:rStyle w:val="HideTWBExt"/>
          <w:b w:val="0"/>
          <w:noProof w:val="0"/>
        </w:rPr>
        <w:t>&lt;/NumAm&gt;</w:t>
      </w:r>
    </w:p>
    <w:p w:rsidR="00530D8A" w:rsidRPr="00F74A0C" w:rsidRDefault="00F74A0C" w:rsidP="00530D8A">
      <w:pPr>
        <w:pStyle w:val="NormalBold"/>
      </w:pPr>
      <w:r w:rsidRPr="00F74A0C">
        <w:rPr>
          <w:rStyle w:val="HideTWBExt"/>
          <w:b w:val="0"/>
          <w:noProof w:val="0"/>
        </w:rPr>
        <w:t>&lt;RepeatBlock-By&gt;&lt;By&gt;&lt;Members&gt;</w:t>
      </w:r>
      <w:proofErr w:type="spellStart"/>
      <w:r w:rsidRPr="00F74A0C">
        <w:t>Bas</w:t>
      </w:r>
      <w:proofErr w:type="spellEnd"/>
      <w:r w:rsidRPr="00F74A0C">
        <w:t xml:space="preserve"> </w:t>
      </w:r>
      <w:proofErr w:type="spellStart"/>
      <w:r w:rsidRPr="00F74A0C">
        <w:t>Eickhout</w:t>
      </w:r>
      <w:proofErr w:type="spellEnd"/>
      <w:r w:rsidRPr="00F74A0C">
        <w:t xml:space="preserve">, </w:t>
      </w:r>
      <w:proofErr w:type="spellStart"/>
      <w:r w:rsidRPr="00F74A0C">
        <w:t>Martin</w:t>
      </w:r>
      <w:proofErr w:type="spellEnd"/>
      <w:r w:rsidRPr="00F74A0C">
        <w:t xml:space="preserve"> </w:t>
      </w:r>
      <w:proofErr w:type="spellStart"/>
      <w:r w:rsidRPr="00F74A0C">
        <w:t>Häusling</w:t>
      </w:r>
      <w:proofErr w:type="spellEnd"/>
      <w:r w:rsidRPr="00F74A0C">
        <w:rPr>
          <w:rStyle w:val="HideTWBExt"/>
          <w:b w:val="0"/>
          <w:noProof w:val="0"/>
        </w:rPr>
        <w:t>&lt;/Members&gt;</w:t>
      </w:r>
    </w:p>
    <w:p w:rsidR="00530D8A" w:rsidRPr="00F74A0C" w:rsidRDefault="00F74A0C" w:rsidP="00530D8A">
      <w:r w:rsidRPr="00F74A0C">
        <w:rPr>
          <w:rStyle w:val="HideTWBExt"/>
          <w:noProof w:val="0"/>
        </w:rPr>
        <w:t>&lt;AuNomDe&gt;</w:t>
      </w:r>
      <w:r w:rsidRPr="00F74A0C">
        <w:rPr>
          <w:rStyle w:val="HideTWBInt"/>
          <w:color w:val="auto"/>
        </w:rPr>
        <w:t>{Verts/ALE}</w:t>
      </w:r>
      <w:proofErr w:type="spellStart"/>
      <w:r w:rsidRPr="00F74A0C">
        <w:t>Verts</w:t>
      </w:r>
      <w:proofErr w:type="spellEnd"/>
      <w:r w:rsidRPr="00F74A0C">
        <w:t>/ALE frakcijos vardu</w:t>
      </w:r>
      <w:r w:rsidRPr="00F74A0C">
        <w:rPr>
          <w:rStyle w:val="HideTWBExt"/>
          <w:noProof w:val="0"/>
        </w:rPr>
        <w:t>&lt;/AuNomDe&gt;</w:t>
      </w:r>
    </w:p>
    <w:p w:rsidR="00530D8A" w:rsidRPr="00F74A0C" w:rsidRDefault="00F74A0C" w:rsidP="00530D8A">
      <w:r w:rsidRPr="00F74A0C">
        <w:rPr>
          <w:rStyle w:val="HideTWBExt"/>
          <w:noProof w:val="0"/>
        </w:rPr>
        <w:t>&lt;/By&gt;&lt;/RepeatBlock-By&gt;</w:t>
      </w:r>
    </w:p>
    <w:p w:rsidR="00530D8A" w:rsidRPr="00F74A0C" w:rsidRDefault="00F74A0C" w:rsidP="00530D8A">
      <w:pPr>
        <w:pStyle w:val="AmDocTypeTab"/>
      </w:pPr>
      <w:r w:rsidRPr="00F74A0C">
        <w:rPr>
          <w:rStyle w:val="HideTWBExt"/>
          <w:b w:val="0"/>
          <w:noProof w:val="0"/>
        </w:rPr>
        <w:t>&lt;TitreType&gt;</w:t>
      </w:r>
      <w:r w:rsidRPr="00F74A0C">
        <w:t>Pranešimas</w:t>
      </w:r>
      <w:r w:rsidRPr="00F74A0C">
        <w:rPr>
          <w:rStyle w:val="HideTWBExt"/>
          <w:b w:val="0"/>
          <w:noProof w:val="0"/>
        </w:rPr>
        <w:t>&lt;/TitreType&gt;</w:t>
      </w:r>
      <w:r w:rsidRPr="00F74A0C">
        <w:tab/>
        <w:t>A8-0200/2019</w:t>
      </w:r>
    </w:p>
    <w:p w:rsidR="00530D8A" w:rsidRPr="00F74A0C" w:rsidRDefault="00F74A0C" w:rsidP="00530D8A">
      <w:pPr>
        <w:pStyle w:val="NormalBold"/>
      </w:pPr>
      <w:r w:rsidRPr="00F74A0C">
        <w:rPr>
          <w:rStyle w:val="HideTWBExt"/>
          <w:b w:val="0"/>
          <w:noProof w:val="0"/>
        </w:rPr>
        <w:t>&lt;Rapporteur&gt;</w:t>
      </w:r>
      <w:proofErr w:type="spellStart"/>
      <w:r w:rsidRPr="00F74A0C">
        <w:t>Peter</w:t>
      </w:r>
      <w:proofErr w:type="spellEnd"/>
      <w:r w:rsidRPr="00F74A0C">
        <w:t xml:space="preserve"> </w:t>
      </w:r>
      <w:proofErr w:type="spellStart"/>
      <w:r w:rsidRPr="00F74A0C">
        <w:t>Jahr</w:t>
      </w:r>
      <w:proofErr w:type="spellEnd"/>
      <w:r w:rsidRPr="00F74A0C">
        <w:rPr>
          <w:rStyle w:val="HideTWBExt"/>
          <w:b w:val="0"/>
          <w:noProof w:val="0"/>
        </w:rPr>
        <w:t>&lt;/Rapporteur&gt;</w:t>
      </w:r>
    </w:p>
    <w:p w:rsidR="00530D8A" w:rsidRPr="00F74A0C" w:rsidRDefault="00F74A0C" w:rsidP="00530D8A">
      <w:r w:rsidRPr="00F74A0C">
        <w:rPr>
          <w:rStyle w:val="HideTWBExt"/>
          <w:noProof w:val="0"/>
        </w:rPr>
        <w:t>&lt;</w:t>
      </w:r>
      <w:r w:rsidRPr="00F74A0C">
        <w:rPr>
          <w:rStyle w:val="HideTWBExt"/>
          <w:noProof w:val="0"/>
        </w:rPr>
        <w:t>Titre&gt;</w:t>
      </w:r>
      <w:r w:rsidRPr="00F74A0C">
        <w:t>Valstybių narių pagal bendrą žemės ūkio politiką rengtinų strateginių planų (BŽŪP strateginių planų), finansuotinų iš Europos žemės ūkio garantijų fondo (EŽŪGF) ir iš Europos žemės ūkio fondo kaimo plėtrai (EŽŪFKP), rėmimo taisyklių nustatymas</w:t>
      </w:r>
      <w:r w:rsidRPr="00F74A0C">
        <w:rPr>
          <w:rStyle w:val="HideTWBExt"/>
          <w:noProof w:val="0"/>
        </w:rPr>
        <w:t>&lt;/Titre</w:t>
      </w:r>
      <w:r w:rsidRPr="00F74A0C">
        <w:rPr>
          <w:rStyle w:val="HideTWBExt"/>
          <w:noProof w:val="0"/>
        </w:rPr>
        <w:t>&gt;</w:t>
      </w:r>
    </w:p>
    <w:p w:rsidR="00530D8A" w:rsidRPr="00F74A0C" w:rsidRDefault="00F74A0C" w:rsidP="00530D8A">
      <w:pPr>
        <w:pStyle w:val="Normal12a"/>
      </w:pPr>
      <w:r w:rsidRPr="00F74A0C">
        <w:rPr>
          <w:rStyle w:val="HideTWBExt"/>
          <w:noProof w:val="0"/>
        </w:rPr>
        <w:t>&lt;DocRef&gt;</w:t>
      </w:r>
      <w:r w:rsidRPr="00F74A0C">
        <w:t>(COM(2018)0392 – C8-0248/2018 – 2018/0216(COD))</w:t>
      </w:r>
      <w:r w:rsidRPr="00F74A0C">
        <w:rPr>
          <w:rStyle w:val="HideTWBExt"/>
          <w:noProof w:val="0"/>
        </w:rPr>
        <w:t>&lt;/DocRef&gt;</w:t>
      </w:r>
    </w:p>
    <w:p w:rsidR="00530D8A" w:rsidRPr="00F74A0C" w:rsidRDefault="00F74A0C" w:rsidP="00530D8A">
      <w:pPr>
        <w:pStyle w:val="NormalBold"/>
      </w:pPr>
      <w:r w:rsidRPr="00F74A0C">
        <w:rPr>
          <w:rStyle w:val="HideTWBExt"/>
          <w:b w:val="0"/>
          <w:noProof w:val="0"/>
        </w:rPr>
        <w:t>&lt;DocAmend&gt;</w:t>
      </w:r>
      <w:r w:rsidRPr="00F74A0C">
        <w:t>Pasiūlymas dėl reglamento</w:t>
      </w:r>
      <w:r w:rsidRPr="00F74A0C">
        <w:rPr>
          <w:rStyle w:val="HideTWBExt"/>
          <w:b w:val="0"/>
          <w:noProof w:val="0"/>
        </w:rPr>
        <w:t>&lt;/DocAmend&gt;</w:t>
      </w:r>
    </w:p>
    <w:p w:rsidR="00530D8A" w:rsidRPr="00F74A0C" w:rsidRDefault="00F74A0C" w:rsidP="00530D8A">
      <w:pPr>
        <w:pStyle w:val="NormalBold"/>
      </w:pPr>
      <w:r w:rsidRPr="00F74A0C">
        <w:rPr>
          <w:rStyle w:val="HideTWBExt"/>
          <w:b w:val="0"/>
          <w:noProof w:val="0"/>
        </w:rPr>
        <w:t>&lt;Article&gt;</w:t>
      </w:r>
      <w:r w:rsidRPr="00F74A0C">
        <w:t>70 straipsnio 5 dalis</w:t>
      </w:r>
      <w:r w:rsidRPr="00F74A0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10F6" w:rsidRPr="00F74A0C" w:rsidTr="007D19D0">
        <w:trPr>
          <w:jc w:val="center"/>
        </w:trPr>
        <w:tc>
          <w:tcPr>
            <w:tcW w:w="9752" w:type="dxa"/>
            <w:gridSpan w:val="2"/>
          </w:tcPr>
          <w:p w:rsidR="00530D8A" w:rsidRPr="00F74A0C" w:rsidRDefault="00530D8A" w:rsidP="007D19D0">
            <w:pPr>
              <w:keepNext/>
            </w:pPr>
          </w:p>
        </w:tc>
      </w:tr>
      <w:tr w:rsidR="00C810F6" w:rsidRPr="00F74A0C" w:rsidTr="007D19D0">
        <w:trPr>
          <w:jc w:val="center"/>
        </w:trPr>
        <w:tc>
          <w:tcPr>
            <w:tcW w:w="4876" w:type="dxa"/>
          </w:tcPr>
          <w:p w:rsidR="00530D8A" w:rsidRPr="00F74A0C" w:rsidRDefault="00F74A0C" w:rsidP="007D19D0">
            <w:pPr>
              <w:pStyle w:val="AmColumnHeading"/>
              <w:keepNext/>
            </w:pPr>
            <w:r w:rsidRPr="00F74A0C">
              <w:t>Komisijos siūlomas tekstas</w:t>
            </w:r>
          </w:p>
        </w:tc>
        <w:tc>
          <w:tcPr>
            <w:tcW w:w="4876" w:type="dxa"/>
          </w:tcPr>
          <w:p w:rsidR="00530D8A" w:rsidRPr="00F74A0C" w:rsidRDefault="00F74A0C" w:rsidP="007D19D0">
            <w:pPr>
              <w:pStyle w:val="AmColumnHeading"/>
              <w:keepNext/>
            </w:pPr>
            <w:r w:rsidRPr="00F74A0C">
              <w:t>Pakeitimas</w:t>
            </w:r>
          </w:p>
        </w:tc>
      </w:tr>
      <w:tr w:rsidR="00C810F6" w:rsidRPr="00F74A0C" w:rsidTr="007D19D0">
        <w:trPr>
          <w:jc w:val="center"/>
        </w:trPr>
        <w:tc>
          <w:tcPr>
            <w:tcW w:w="4876" w:type="dxa"/>
          </w:tcPr>
          <w:p w:rsidR="00530D8A" w:rsidRPr="00F74A0C" w:rsidRDefault="00F74A0C" w:rsidP="007D19D0">
            <w:pPr>
              <w:pStyle w:val="Normal6a"/>
            </w:pPr>
            <w:r w:rsidRPr="00F74A0C">
              <w:t>5.</w:t>
            </w:r>
            <w:r w:rsidRPr="00F74A0C">
              <w:tab/>
            </w:r>
            <w:r w:rsidRPr="00F74A0C">
              <w:t xml:space="preserve">Valstybės narės užtikrina, kad parama būtų skiriama tik tuo atveju, jei nuostoliai sudaro ne mažiau kaip </w:t>
            </w:r>
            <w:r w:rsidRPr="00F74A0C">
              <w:rPr>
                <w:b/>
                <w:i/>
              </w:rPr>
              <w:t>20</w:t>
            </w:r>
            <w:r w:rsidRPr="00F74A0C">
              <w:t xml:space="preserve"> % ūkininko vidutinės metinės produkcijos ar pajamų, apskaičiuotų remiantis paskutinių trejų metų laikotarpiu, arba vidutinės trejų metų produkcijos </w:t>
            </w:r>
            <w:r w:rsidRPr="00F74A0C">
              <w:t>ar pajamų, apskaičiuotų remiantis penkerių metų laikotarpiu (neatsižvelgiant į didžiausią ir mažiausią vertes).</w:t>
            </w:r>
          </w:p>
        </w:tc>
        <w:tc>
          <w:tcPr>
            <w:tcW w:w="4876" w:type="dxa"/>
          </w:tcPr>
          <w:p w:rsidR="00530D8A" w:rsidRPr="00F74A0C" w:rsidRDefault="00F74A0C" w:rsidP="007D19D0">
            <w:pPr>
              <w:pStyle w:val="Normal6a"/>
              <w:rPr>
                <w:szCs w:val="24"/>
              </w:rPr>
            </w:pPr>
            <w:r w:rsidRPr="00F74A0C">
              <w:t>5.</w:t>
            </w:r>
            <w:r w:rsidRPr="00F74A0C">
              <w:tab/>
              <w:t xml:space="preserve">Valstybės narės užtikrina, kad parama būtų skiriama tik tuo atveju, jei nuostoliai sudaro ne mažiau kaip </w:t>
            </w:r>
            <w:r w:rsidRPr="00F74A0C">
              <w:rPr>
                <w:b/>
                <w:i/>
              </w:rPr>
              <w:t>30</w:t>
            </w:r>
            <w:r w:rsidRPr="00F74A0C">
              <w:t> % ūkininko vidutinės metinės prod</w:t>
            </w:r>
            <w:r w:rsidRPr="00F74A0C">
              <w:t>ukcijos ar pajamų, apskaičiuotų remiantis paskutinių trejų metų laikotarpiu, arba vidutinės trejų metų produkcijos ar pajamų, apskaičiuotų remiantis penkerių metų laikotarpiu (neatsižvelgiant į didžiausią ir mažiausią vertes).</w:t>
            </w:r>
          </w:p>
        </w:tc>
      </w:tr>
    </w:tbl>
    <w:p w:rsidR="00530D8A" w:rsidRPr="00F74A0C" w:rsidRDefault="00F74A0C" w:rsidP="00530D8A">
      <w:pPr>
        <w:pStyle w:val="AmOrLang"/>
      </w:pPr>
      <w:proofErr w:type="spellStart"/>
      <w:r w:rsidRPr="00F74A0C">
        <w:t>Or</w:t>
      </w:r>
      <w:proofErr w:type="spellEnd"/>
      <w:r w:rsidRPr="00F74A0C">
        <w:t xml:space="preserve">. </w:t>
      </w:r>
      <w:r w:rsidRPr="00F74A0C">
        <w:rPr>
          <w:rStyle w:val="HideTWBExt"/>
          <w:rFonts w:eastAsiaTheme="majorEastAsia"/>
          <w:noProof w:val="0"/>
        </w:rPr>
        <w:t>&lt;Original&gt;</w:t>
      </w:r>
      <w:r w:rsidRPr="00F74A0C">
        <w:rPr>
          <w:rStyle w:val="HideTWBInt"/>
        </w:rPr>
        <w:t>{EN}</w:t>
      </w:r>
      <w:proofErr w:type="spellStart"/>
      <w:r w:rsidRPr="00F74A0C">
        <w:t>en</w:t>
      </w:r>
      <w:proofErr w:type="spellEnd"/>
      <w:r w:rsidRPr="00F74A0C">
        <w:rPr>
          <w:rStyle w:val="HideTWBExt"/>
          <w:rFonts w:eastAsiaTheme="majorEastAsia"/>
          <w:noProof w:val="0"/>
        </w:rPr>
        <w:t>&lt;/Origin</w:t>
      </w:r>
      <w:r w:rsidRPr="00F74A0C">
        <w:rPr>
          <w:rStyle w:val="HideTWBExt"/>
          <w:rFonts w:eastAsiaTheme="majorEastAsia"/>
          <w:noProof w:val="0"/>
        </w:rPr>
        <w:t>al&gt;</w:t>
      </w:r>
    </w:p>
    <w:p w:rsidR="00530D8A" w:rsidRPr="00F74A0C" w:rsidRDefault="00530D8A" w:rsidP="00530D8A">
      <w:pPr>
        <w:sectPr w:rsidR="00530D8A" w:rsidRPr="00F74A0C" w:rsidSect="00491C50">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30D8A" w:rsidRPr="00F74A0C" w:rsidRDefault="00F74A0C" w:rsidP="00530D8A">
      <w:r w:rsidRPr="00F74A0C">
        <w:rPr>
          <w:rStyle w:val="HideTWBExt"/>
          <w:noProof w:val="0"/>
        </w:rPr>
        <w:lastRenderedPageBreak/>
        <w:t>&lt;/Amend&gt;</w:t>
      </w:r>
    </w:p>
    <w:p w:rsidR="00530D8A" w:rsidRPr="00F74A0C" w:rsidRDefault="00F74A0C" w:rsidP="00530D8A">
      <w:pPr>
        <w:pStyle w:val="AmDateTab"/>
      </w:pPr>
      <w:r w:rsidRPr="00F74A0C">
        <w:rPr>
          <w:rStyle w:val="HideTWBExt"/>
          <w:noProof w:val="0"/>
        </w:rPr>
        <w:t>&lt;Amend&gt;&lt;Date&gt;</w:t>
      </w:r>
      <w:r w:rsidRPr="00F74A0C">
        <w:rPr>
          <w:rStyle w:val="HideTWBInt"/>
          <w:color w:val="auto"/>
        </w:rPr>
        <w:t>{15/10/2020}</w:t>
      </w:r>
      <w:r w:rsidRPr="00F74A0C">
        <w:t>15.10.2020</w:t>
      </w:r>
      <w:r w:rsidRPr="00F74A0C">
        <w:rPr>
          <w:rStyle w:val="HideTWBExt"/>
          <w:noProof w:val="0"/>
        </w:rPr>
        <w:t>&lt;/Date&gt;</w:t>
      </w:r>
      <w:r w:rsidRPr="00F74A0C">
        <w:tab/>
      </w:r>
      <w:r w:rsidRPr="00F74A0C">
        <w:rPr>
          <w:rStyle w:val="HideTWBExt"/>
          <w:noProof w:val="0"/>
        </w:rPr>
        <w:t>&lt;ANo&gt;</w:t>
      </w:r>
      <w:r w:rsidRPr="00F74A0C">
        <w:t>A8-0200</w:t>
      </w:r>
      <w:r w:rsidRPr="00F74A0C">
        <w:rPr>
          <w:rStyle w:val="HideTWBExt"/>
          <w:noProof w:val="0"/>
        </w:rPr>
        <w:t>&lt;/ANo&gt;</w:t>
      </w:r>
      <w:r w:rsidRPr="00F74A0C">
        <w:t>/</w:t>
      </w:r>
      <w:r w:rsidRPr="00F74A0C">
        <w:rPr>
          <w:rStyle w:val="HideTWBExt"/>
          <w:noProof w:val="0"/>
        </w:rPr>
        <w:t>&lt;NumAm&gt;</w:t>
      </w:r>
      <w:r w:rsidRPr="00F74A0C">
        <w:t>1275</w:t>
      </w:r>
      <w:r w:rsidRPr="00F74A0C">
        <w:rPr>
          <w:rStyle w:val="HideTWBExt"/>
          <w:noProof w:val="0"/>
        </w:rPr>
        <w:t>&lt;/NumAm&gt;</w:t>
      </w:r>
    </w:p>
    <w:p w:rsidR="00530D8A" w:rsidRPr="00F74A0C" w:rsidRDefault="00F74A0C" w:rsidP="00530D8A">
      <w:pPr>
        <w:pStyle w:val="AmNumberTabs"/>
      </w:pPr>
      <w:r w:rsidRPr="00F74A0C">
        <w:t>Pakeitimas</w:t>
      </w:r>
      <w:r w:rsidRPr="00F74A0C">
        <w:tab/>
      </w:r>
      <w:r w:rsidRPr="00F74A0C">
        <w:tab/>
      </w:r>
      <w:r w:rsidRPr="00F74A0C">
        <w:rPr>
          <w:rStyle w:val="HideTWBExt"/>
          <w:b w:val="0"/>
          <w:noProof w:val="0"/>
        </w:rPr>
        <w:t>&lt;NumAm&gt;</w:t>
      </w:r>
      <w:r w:rsidRPr="00F74A0C">
        <w:t>1275</w:t>
      </w:r>
      <w:r w:rsidRPr="00F74A0C">
        <w:rPr>
          <w:rStyle w:val="HideTWBExt"/>
          <w:b w:val="0"/>
          <w:noProof w:val="0"/>
        </w:rPr>
        <w:t>&lt;/NumAm&gt;</w:t>
      </w:r>
    </w:p>
    <w:p w:rsidR="00530D8A" w:rsidRPr="00F74A0C" w:rsidRDefault="00F74A0C" w:rsidP="00530D8A">
      <w:pPr>
        <w:pStyle w:val="NormalBold"/>
      </w:pPr>
      <w:r w:rsidRPr="00F74A0C">
        <w:rPr>
          <w:rStyle w:val="HideTWBExt"/>
          <w:b w:val="0"/>
          <w:noProof w:val="0"/>
        </w:rPr>
        <w:t>&lt;RepeatBlock-By&gt;&lt;By&gt;&lt;Members&gt;</w:t>
      </w:r>
      <w:proofErr w:type="spellStart"/>
      <w:r w:rsidRPr="00F74A0C">
        <w:t>Bas</w:t>
      </w:r>
      <w:proofErr w:type="spellEnd"/>
      <w:r w:rsidRPr="00F74A0C">
        <w:t xml:space="preserve"> </w:t>
      </w:r>
      <w:proofErr w:type="spellStart"/>
      <w:r w:rsidRPr="00F74A0C">
        <w:t>Eickhout</w:t>
      </w:r>
      <w:proofErr w:type="spellEnd"/>
      <w:r w:rsidRPr="00F74A0C">
        <w:t xml:space="preserve">, </w:t>
      </w:r>
      <w:proofErr w:type="spellStart"/>
      <w:r w:rsidRPr="00F74A0C">
        <w:t>Martin</w:t>
      </w:r>
      <w:proofErr w:type="spellEnd"/>
      <w:r w:rsidRPr="00F74A0C">
        <w:t xml:space="preserve"> </w:t>
      </w:r>
      <w:proofErr w:type="spellStart"/>
      <w:r w:rsidRPr="00F74A0C">
        <w:t>Häusling</w:t>
      </w:r>
      <w:proofErr w:type="spellEnd"/>
      <w:r w:rsidRPr="00F74A0C">
        <w:rPr>
          <w:rStyle w:val="HideTWBExt"/>
          <w:b w:val="0"/>
          <w:noProof w:val="0"/>
        </w:rPr>
        <w:t>&lt;/Members&gt;</w:t>
      </w:r>
    </w:p>
    <w:p w:rsidR="00530D8A" w:rsidRPr="00F74A0C" w:rsidRDefault="00F74A0C" w:rsidP="00530D8A">
      <w:r w:rsidRPr="00F74A0C">
        <w:rPr>
          <w:rStyle w:val="HideTWBExt"/>
          <w:noProof w:val="0"/>
        </w:rPr>
        <w:t>&lt;AuNomDe&gt;</w:t>
      </w:r>
      <w:r w:rsidRPr="00F74A0C">
        <w:rPr>
          <w:rStyle w:val="HideTWBInt"/>
          <w:color w:val="auto"/>
        </w:rPr>
        <w:t>{Verts/ALE}</w:t>
      </w:r>
      <w:proofErr w:type="spellStart"/>
      <w:r w:rsidRPr="00F74A0C">
        <w:t>Verts</w:t>
      </w:r>
      <w:proofErr w:type="spellEnd"/>
      <w:r w:rsidRPr="00F74A0C">
        <w:t>/ALE frakcijos vardu</w:t>
      </w:r>
      <w:r w:rsidRPr="00F74A0C">
        <w:rPr>
          <w:rStyle w:val="HideTWBExt"/>
          <w:noProof w:val="0"/>
        </w:rPr>
        <w:t>&lt;/AuNomDe&gt;</w:t>
      </w:r>
    </w:p>
    <w:p w:rsidR="00530D8A" w:rsidRPr="00F74A0C" w:rsidRDefault="00F74A0C" w:rsidP="00530D8A">
      <w:r w:rsidRPr="00F74A0C">
        <w:rPr>
          <w:rStyle w:val="HideTWBExt"/>
          <w:noProof w:val="0"/>
        </w:rPr>
        <w:t>&lt;/By&gt;&lt;/RepeatBlock-By&gt;</w:t>
      </w:r>
    </w:p>
    <w:p w:rsidR="00530D8A" w:rsidRPr="00F74A0C" w:rsidRDefault="00F74A0C" w:rsidP="00530D8A">
      <w:pPr>
        <w:pStyle w:val="AmDocTypeTab"/>
      </w:pPr>
      <w:r w:rsidRPr="00F74A0C">
        <w:rPr>
          <w:rStyle w:val="HideTWBExt"/>
          <w:b w:val="0"/>
          <w:noProof w:val="0"/>
        </w:rPr>
        <w:t>&lt;TitreT</w:t>
      </w:r>
      <w:r w:rsidRPr="00F74A0C">
        <w:rPr>
          <w:rStyle w:val="HideTWBExt"/>
          <w:b w:val="0"/>
          <w:noProof w:val="0"/>
        </w:rPr>
        <w:t>ype&gt;</w:t>
      </w:r>
      <w:r w:rsidRPr="00F74A0C">
        <w:t>Pranešimas</w:t>
      </w:r>
      <w:r w:rsidRPr="00F74A0C">
        <w:rPr>
          <w:rStyle w:val="HideTWBExt"/>
          <w:b w:val="0"/>
          <w:noProof w:val="0"/>
        </w:rPr>
        <w:t>&lt;/TitreType&gt;</w:t>
      </w:r>
      <w:r w:rsidRPr="00F74A0C">
        <w:tab/>
        <w:t>A8-0200/2019</w:t>
      </w:r>
    </w:p>
    <w:p w:rsidR="00530D8A" w:rsidRPr="00F74A0C" w:rsidRDefault="00F74A0C" w:rsidP="00530D8A">
      <w:pPr>
        <w:pStyle w:val="NormalBold"/>
      </w:pPr>
      <w:r w:rsidRPr="00F74A0C">
        <w:rPr>
          <w:rStyle w:val="HideTWBExt"/>
          <w:b w:val="0"/>
          <w:noProof w:val="0"/>
        </w:rPr>
        <w:t>&lt;Rapporteur&gt;</w:t>
      </w:r>
      <w:proofErr w:type="spellStart"/>
      <w:r w:rsidRPr="00F74A0C">
        <w:t>Peter</w:t>
      </w:r>
      <w:proofErr w:type="spellEnd"/>
      <w:r w:rsidRPr="00F74A0C">
        <w:t xml:space="preserve"> </w:t>
      </w:r>
      <w:proofErr w:type="spellStart"/>
      <w:r w:rsidRPr="00F74A0C">
        <w:t>Jahr</w:t>
      </w:r>
      <w:proofErr w:type="spellEnd"/>
      <w:r w:rsidRPr="00F74A0C">
        <w:rPr>
          <w:rStyle w:val="HideTWBExt"/>
          <w:b w:val="0"/>
          <w:noProof w:val="0"/>
        </w:rPr>
        <w:t>&lt;/Rapporteur&gt;</w:t>
      </w:r>
    </w:p>
    <w:p w:rsidR="00530D8A" w:rsidRPr="00F74A0C" w:rsidRDefault="00F74A0C" w:rsidP="00530D8A">
      <w:r w:rsidRPr="00F74A0C">
        <w:rPr>
          <w:rStyle w:val="HideTWBExt"/>
          <w:noProof w:val="0"/>
        </w:rPr>
        <w:t>&lt;Titre&gt;</w:t>
      </w:r>
      <w:r w:rsidRPr="00F74A0C">
        <w:t>Valstybių narių pagal bendrą žemės ūkio politiką rengtinų strateginių planų (BŽŪP strateginių planų), finansuotinų iš Europos žemės ūkio garantijų fondo (EŽŪGF) ir iš Europo</w:t>
      </w:r>
      <w:r w:rsidRPr="00F74A0C">
        <w:t>s žemės ūkio fondo kaimo plėtrai (EŽŪFKP), rėmimo taisyklių nustatymas</w:t>
      </w:r>
      <w:r w:rsidRPr="00F74A0C">
        <w:rPr>
          <w:rStyle w:val="HideTWBExt"/>
          <w:noProof w:val="0"/>
        </w:rPr>
        <w:t>&lt;/Titre&gt;</w:t>
      </w:r>
    </w:p>
    <w:p w:rsidR="00530D8A" w:rsidRPr="00F74A0C" w:rsidRDefault="00F74A0C" w:rsidP="00530D8A">
      <w:pPr>
        <w:pStyle w:val="Normal12a"/>
      </w:pPr>
      <w:r w:rsidRPr="00F74A0C">
        <w:rPr>
          <w:rStyle w:val="HideTWBExt"/>
          <w:noProof w:val="0"/>
        </w:rPr>
        <w:t>&lt;DocRef&gt;</w:t>
      </w:r>
      <w:r w:rsidRPr="00F74A0C">
        <w:t>(COM(2018)0392 – C8-0248/2018 – 2018/0216(COD))</w:t>
      </w:r>
      <w:r w:rsidRPr="00F74A0C">
        <w:rPr>
          <w:rStyle w:val="HideTWBExt"/>
          <w:noProof w:val="0"/>
        </w:rPr>
        <w:t>&lt;/DocRef&gt;</w:t>
      </w:r>
    </w:p>
    <w:p w:rsidR="00530D8A" w:rsidRPr="00F74A0C" w:rsidRDefault="00F74A0C" w:rsidP="00530D8A">
      <w:pPr>
        <w:pStyle w:val="NormalBold"/>
      </w:pPr>
      <w:r w:rsidRPr="00F74A0C">
        <w:rPr>
          <w:rStyle w:val="HideTWBExt"/>
          <w:b w:val="0"/>
          <w:noProof w:val="0"/>
        </w:rPr>
        <w:t>&lt;DocAmend&gt;</w:t>
      </w:r>
      <w:r w:rsidRPr="00F74A0C">
        <w:t>Pasiūlymas dėl reglamento</w:t>
      </w:r>
      <w:r w:rsidRPr="00F74A0C">
        <w:rPr>
          <w:rStyle w:val="HideTWBExt"/>
          <w:b w:val="0"/>
          <w:noProof w:val="0"/>
        </w:rPr>
        <w:t>&lt;/DocAmend&gt;</w:t>
      </w:r>
    </w:p>
    <w:p w:rsidR="00530D8A" w:rsidRPr="00F74A0C" w:rsidRDefault="00F74A0C" w:rsidP="00530D8A">
      <w:pPr>
        <w:pStyle w:val="NormalBold"/>
      </w:pPr>
      <w:r w:rsidRPr="00F74A0C">
        <w:rPr>
          <w:rStyle w:val="HideTWBExt"/>
          <w:b w:val="0"/>
          <w:noProof w:val="0"/>
        </w:rPr>
        <w:t>&lt;Article&gt;</w:t>
      </w:r>
      <w:r w:rsidRPr="00F74A0C">
        <w:t>70 straipsnio 6 dalis</w:t>
      </w:r>
      <w:r w:rsidRPr="00F74A0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10F6" w:rsidRPr="00F74A0C" w:rsidTr="007D19D0">
        <w:trPr>
          <w:jc w:val="center"/>
        </w:trPr>
        <w:tc>
          <w:tcPr>
            <w:tcW w:w="9752" w:type="dxa"/>
            <w:gridSpan w:val="2"/>
          </w:tcPr>
          <w:p w:rsidR="00530D8A" w:rsidRPr="00F74A0C" w:rsidRDefault="00530D8A" w:rsidP="007D19D0">
            <w:pPr>
              <w:keepNext/>
            </w:pPr>
          </w:p>
        </w:tc>
      </w:tr>
      <w:tr w:rsidR="00C810F6" w:rsidRPr="00F74A0C" w:rsidTr="007D19D0">
        <w:trPr>
          <w:jc w:val="center"/>
        </w:trPr>
        <w:tc>
          <w:tcPr>
            <w:tcW w:w="4876" w:type="dxa"/>
          </w:tcPr>
          <w:p w:rsidR="00530D8A" w:rsidRPr="00F74A0C" w:rsidRDefault="00F74A0C" w:rsidP="007D19D0">
            <w:pPr>
              <w:pStyle w:val="AmColumnHeading"/>
              <w:keepNext/>
            </w:pPr>
            <w:r w:rsidRPr="00F74A0C">
              <w:t>Komisijos siūlomas tek</w:t>
            </w:r>
            <w:r w:rsidRPr="00F74A0C">
              <w:t>stas</w:t>
            </w:r>
          </w:p>
        </w:tc>
        <w:tc>
          <w:tcPr>
            <w:tcW w:w="4876" w:type="dxa"/>
          </w:tcPr>
          <w:p w:rsidR="00530D8A" w:rsidRPr="00F74A0C" w:rsidRDefault="00F74A0C" w:rsidP="007D19D0">
            <w:pPr>
              <w:pStyle w:val="AmColumnHeading"/>
              <w:keepNext/>
            </w:pPr>
            <w:r w:rsidRPr="00F74A0C">
              <w:t>Pakeitimas</w:t>
            </w:r>
          </w:p>
        </w:tc>
      </w:tr>
      <w:tr w:rsidR="00C810F6" w:rsidRPr="00F74A0C" w:rsidTr="007D19D0">
        <w:trPr>
          <w:jc w:val="center"/>
        </w:trPr>
        <w:tc>
          <w:tcPr>
            <w:tcW w:w="4876" w:type="dxa"/>
          </w:tcPr>
          <w:p w:rsidR="00530D8A" w:rsidRPr="00F74A0C" w:rsidRDefault="00F74A0C" w:rsidP="007D19D0">
            <w:pPr>
              <w:pStyle w:val="Normal6a"/>
            </w:pPr>
            <w:r w:rsidRPr="00F74A0C">
              <w:t>6.</w:t>
            </w:r>
            <w:r w:rsidRPr="00F74A0C">
              <w:tab/>
              <w:t xml:space="preserve">Valstybių narių skiriama parama turi būti ne didesnė kaip </w:t>
            </w:r>
            <w:r w:rsidRPr="00F74A0C">
              <w:rPr>
                <w:b/>
                <w:i/>
              </w:rPr>
              <w:t>70 </w:t>
            </w:r>
            <w:r w:rsidRPr="00F74A0C">
              <w:t>% tinkamų finansuoti išlaidų.</w:t>
            </w:r>
          </w:p>
        </w:tc>
        <w:tc>
          <w:tcPr>
            <w:tcW w:w="4876" w:type="dxa"/>
          </w:tcPr>
          <w:p w:rsidR="00530D8A" w:rsidRPr="00F74A0C" w:rsidRDefault="00F74A0C" w:rsidP="007D19D0">
            <w:pPr>
              <w:pStyle w:val="Normal6a"/>
              <w:rPr>
                <w:szCs w:val="24"/>
              </w:rPr>
            </w:pPr>
            <w:r w:rsidRPr="00F74A0C">
              <w:t>6.</w:t>
            </w:r>
            <w:r w:rsidRPr="00F74A0C">
              <w:tab/>
              <w:t xml:space="preserve">Valstybių narių skiriama parama turi būti ne didesnė kaip </w:t>
            </w:r>
            <w:r w:rsidRPr="00F74A0C">
              <w:rPr>
                <w:b/>
                <w:i/>
              </w:rPr>
              <w:t>60 </w:t>
            </w:r>
            <w:r w:rsidRPr="00F74A0C">
              <w:t>% tinkamų finansuoti išlaidų.</w:t>
            </w:r>
          </w:p>
        </w:tc>
      </w:tr>
    </w:tbl>
    <w:p w:rsidR="00530D8A" w:rsidRPr="00F74A0C" w:rsidRDefault="00F74A0C" w:rsidP="00530D8A">
      <w:pPr>
        <w:pStyle w:val="AmOrLang"/>
      </w:pPr>
      <w:proofErr w:type="spellStart"/>
      <w:r w:rsidRPr="00F74A0C">
        <w:t>Or</w:t>
      </w:r>
      <w:proofErr w:type="spellEnd"/>
      <w:r w:rsidRPr="00F74A0C">
        <w:t xml:space="preserve">. </w:t>
      </w:r>
      <w:r w:rsidRPr="00F74A0C">
        <w:rPr>
          <w:rStyle w:val="HideTWBExt"/>
          <w:rFonts w:eastAsiaTheme="majorEastAsia"/>
          <w:noProof w:val="0"/>
        </w:rPr>
        <w:t>&lt;Original&gt;</w:t>
      </w:r>
      <w:r w:rsidRPr="00F74A0C">
        <w:rPr>
          <w:rStyle w:val="HideTWBInt"/>
        </w:rPr>
        <w:t>{EN}</w:t>
      </w:r>
      <w:proofErr w:type="spellStart"/>
      <w:r w:rsidRPr="00F74A0C">
        <w:t>en</w:t>
      </w:r>
      <w:proofErr w:type="spellEnd"/>
      <w:r w:rsidRPr="00F74A0C">
        <w:rPr>
          <w:rStyle w:val="HideTWBExt"/>
          <w:rFonts w:eastAsiaTheme="majorEastAsia"/>
          <w:noProof w:val="0"/>
        </w:rPr>
        <w:t>&lt;/Original&gt;</w:t>
      </w:r>
    </w:p>
    <w:p w:rsidR="00530D8A" w:rsidRPr="00F74A0C" w:rsidRDefault="00530D8A" w:rsidP="00530D8A">
      <w:pPr>
        <w:sectPr w:rsidR="00530D8A" w:rsidRPr="00F74A0C" w:rsidSect="00491C50">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30D8A" w:rsidRPr="00F74A0C" w:rsidRDefault="00F74A0C" w:rsidP="00530D8A">
      <w:r w:rsidRPr="00F74A0C">
        <w:rPr>
          <w:rStyle w:val="HideTWBExt"/>
          <w:noProof w:val="0"/>
        </w:rPr>
        <w:lastRenderedPageBreak/>
        <w:t>&lt;/Amend&gt;</w:t>
      </w:r>
    </w:p>
    <w:p w:rsidR="00530D8A" w:rsidRPr="00F74A0C" w:rsidRDefault="00F74A0C" w:rsidP="00530D8A">
      <w:pPr>
        <w:pStyle w:val="AmDateTab"/>
      </w:pPr>
      <w:r w:rsidRPr="00F74A0C">
        <w:rPr>
          <w:rStyle w:val="HideTWBExt"/>
          <w:noProof w:val="0"/>
        </w:rPr>
        <w:t>&lt;Amend&gt;&lt;Date&gt;</w:t>
      </w:r>
      <w:r w:rsidRPr="00F74A0C">
        <w:rPr>
          <w:rStyle w:val="HideTWBInt"/>
          <w:color w:val="auto"/>
        </w:rPr>
        <w:t>{15/10/2020}</w:t>
      </w:r>
      <w:r w:rsidRPr="00F74A0C">
        <w:t>15.10.20</w:t>
      </w:r>
      <w:r w:rsidRPr="00F74A0C">
        <w:t>20</w:t>
      </w:r>
      <w:r w:rsidRPr="00F74A0C">
        <w:rPr>
          <w:rStyle w:val="HideTWBExt"/>
          <w:noProof w:val="0"/>
        </w:rPr>
        <w:t>&lt;/Date&gt;</w:t>
      </w:r>
      <w:r w:rsidRPr="00F74A0C">
        <w:tab/>
      </w:r>
      <w:r w:rsidRPr="00F74A0C">
        <w:rPr>
          <w:rStyle w:val="HideTWBExt"/>
          <w:noProof w:val="0"/>
        </w:rPr>
        <w:t>&lt;ANo&gt;</w:t>
      </w:r>
      <w:r w:rsidRPr="00F74A0C">
        <w:t>A8-0200</w:t>
      </w:r>
      <w:r w:rsidRPr="00F74A0C">
        <w:rPr>
          <w:rStyle w:val="HideTWBExt"/>
          <w:noProof w:val="0"/>
        </w:rPr>
        <w:t>&lt;/ANo&gt;</w:t>
      </w:r>
      <w:r w:rsidRPr="00F74A0C">
        <w:t>/</w:t>
      </w:r>
      <w:r w:rsidRPr="00F74A0C">
        <w:rPr>
          <w:rStyle w:val="HideTWBExt"/>
          <w:noProof w:val="0"/>
        </w:rPr>
        <w:t>&lt;NumAm&gt;</w:t>
      </w:r>
      <w:r w:rsidRPr="00F74A0C">
        <w:t>1276</w:t>
      </w:r>
      <w:r w:rsidRPr="00F74A0C">
        <w:rPr>
          <w:rStyle w:val="HideTWBExt"/>
          <w:noProof w:val="0"/>
        </w:rPr>
        <w:t>&lt;/NumAm&gt;</w:t>
      </w:r>
    </w:p>
    <w:p w:rsidR="00530D8A" w:rsidRPr="00F74A0C" w:rsidRDefault="00F74A0C" w:rsidP="00530D8A">
      <w:pPr>
        <w:pStyle w:val="AmNumberTabs"/>
      </w:pPr>
      <w:r w:rsidRPr="00F74A0C">
        <w:t>Pakeitimas</w:t>
      </w:r>
      <w:r w:rsidRPr="00F74A0C">
        <w:tab/>
      </w:r>
      <w:r w:rsidRPr="00F74A0C">
        <w:tab/>
      </w:r>
      <w:r w:rsidRPr="00F74A0C">
        <w:rPr>
          <w:rStyle w:val="HideTWBExt"/>
          <w:b w:val="0"/>
          <w:noProof w:val="0"/>
        </w:rPr>
        <w:t>&lt;NumAm&gt;</w:t>
      </w:r>
      <w:r w:rsidRPr="00F74A0C">
        <w:t>1276</w:t>
      </w:r>
      <w:r w:rsidRPr="00F74A0C">
        <w:rPr>
          <w:rStyle w:val="HideTWBExt"/>
          <w:b w:val="0"/>
          <w:noProof w:val="0"/>
        </w:rPr>
        <w:t>&lt;/NumAm&gt;</w:t>
      </w:r>
    </w:p>
    <w:p w:rsidR="00530D8A" w:rsidRPr="00F74A0C" w:rsidRDefault="00F74A0C" w:rsidP="00530D8A">
      <w:pPr>
        <w:pStyle w:val="NormalBold"/>
      </w:pPr>
      <w:r w:rsidRPr="00F74A0C">
        <w:rPr>
          <w:rStyle w:val="HideTWBExt"/>
          <w:b w:val="0"/>
          <w:noProof w:val="0"/>
        </w:rPr>
        <w:t>&lt;RepeatBlock-By&gt;&lt;By&gt;&lt;Members&gt;</w:t>
      </w:r>
      <w:proofErr w:type="spellStart"/>
      <w:r w:rsidRPr="00F74A0C">
        <w:t>Bas</w:t>
      </w:r>
      <w:proofErr w:type="spellEnd"/>
      <w:r w:rsidRPr="00F74A0C">
        <w:t xml:space="preserve"> </w:t>
      </w:r>
      <w:proofErr w:type="spellStart"/>
      <w:r w:rsidRPr="00F74A0C">
        <w:t>Eickhout</w:t>
      </w:r>
      <w:proofErr w:type="spellEnd"/>
      <w:r w:rsidRPr="00F74A0C">
        <w:t xml:space="preserve">, </w:t>
      </w:r>
      <w:proofErr w:type="spellStart"/>
      <w:r w:rsidRPr="00F74A0C">
        <w:t>Martin</w:t>
      </w:r>
      <w:proofErr w:type="spellEnd"/>
      <w:r w:rsidRPr="00F74A0C">
        <w:t xml:space="preserve"> </w:t>
      </w:r>
      <w:proofErr w:type="spellStart"/>
      <w:r w:rsidRPr="00F74A0C">
        <w:t>Häusling</w:t>
      </w:r>
      <w:proofErr w:type="spellEnd"/>
      <w:r w:rsidRPr="00F74A0C">
        <w:rPr>
          <w:rStyle w:val="HideTWBExt"/>
          <w:b w:val="0"/>
          <w:noProof w:val="0"/>
        </w:rPr>
        <w:t>&lt;/Members&gt;</w:t>
      </w:r>
    </w:p>
    <w:p w:rsidR="00530D8A" w:rsidRPr="00F74A0C" w:rsidRDefault="00F74A0C" w:rsidP="00530D8A">
      <w:r w:rsidRPr="00F74A0C">
        <w:rPr>
          <w:rStyle w:val="HideTWBExt"/>
          <w:noProof w:val="0"/>
        </w:rPr>
        <w:t>&lt;AuNomDe&gt;</w:t>
      </w:r>
      <w:r w:rsidRPr="00F74A0C">
        <w:rPr>
          <w:rStyle w:val="HideTWBInt"/>
          <w:color w:val="auto"/>
        </w:rPr>
        <w:t>{Verts/ALE}</w:t>
      </w:r>
      <w:proofErr w:type="spellStart"/>
      <w:r w:rsidRPr="00F74A0C">
        <w:t>Verts</w:t>
      </w:r>
      <w:proofErr w:type="spellEnd"/>
      <w:r w:rsidRPr="00F74A0C">
        <w:t>/ALE frakcijos vardu</w:t>
      </w:r>
      <w:r w:rsidRPr="00F74A0C">
        <w:rPr>
          <w:rStyle w:val="HideTWBExt"/>
          <w:noProof w:val="0"/>
        </w:rPr>
        <w:t>&lt;/AuNomDe&gt;</w:t>
      </w:r>
    </w:p>
    <w:p w:rsidR="00530D8A" w:rsidRPr="00F74A0C" w:rsidRDefault="00F74A0C" w:rsidP="00530D8A">
      <w:r w:rsidRPr="00F74A0C">
        <w:rPr>
          <w:rStyle w:val="HideTWBExt"/>
          <w:noProof w:val="0"/>
        </w:rPr>
        <w:t>&lt;/By&gt;&lt;/RepeatBlock-By&gt;</w:t>
      </w:r>
    </w:p>
    <w:p w:rsidR="00530D8A" w:rsidRPr="00F74A0C" w:rsidRDefault="00F74A0C" w:rsidP="00530D8A">
      <w:pPr>
        <w:pStyle w:val="AmDocTypeTab"/>
      </w:pPr>
      <w:r w:rsidRPr="00F74A0C">
        <w:rPr>
          <w:rStyle w:val="HideTWBExt"/>
          <w:b w:val="0"/>
          <w:noProof w:val="0"/>
        </w:rPr>
        <w:t>&lt;TitreType&gt;</w:t>
      </w:r>
      <w:r w:rsidRPr="00F74A0C">
        <w:t>Pranešimas</w:t>
      </w:r>
      <w:r w:rsidRPr="00F74A0C">
        <w:rPr>
          <w:rStyle w:val="HideTWBExt"/>
          <w:b w:val="0"/>
          <w:noProof w:val="0"/>
        </w:rPr>
        <w:t>&lt;</w:t>
      </w:r>
      <w:r w:rsidRPr="00F74A0C">
        <w:rPr>
          <w:rStyle w:val="HideTWBExt"/>
          <w:b w:val="0"/>
          <w:noProof w:val="0"/>
        </w:rPr>
        <w:t>/TitreType&gt;</w:t>
      </w:r>
      <w:r w:rsidRPr="00F74A0C">
        <w:tab/>
        <w:t>A8-0200/2019</w:t>
      </w:r>
    </w:p>
    <w:p w:rsidR="00530D8A" w:rsidRPr="00F74A0C" w:rsidRDefault="00F74A0C" w:rsidP="00530D8A">
      <w:pPr>
        <w:pStyle w:val="NormalBold"/>
      </w:pPr>
      <w:r w:rsidRPr="00F74A0C">
        <w:rPr>
          <w:rStyle w:val="HideTWBExt"/>
          <w:b w:val="0"/>
          <w:noProof w:val="0"/>
        </w:rPr>
        <w:t>&lt;Rapporteur&gt;</w:t>
      </w:r>
      <w:proofErr w:type="spellStart"/>
      <w:r w:rsidRPr="00F74A0C">
        <w:t>Peter</w:t>
      </w:r>
      <w:proofErr w:type="spellEnd"/>
      <w:r w:rsidRPr="00F74A0C">
        <w:t xml:space="preserve"> </w:t>
      </w:r>
      <w:proofErr w:type="spellStart"/>
      <w:r w:rsidRPr="00F74A0C">
        <w:t>Jahr</w:t>
      </w:r>
      <w:proofErr w:type="spellEnd"/>
      <w:r w:rsidRPr="00F74A0C">
        <w:rPr>
          <w:rStyle w:val="HideTWBExt"/>
          <w:b w:val="0"/>
          <w:noProof w:val="0"/>
        </w:rPr>
        <w:t>&lt;/Rapporteur&gt;</w:t>
      </w:r>
    </w:p>
    <w:p w:rsidR="00530D8A" w:rsidRPr="00F74A0C" w:rsidRDefault="00F74A0C" w:rsidP="00530D8A">
      <w:r w:rsidRPr="00F74A0C">
        <w:rPr>
          <w:rStyle w:val="HideTWBExt"/>
          <w:noProof w:val="0"/>
        </w:rPr>
        <w:t>&lt;Titre&gt;</w:t>
      </w:r>
      <w:r w:rsidRPr="00F74A0C">
        <w:t>Valstybių narių pagal bendrą žemės ūkio politiką rengtinų strateginių planų (BŽŪP strateginių planų), finansuotinų iš Europos žemės ūkio garantijų fondo (EŽŪGF) ir iš Europos žemės ūkio fo</w:t>
      </w:r>
      <w:r w:rsidRPr="00F74A0C">
        <w:t>ndo kaimo plėtrai (EŽŪFKP), rėmimo taisyklių nustatymas</w:t>
      </w:r>
      <w:r w:rsidRPr="00F74A0C">
        <w:rPr>
          <w:rStyle w:val="HideTWBExt"/>
          <w:noProof w:val="0"/>
        </w:rPr>
        <w:t>&lt;/Titre&gt;</w:t>
      </w:r>
    </w:p>
    <w:p w:rsidR="00530D8A" w:rsidRPr="00F74A0C" w:rsidRDefault="00F74A0C" w:rsidP="00530D8A">
      <w:pPr>
        <w:pStyle w:val="Normal12a"/>
      </w:pPr>
      <w:r w:rsidRPr="00F74A0C">
        <w:rPr>
          <w:rStyle w:val="HideTWBExt"/>
          <w:noProof w:val="0"/>
        </w:rPr>
        <w:t>&lt;DocRef&gt;</w:t>
      </w:r>
      <w:r w:rsidRPr="00F74A0C">
        <w:t>(COM(2018)0392 – C8-0248/2018 – 2018/0216(COD))</w:t>
      </w:r>
      <w:r w:rsidRPr="00F74A0C">
        <w:rPr>
          <w:rStyle w:val="HideTWBExt"/>
          <w:noProof w:val="0"/>
        </w:rPr>
        <w:t>&lt;/DocRef&gt;</w:t>
      </w:r>
    </w:p>
    <w:p w:rsidR="00530D8A" w:rsidRPr="00F74A0C" w:rsidRDefault="00F74A0C" w:rsidP="00530D8A">
      <w:pPr>
        <w:pStyle w:val="NormalBold"/>
      </w:pPr>
      <w:r w:rsidRPr="00F74A0C">
        <w:rPr>
          <w:rStyle w:val="HideTWBExt"/>
          <w:b w:val="0"/>
          <w:noProof w:val="0"/>
        </w:rPr>
        <w:t>&lt;DocAmend&gt;</w:t>
      </w:r>
      <w:r w:rsidRPr="00F74A0C">
        <w:t>Pasiūlymas dėl reglamento</w:t>
      </w:r>
      <w:r w:rsidRPr="00F74A0C">
        <w:rPr>
          <w:rStyle w:val="HideTWBExt"/>
          <w:b w:val="0"/>
          <w:noProof w:val="0"/>
        </w:rPr>
        <w:t>&lt;/DocAmend&gt;</w:t>
      </w:r>
    </w:p>
    <w:p w:rsidR="00530D8A" w:rsidRPr="00F74A0C" w:rsidRDefault="00F74A0C" w:rsidP="00530D8A">
      <w:pPr>
        <w:pStyle w:val="NormalBold"/>
      </w:pPr>
      <w:r w:rsidRPr="00F74A0C">
        <w:rPr>
          <w:rStyle w:val="HideTWBExt"/>
          <w:b w:val="0"/>
          <w:noProof w:val="0"/>
        </w:rPr>
        <w:t>&lt;Article&gt;</w:t>
      </w:r>
      <w:r w:rsidRPr="00F74A0C">
        <w:t>70 straipsnio 7 dalis</w:t>
      </w:r>
      <w:r w:rsidRPr="00F74A0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10F6" w:rsidRPr="00F74A0C" w:rsidTr="007D19D0">
        <w:trPr>
          <w:jc w:val="center"/>
        </w:trPr>
        <w:tc>
          <w:tcPr>
            <w:tcW w:w="9752" w:type="dxa"/>
            <w:gridSpan w:val="2"/>
          </w:tcPr>
          <w:p w:rsidR="00530D8A" w:rsidRPr="00F74A0C" w:rsidRDefault="00530D8A" w:rsidP="007D19D0">
            <w:pPr>
              <w:keepNext/>
            </w:pPr>
          </w:p>
        </w:tc>
      </w:tr>
      <w:tr w:rsidR="00C810F6" w:rsidRPr="00F74A0C" w:rsidTr="007D19D0">
        <w:trPr>
          <w:jc w:val="center"/>
        </w:trPr>
        <w:tc>
          <w:tcPr>
            <w:tcW w:w="4876" w:type="dxa"/>
          </w:tcPr>
          <w:p w:rsidR="00530D8A" w:rsidRPr="00F74A0C" w:rsidRDefault="00F74A0C" w:rsidP="007D19D0">
            <w:pPr>
              <w:pStyle w:val="AmColumnHeading"/>
              <w:keepNext/>
            </w:pPr>
            <w:r w:rsidRPr="00F74A0C">
              <w:t>Komisijos siūlomas tekstas</w:t>
            </w:r>
          </w:p>
        </w:tc>
        <w:tc>
          <w:tcPr>
            <w:tcW w:w="4876" w:type="dxa"/>
          </w:tcPr>
          <w:p w:rsidR="00530D8A" w:rsidRPr="00F74A0C" w:rsidRDefault="00F74A0C" w:rsidP="007D19D0">
            <w:pPr>
              <w:pStyle w:val="AmColumnHeading"/>
              <w:keepNext/>
            </w:pPr>
            <w:r w:rsidRPr="00F74A0C">
              <w:t>Pakeitimas</w:t>
            </w:r>
          </w:p>
        </w:tc>
      </w:tr>
      <w:tr w:rsidR="00C810F6" w:rsidRPr="00F74A0C" w:rsidTr="007D19D0">
        <w:trPr>
          <w:jc w:val="center"/>
        </w:trPr>
        <w:tc>
          <w:tcPr>
            <w:tcW w:w="4876" w:type="dxa"/>
          </w:tcPr>
          <w:p w:rsidR="00530D8A" w:rsidRPr="00F74A0C" w:rsidRDefault="00F74A0C" w:rsidP="007D19D0">
            <w:pPr>
              <w:pStyle w:val="Normal6a"/>
            </w:pPr>
            <w:r w:rsidRPr="00F74A0C">
              <w:t>7.</w:t>
            </w:r>
            <w:r w:rsidRPr="00F74A0C">
              <w:tab/>
              <w:t>Valstybės narės užtikrina, kad taikant šiame straipsnyje numatytas intervencines priemones kartu su kitomis viešosiomis arba privačiosiomis rizikos valdymo sistemomis</w:t>
            </w:r>
            <w:r w:rsidRPr="00F74A0C">
              <w:rPr>
                <w:b/>
                <w:i/>
              </w:rPr>
              <w:t>,</w:t>
            </w:r>
            <w:r w:rsidRPr="00F74A0C">
              <w:t xml:space="preserve"> būtų išvengta kompensacijos permokos.</w:t>
            </w:r>
          </w:p>
        </w:tc>
        <w:tc>
          <w:tcPr>
            <w:tcW w:w="4876" w:type="dxa"/>
          </w:tcPr>
          <w:p w:rsidR="00530D8A" w:rsidRPr="00F74A0C" w:rsidRDefault="00F74A0C" w:rsidP="00D63CEA">
            <w:pPr>
              <w:pStyle w:val="Normal6a"/>
              <w:rPr>
                <w:szCs w:val="24"/>
              </w:rPr>
            </w:pPr>
            <w:r w:rsidRPr="00F74A0C">
              <w:t>7.</w:t>
            </w:r>
            <w:r w:rsidRPr="00F74A0C">
              <w:tab/>
              <w:t xml:space="preserve">Valstybės narės užtikrina, kad </w:t>
            </w:r>
            <w:r w:rsidRPr="00F74A0C">
              <w:rPr>
                <w:b/>
                <w:i/>
              </w:rPr>
              <w:t>siekiant pa</w:t>
            </w:r>
            <w:r w:rsidRPr="00F74A0C">
              <w:rPr>
                <w:b/>
                <w:i/>
              </w:rPr>
              <w:t xml:space="preserve">didinti ūkių atsparumą gamtinio pavojaus ir su klimato kaita susijusiai rizikai būtų įgyvendinamos rizikos mažinimo strategijos ir mažinamas pajamų nestabilumo pavojus. Be to, jos užtikrina, kad </w:t>
            </w:r>
            <w:r w:rsidRPr="00F74A0C">
              <w:t>taikant šiame straipsnyje numatytas intervencines priemones k</w:t>
            </w:r>
            <w:r w:rsidRPr="00F74A0C">
              <w:t>artu su kitomis viešosiomis arba privačiosiomis rizikos valdymo sistemomis būtų išvengta kompensacijos permokos.</w:t>
            </w:r>
          </w:p>
        </w:tc>
      </w:tr>
    </w:tbl>
    <w:p w:rsidR="00530D8A" w:rsidRPr="00F74A0C" w:rsidRDefault="00F74A0C" w:rsidP="00530D8A">
      <w:pPr>
        <w:pStyle w:val="AmOrLang"/>
      </w:pPr>
      <w:proofErr w:type="spellStart"/>
      <w:r w:rsidRPr="00F74A0C">
        <w:t>Or</w:t>
      </w:r>
      <w:proofErr w:type="spellEnd"/>
      <w:r w:rsidRPr="00F74A0C">
        <w:t xml:space="preserve">. </w:t>
      </w:r>
      <w:r w:rsidRPr="00F74A0C">
        <w:rPr>
          <w:rStyle w:val="HideTWBExt"/>
          <w:rFonts w:eastAsiaTheme="majorEastAsia"/>
          <w:noProof w:val="0"/>
        </w:rPr>
        <w:t>&lt;Original&gt;</w:t>
      </w:r>
      <w:r w:rsidR="00C822AE" w:rsidRPr="00F74A0C">
        <w:rPr>
          <w:rStyle w:val="HideTWBInt"/>
        </w:rPr>
        <w:t>{EN}</w:t>
      </w:r>
      <w:proofErr w:type="spellStart"/>
      <w:r w:rsidR="00C822AE" w:rsidRPr="00F74A0C">
        <w:t>en</w:t>
      </w:r>
      <w:proofErr w:type="spellEnd"/>
      <w:r w:rsidRPr="00F74A0C">
        <w:rPr>
          <w:rStyle w:val="HideTWBExt"/>
          <w:rFonts w:eastAsiaTheme="majorEastAsia"/>
          <w:noProof w:val="0"/>
        </w:rPr>
        <w:t>&lt;/Original&gt;</w:t>
      </w:r>
    </w:p>
    <w:p w:rsidR="00530D8A" w:rsidRPr="00F74A0C" w:rsidRDefault="00530D8A" w:rsidP="00530D8A">
      <w:pPr>
        <w:sectPr w:rsidR="00530D8A" w:rsidRPr="00F74A0C" w:rsidSect="00491C50">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30D8A" w:rsidRPr="00F74A0C" w:rsidRDefault="00F74A0C" w:rsidP="00530D8A">
      <w:r w:rsidRPr="00F74A0C">
        <w:rPr>
          <w:rStyle w:val="HideTWBExt"/>
          <w:noProof w:val="0"/>
        </w:rPr>
        <w:lastRenderedPageBreak/>
        <w:t>&lt;/Amend&gt;</w:t>
      </w:r>
    </w:p>
    <w:p w:rsidR="00530D8A" w:rsidRPr="00F74A0C" w:rsidRDefault="00F74A0C" w:rsidP="00530D8A">
      <w:pPr>
        <w:pStyle w:val="AmDateTab"/>
      </w:pPr>
      <w:r w:rsidRPr="00F74A0C">
        <w:rPr>
          <w:rStyle w:val="HideTWBExt"/>
          <w:noProof w:val="0"/>
        </w:rPr>
        <w:t>&lt;Amend&gt;&lt;Date&gt;</w:t>
      </w:r>
      <w:r w:rsidRPr="00F74A0C">
        <w:rPr>
          <w:rStyle w:val="HideTWBInt"/>
          <w:color w:val="auto"/>
        </w:rPr>
        <w:t>{15/10/2020}</w:t>
      </w:r>
      <w:r w:rsidRPr="00F74A0C">
        <w:t>15.10.2020</w:t>
      </w:r>
      <w:r w:rsidRPr="00F74A0C">
        <w:rPr>
          <w:rStyle w:val="HideTWBExt"/>
          <w:noProof w:val="0"/>
        </w:rPr>
        <w:t>&lt;/Date&gt;</w:t>
      </w:r>
      <w:r w:rsidRPr="00F74A0C">
        <w:tab/>
      </w:r>
      <w:r w:rsidRPr="00F74A0C">
        <w:rPr>
          <w:rStyle w:val="HideTWBExt"/>
          <w:noProof w:val="0"/>
        </w:rPr>
        <w:t>&lt;ANo&gt;</w:t>
      </w:r>
      <w:r w:rsidRPr="00F74A0C">
        <w:t>A8-0200</w:t>
      </w:r>
      <w:r w:rsidRPr="00F74A0C">
        <w:rPr>
          <w:rStyle w:val="HideTWBExt"/>
          <w:noProof w:val="0"/>
        </w:rPr>
        <w:t>&lt;/ANo&gt;</w:t>
      </w:r>
      <w:r w:rsidRPr="00F74A0C">
        <w:t>/</w:t>
      </w:r>
      <w:r w:rsidRPr="00F74A0C">
        <w:rPr>
          <w:rStyle w:val="HideTWBExt"/>
          <w:noProof w:val="0"/>
        </w:rPr>
        <w:t>&lt;NumAm&gt;</w:t>
      </w:r>
      <w:r w:rsidRPr="00F74A0C">
        <w:t>1277</w:t>
      </w:r>
      <w:r w:rsidRPr="00F74A0C">
        <w:rPr>
          <w:rStyle w:val="HideTWBExt"/>
          <w:noProof w:val="0"/>
        </w:rPr>
        <w:t>&lt;/NumAm&gt;</w:t>
      </w:r>
    </w:p>
    <w:p w:rsidR="00530D8A" w:rsidRPr="00F74A0C" w:rsidRDefault="00F74A0C" w:rsidP="00530D8A">
      <w:pPr>
        <w:pStyle w:val="AmNumberTabs"/>
      </w:pPr>
      <w:r w:rsidRPr="00F74A0C">
        <w:t>Pakeitimas</w:t>
      </w:r>
      <w:r w:rsidRPr="00F74A0C">
        <w:tab/>
      </w:r>
      <w:r w:rsidRPr="00F74A0C">
        <w:tab/>
      </w:r>
      <w:r w:rsidRPr="00F74A0C">
        <w:rPr>
          <w:rStyle w:val="HideTWBExt"/>
          <w:b w:val="0"/>
          <w:noProof w:val="0"/>
        </w:rPr>
        <w:t>&lt;NumAm&gt;</w:t>
      </w:r>
      <w:r w:rsidRPr="00F74A0C">
        <w:t>1277</w:t>
      </w:r>
      <w:r w:rsidRPr="00F74A0C">
        <w:rPr>
          <w:rStyle w:val="HideTWBExt"/>
          <w:b w:val="0"/>
          <w:noProof w:val="0"/>
        </w:rPr>
        <w:t>&lt;/NumAm&gt;</w:t>
      </w:r>
    </w:p>
    <w:p w:rsidR="00530D8A" w:rsidRPr="00F74A0C" w:rsidRDefault="00F74A0C" w:rsidP="00530D8A">
      <w:pPr>
        <w:pStyle w:val="NormalBold"/>
      </w:pPr>
      <w:r w:rsidRPr="00F74A0C">
        <w:rPr>
          <w:rStyle w:val="HideTWBExt"/>
          <w:b w:val="0"/>
          <w:noProof w:val="0"/>
        </w:rPr>
        <w:t>&lt;RepeatBlock-By&gt;&lt;</w:t>
      </w:r>
      <w:r w:rsidRPr="00F74A0C">
        <w:rPr>
          <w:rStyle w:val="HideTWBExt"/>
          <w:b w:val="0"/>
          <w:noProof w:val="0"/>
        </w:rPr>
        <w:t>By&gt;&lt;Members&gt;</w:t>
      </w:r>
      <w:r w:rsidRPr="00F74A0C">
        <w:t xml:space="preserve">Bronis Ropė, </w:t>
      </w:r>
      <w:proofErr w:type="spellStart"/>
      <w:r w:rsidRPr="00F74A0C">
        <w:t>Bas</w:t>
      </w:r>
      <w:proofErr w:type="spellEnd"/>
      <w:r w:rsidRPr="00F74A0C">
        <w:t xml:space="preserve"> </w:t>
      </w:r>
      <w:proofErr w:type="spellStart"/>
      <w:r w:rsidRPr="00F74A0C">
        <w:t>Eickhout</w:t>
      </w:r>
      <w:proofErr w:type="spellEnd"/>
      <w:r w:rsidRPr="00F74A0C">
        <w:t xml:space="preserve">, </w:t>
      </w:r>
      <w:proofErr w:type="spellStart"/>
      <w:r w:rsidRPr="00F74A0C">
        <w:t>Martin</w:t>
      </w:r>
      <w:proofErr w:type="spellEnd"/>
      <w:r w:rsidRPr="00F74A0C">
        <w:t xml:space="preserve"> </w:t>
      </w:r>
      <w:proofErr w:type="spellStart"/>
      <w:r w:rsidRPr="00F74A0C">
        <w:t>Häusling</w:t>
      </w:r>
      <w:proofErr w:type="spellEnd"/>
      <w:r w:rsidRPr="00F74A0C">
        <w:rPr>
          <w:rStyle w:val="HideTWBExt"/>
          <w:b w:val="0"/>
          <w:noProof w:val="0"/>
        </w:rPr>
        <w:t>&lt;/Members&gt;</w:t>
      </w:r>
    </w:p>
    <w:p w:rsidR="00530D8A" w:rsidRPr="00F74A0C" w:rsidRDefault="00F74A0C" w:rsidP="00530D8A">
      <w:r w:rsidRPr="00F74A0C">
        <w:rPr>
          <w:rStyle w:val="HideTWBExt"/>
          <w:noProof w:val="0"/>
        </w:rPr>
        <w:t>&lt;AuNomDe&gt;</w:t>
      </w:r>
      <w:r w:rsidRPr="00F74A0C">
        <w:rPr>
          <w:rStyle w:val="HideTWBInt"/>
          <w:color w:val="auto"/>
        </w:rPr>
        <w:t>{Verts/ALE}</w:t>
      </w:r>
      <w:proofErr w:type="spellStart"/>
      <w:r w:rsidRPr="00F74A0C">
        <w:t>Verts</w:t>
      </w:r>
      <w:proofErr w:type="spellEnd"/>
      <w:r w:rsidRPr="00F74A0C">
        <w:t>/ALE frakcijos vardu</w:t>
      </w:r>
      <w:r w:rsidRPr="00F74A0C">
        <w:rPr>
          <w:rStyle w:val="HideTWBExt"/>
          <w:noProof w:val="0"/>
        </w:rPr>
        <w:t>&lt;/AuNomDe&gt;</w:t>
      </w:r>
    </w:p>
    <w:p w:rsidR="00530D8A" w:rsidRPr="00F74A0C" w:rsidRDefault="00F74A0C" w:rsidP="00530D8A">
      <w:r w:rsidRPr="00F74A0C">
        <w:rPr>
          <w:rStyle w:val="HideTWBExt"/>
          <w:noProof w:val="0"/>
        </w:rPr>
        <w:t>&lt;/By&gt;&lt;/RepeatBlock-By&gt;</w:t>
      </w:r>
    </w:p>
    <w:p w:rsidR="00530D8A" w:rsidRPr="00F74A0C" w:rsidRDefault="00F74A0C" w:rsidP="00530D8A">
      <w:pPr>
        <w:pStyle w:val="AmDocTypeTab"/>
      </w:pPr>
      <w:r w:rsidRPr="00F74A0C">
        <w:rPr>
          <w:rStyle w:val="HideTWBExt"/>
          <w:b w:val="0"/>
          <w:noProof w:val="0"/>
        </w:rPr>
        <w:t>&lt;TitreType&gt;</w:t>
      </w:r>
      <w:r w:rsidRPr="00F74A0C">
        <w:t>Pranešimas</w:t>
      </w:r>
      <w:r w:rsidRPr="00F74A0C">
        <w:rPr>
          <w:rStyle w:val="HideTWBExt"/>
          <w:b w:val="0"/>
          <w:noProof w:val="0"/>
        </w:rPr>
        <w:t>&lt;/TitreType&gt;</w:t>
      </w:r>
      <w:r w:rsidRPr="00F74A0C">
        <w:tab/>
        <w:t>A8-0200/2019</w:t>
      </w:r>
    </w:p>
    <w:p w:rsidR="00530D8A" w:rsidRPr="00F74A0C" w:rsidRDefault="00F74A0C" w:rsidP="00530D8A">
      <w:pPr>
        <w:pStyle w:val="NormalBold"/>
      </w:pPr>
      <w:r w:rsidRPr="00F74A0C">
        <w:rPr>
          <w:rStyle w:val="HideTWBExt"/>
          <w:b w:val="0"/>
          <w:noProof w:val="0"/>
        </w:rPr>
        <w:t>&lt;Rapporteur&gt;</w:t>
      </w:r>
      <w:proofErr w:type="spellStart"/>
      <w:r w:rsidRPr="00F74A0C">
        <w:t>Peter</w:t>
      </w:r>
      <w:proofErr w:type="spellEnd"/>
      <w:r w:rsidRPr="00F74A0C">
        <w:t xml:space="preserve"> </w:t>
      </w:r>
      <w:proofErr w:type="spellStart"/>
      <w:r w:rsidRPr="00F74A0C">
        <w:t>Jahr</w:t>
      </w:r>
      <w:proofErr w:type="spellEnd"/>
      <w:r w:rsidRPr="00F74A0C">
        <w:rPr>
          <w:rStyle w:val="HideTWBExt"/>
          <w:b w:val="0"/>
          <w:noProof w:val="0"/>
        </w:rPr>
        <w:t>&lt;/Rapporteur&gt;</w:t>
      </w:r>
    </w:p>
    <w:p w:rsidR="00530D8A" w:rsidRPr="00F74A0C" w:rsidRDefault="00F74A0C" w:rsidP="00530D8A">
      <w:r w:rsidRPr="00F74A0C">
        <w:rPr>
          <w:rStyle w:val="HideTWBExt"/>
          <w:noProof w:val="0"/>
        </w:rPr>
        <w:t>&lt;Titre&gt;</w:t>
      </w:r>
      <w:r w:rsidRPr="00F74A0C">
        <w:t xml:space="preserve">Valstybių narių pagal </w:t>
      </w:r>
      <w:r w:rsidRPr="00F74A0C">
        <w:t>bendrą žemės ūkio politiką rengtinų strateginių planų (BŽŪP strateginių planų), finansuotinų iš Europos žemės ūkio garantijų fondo (EŽŪGF) ir iš Europos žemės ūkio fondo kaimo plėtrai (EŽŪFKP), rėmimo taisyklių nustatymas</w:t>
      </w:r>
      <w:r w:rsidRPr="00F74A0C">
        <w:rPr>
          <w:rStyle w:val="HideTWBExt"/>
          <w:noProof w:val="0"/>
        </w:rPr>
        <w:t>&lt;/Titre&gt;</w:t>
      </w:r>
    </w:p>
    <w:p w:rsidR="00530D8A" w:rsidRPr="00F74A0C" w:rsidRDefault="00F74A0C" w:rsidP="00530D8A">
      <w:pPr>
        <w:pStyle w:val="Normal12a"/>
      </w:pPr>
      <w:r w:rsidRPr="00F74A0C">
        <w:rPr>
          <w:rStyle w:val="HideTWBExt"/>
          <w:noProof w:val="0"/>
        </w:rPr>
        <w:t>&lt;DocRef&gt;</w:t>
      </w:r>
      <w:r w:rsidRPr="00F74A0C">
        <w:t>(COM(2018)0392 – C</w:t>
      </w:r>
      <w:r w:rsidRPr="00F74A0C">
        <w:t>8-0248/2018 – 2018/0216(COD))</w:t>
      </w:r>
      <w:r w:rsidRPr="00F74A0C">
        <w:rPr>
          <w:rStyle w:val="HideTWBExt"/>
          <w:noProof w:val="0"/>
        </w:rPr>
        <w:t>&lt;/DocRef&gt;</w:t>
      </w:r>
    </w:p>
    <w:p w:rsidR="00530D8A" w:rsidRPr="00F74A0C" w:rsidRDefault="00F74A0C" w:rsidP="00530D8A">
      <w:pPr>
        <w:pStyle w:val="NormalBold"/>
      </w:pPr>
      <w:r w:rsidRPr="00F74A0C">
        <w:rPr>
          <w:rStyle w:val="HideTWBExt"/>
          <w:b w:val="0"/>
          <w:noProof w:val="0"/>
        </w:rPr>
        <w:t>&lt;DocAmend&gt;</w:t>
      </w:r>
      <w:r w:rsidRPr="00F74A0C">
        <w:t>Pasiūlymas dėl reglamento</w:t>
      </w:r>
      <w:r w:rsidRPr="00F74A0C">
        <w:rPr>
          <w:rStyle w:val="HideTWBExt"/>
          <w:b w:val="0"/>
          <w:noProof w:val="0"/>
        </w:rPr>
        <w:t>&lt;/DocAmend&gt;</w:t>
      </w:r>
    </w:p>
    <w:p w:rsidR="00530D8A" w:rsidRPr="00F74A0C" w:rsidRDefault="00F74A0C" w:rsidP="00530D8A">
      <w:pPr>
        <w:pStyle w:val="NormalBold"/>
      </w:pPr>
      <w:r w:rsidRPr="00F74A0C">
        <w:rPr>
          <w:rStyle w:val="HideTWBExt"/>
          <w:b w:val="0"/>
          <w:noProof w:val="0"/>
        </w:rPr>
        <w:t>&lt;Article&gt;</w:t>
      </w:r>
      <w:r w:rsidRPr="00F74A0C">
        <w:t>79 straipsnio antraštinė dalis</w:t>
      </w:r>
      <w:r w:rsidRPr="00F74A0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10F6" w:rsidRPr="00F74A0C" w:rsidTr="007D19D0">
        <w:trPr>
          <w:jc w:val="center"/>
        </w:trPr>
        <w:tc>
          <w:tcPr>
            <w:tcW w:w="9752" w:type="dxa"/>
            <w:gridSpan w:val="2"/>
          </w:tcPr>
          <w:p w:rsidR="00530D8A" w:rsidRPr="00F74A0C" w:rsidRDefault="00530D8A" w:rsidP="007D19D0">
            <w:pPr>
              <w:keepNext/>
            </w:pPr>
          </w:p>
        </w:tc>
      </w:tr>
      <w:tr w:rsidR="00C810F6" w:rsidRPr="00F74A0C" w:rsidTr="007D19D0">
        <w:trPr>
          <w:jc w:val="center"/>
        </w:trPr>
        <w:tc>
          <w:tcPr>
            <w:tcW w:w="4876" w:type="dxa"/>
          </w:tcPr>
          <w:p w:rsidR="00530D8A" w:rsidRPr="00F74A0C" w:rsidRDefault="00F74A0C" w:rsidP="007D19D0">
            <w:pPr>
              <w:pStyle w:val="AmColumnHeading"/>
              <w:keepNext/>
            </w:pPr>
            <w:r w:rsidRPr="00F74A0C">
              <w:t>Komisijos siūlomas tekstas</w:t>
            </w:r>
          </w:p>
        </w:tc>
        <w:tc>
          <w:tcPr>
            <w:tcW w:w="4876" w:type="dxa"/>
          </w:tcPr>
          <w:p w:rsidR="00530D8A" w:rsidRPr="00F74A0C" w:rsidRDefault="00F74A0C" w:rsidP="007D19D0">
            <w:pPr>
              <w:pStyle w:val="AmColumnHeading"/>
              <w:keepNext/>
            </w:pPr>
            <w:r w:rsidRPr="00F74A0C">
              <w:t>Pakeitimas</w:t>
            </w:r>
          </w:p>
        </w:tc>
      </w:tr>
      <w:tr w:rsidR="00C810F6" w:rsidRPr="00F74A0C" w:rsidTr="007D19D0">
        <w:trPr>
          <w:jc w:val="center"/>
        </w:trPr>
        <w:tc>
          <w:tcPr>
            <w:tcW w:w="4876" w:type="dxa"/>
          </w:tcPr>
          <w:p w:rsidR="00530D8A" w:rsidRPr="00F74A0C" w:rsidRDefault="00F74A0C" w:rsidP="007D19D0">
            <w:pPr>
              <w:pStyle w:val="Normal6a"/>
            </w:pPr>
            <w:r w:rsidRPr="00F74A0C">
              <w:t xml:space="preserve">EŽŪGF ir EŽŪFKP </w:t>
            </w:r>
            <w:r w:rsidRPr="00F74A0C">
              <w:rPr>
                <w:b/>
                <w:i/>
              </w:rPr>
              <w:t>išlaidos</w:t>
            </w:r>
          </w:p>
        </w:tc>
        <w:tc>
          <w:tcPr>
            <w:tcW w:w="4876" w:type="dxa"/>
          </w:tcPr>
          <w:p w:rsidR="00530D8A" w:rsidRPr="00F74A0C" w:rsidRDefault="00F74A0C" w:rsidP="007D19D0">
            <w:pPr>
              <w:pStyle w:val="Normal6a"/>
              <w:rPr>
                <w:szCs w:val="24"/>
              </w:rPr>
            </w:pPr>
            <w:r w:rsidRPr="00F74A0C">
              <w:rPr>
                <w:b/>
                <w:i/>
              </w:rPr>
              <w:t xml:space="preserve">Asignavimai </w:t>
            </w:r>
            <w:r w:rsidRPr="00F74A0C">
              <w:t xml:space="preserve">EŽŪGF ir EŽŪFKP </w:t>
            </w:r>
            <w:r w:rsidRPr="00F74A0C">
              <w:rPr>
                <w:b/>
                <w:i/>
              </w:rPr>
              <w:t xml:space="preserve">išlaidoms (išorės </w:t>
            </w:r>
            <w:r w:rsidRPr="00F74A0C">
              <w:rPr>
                <w:b/>
                <w:i/>
              </w:rPr>
              <w:t>konvergencija)</w:t>
            </w:r>
          </w:p>
        </w:tc>
      </w:tr>
    </w:tbl>
    <w:p w:rsidR="00530D8A" w:rsidRPr="00F74A0C" w:rsidRDefault="00F74A0C" w:rsidP="00530D8A">
      <w:pPr>
        <w:pStyle w:val="AmOrLang"/>
      </w:pPr>
      <w:proofErr w:type="spellStart"/>
      <w:r w:rsidRPr="00F74A0C">
        <w:t>Or</w:t>
      </w:r>
      <w:proofErr w:type="spellEnd"/>
      <w:r w:rsidRPr="00F74A0C">
        <w:t xml:space="preserve">. </w:t>
      </w:r>
      <w:r w:rsidRPr="00F74A0C">
        <w:rPr>
          <w:rStyle w:val="HideTWBExt"/>
          <w:rFonts w:eastAsiaTheme="majorEastAsia"/>
          <w:noProof w:val="0"/>
        </w:rPr>
        <w:t>&lt;Original&gt;</w:t>
      </w:r>
      <w:r w:rsidR="00C822AE" w:rsidRPr="00F74A0C">
        <w:rPr>
          <w:rStyle w:val="HideTWBInt"/>
        </w:rPr>
        <w:t>{EN}</w:t>
      </w:r>
      <w:proofErr w:type="spellStart"/>
      <w:r w:rsidR="00C822AE" w:rsidRPr="00F74A0C">
        <w:t>en</w:t>
      </w:r>
      <w:proofErr w:type="spellEnd"/>
      <w:r w:rsidRPr="00F74A0C">
        <w:rPr>
          <w:rStyle w:val="HideTWBExt"/>
          <w:rFonts w:eastAsiaTheme="majorEastAsia"/>
          <w:noProof w:val="0"/>
        </w:rPr>
        <w:t>&lt;/Original&gt;</w:t>
      </w:r>
    </w:p>
    <w:p w:rsidR="00530D8A" w:rsidRPr="00F74A0C" w:rsidRDefault="00530D8A" w:rsidP="00530D8A">
      <w:pPr>
        <w:sectPr w:rsidR="00530D8A" w:rsidRPr="00F74A0C" w:rsidSect="00491C50">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30D8A" w:rsidRPr="00F74A0C" w:rsidRDefault="00F74A0C" w:rsidP="00530D8A">
      <w:r w:rsidRPr="00F74A0C">
        <w:rPr>
          <w:rStyle w:val="HideTWBExt"/>
          <w:noProof w:val="0"/>
        </w:rPr>
        <w:lastRenderedPageBreak/>
        <w:t>&lt;/Amend&gt;</w:t>
      </w:r>
    </w:p>
    <w:p w:rsidR="00530D8A" w:rsidRPr="00F74A0C" w:rsidRDefault="00F74A0C" w:rsidP="00530D8A">
      <w:pPr>
        <w:pStyle w:val="AmDateTab"/>
      </w:pPr>
      <w:r w:rsidRPr="00F74A0C">
        <w:rPr>
          <w:rStyle w:val="HideTWBExt"/>
          <w:noProof w:val="0"/>
        </w:rPr>
        <w:t>&lt;Amend&gt;&lt;Date&gt;</w:t>
      </w:r>
      <w:r w:rsidRPr="00F74A0C">
        <w:rPr>
          <w:rStyle w:val="HideTWBInt"/>
          <w:color w:val="auto"/>
        </w:rPr>
        <w:t>{15/10/2020}</w:t>
      </w:r>
      <w:r w:rsidRPr="00F74A0C">
        <w:t>15.10.2020</w:t>
      </w:r>
      <w:r w:rsidRPr="00F74A0C">
        <w:rPr>
          <w:rStyle w:val="HideTWBExt"/>
          <w:noProof w:val="0"/>
        </w:rPr>
        <w:t>&lt;/Date&gt;</w:t>
      </w:r>
      <w:r w:rsidRPr="00F74A0C">
        <w:tab/>
      </w:r>
      <w:r w:rsidRPr="00F74A0C">
        <w:rPr>
          <w:rStyle w:val="HideTWBExt"/>
          <w:noProof w:val="0"/>
        </w:rPr>
        <w:t>&lt;ANo&gt;</w:t>
      </w:r>
      <w:r w:rsidRPr="00F74A0C">
        <w:t>A8-0200</w:t>
      </w:r>
      <w:r w:rsidRPr="00F74A0C">
        <w:rPr>
          <w:rStyle w:val="HideTWBExt"/>
          <w:noProof w:val="0"/>
        </w:rPr>
        <w:t>&lt;/ANo&gt;</w:t>
      </w:r>
      <w:r w:rsidRPr="00F74A0C">
        <w:t>/</w:t>
      </w:r>
      <w:r w:rsidRPr="00F74A0C">
        <w:rPr>
          <w:rStyle w:val="HideTWBExt"/>
          <w:noProof w:val="0"/>
        </w:rPr>
        <w:t>&lt;NumAm&gt;</w:t>
      </w:r>
      <w:r w:rsidRPr="00F74A0C">
        <w:t>1278</w:t>
      </w:r>
      <w:r w:rsidRPr="00F74A0C">
        <w:rPr>
          <w:rStyle w:val="HideTWBExt"/>
          <w:noProof w:val="0"/>
        </w:rPr>
        <w:t>&lt;/NumAm&gt;</w:t>
      </w:r>
    </w:p>
    <w:p w:rsidR="00530D8A" w:rsidRPr="00F74A0C" w:rsidRDefault="00F74A0C" w:rsidP="00530D8A">
      <w:pPr>
        <w:pStyle w:val="AmNumberTabs"/>
      </w:pPr>
      <w:r w:rsidRPr="00F74A0C">
        <w:t>Pakeitimas</w:t>
      </w:r>
      <w:r w:rsidRPr="00F74A0C">
        <w:tab/>
      </w:r>
      <w:r w:rsidRPr="00F74A0C">
        <w:tab/>
      </w:r>
      <w:r w:rsidRPr="00F74A0C">
        <w:rPr>
          <w:rStyle w:val="HideTWBExt"/>
          <w:b w:val="0"/>
          <w:noProof w:val="0"/>
        </w:rPr>
        <w:t>&lt;NumAm&gt;</w:t>
      </w:r>
      <w:r w:rsidRPr="00F74A0C">
        <w:t>1278</w:t>
      </w:r>
      <w:r w:rsidRPr="00F74A0C">
        <w:rPr>
          <w:rStyle w:val="HideTWBExt"/>
          <w:b w:val="0"/>
          <w:noProof w:val="0"/>
        </w:rPr>
        <w:t>&lt;/NumAm&gt;</w:t>
      </w:r>
    </w:p>
    <w:p w:rsidR="00C822AE" w:rsidRPr="00F74A0C" w:rsidRDefault="00F74A0C" w:rsidP="00C822AE">
      <w:pPr>
        <w:pStyle w:val="NormalBold"/>
      </w:pPr>
      <w:r w:rsidRPr="00F74A0C">
        <w:rPr>
          <w:rStyle w:val="HideTWBExt"/>
          <w:b w:val="0"/>
          <w:noProof w:val="0"/>
        </w:rPr>
        <w:t>&lt;RepeatBlock-By&gt;&lt;Members&gt;</w:t>
      </w:r>
      <w:r w:rsidRPr="00F74A0C">
        <w:t xml:space="preserve">Bronis Ropė, </w:t>
      </w:r>
      <w:proofErr w:type="spellStart"/>
      <w:r w:rsidRPr="00F74A0C">
        <w:t>Bas</w:t>
      </w:r>
      <w:proofErr w:type="spellEnd"/>
      <w:r w:rsidRPr="00F74A0C">
        <w:t xml:space="preserve"> </w:t>
      </w:r>
      <w:proofErr w:type="spellStart"/>
      <w:r w:rsidRPr="00F74A0C">
        <w:t>Eickhout</w:t>
      </w:r>
      <w:proofErr w:type="spellEnd"/>
      <w:r w:rsidRPr="00F74A0C">
        <w:t xml:space="preserve">, </w:t>
      </w:r>
      <w:proofErr w:type="spellStart"/>
      <w:r w:rsidRPr="00F74A0C">
        <w:t>Martin</w:t>
      </w:r>
      <w:proofErr w:type="spellEnd"/>
      <w:r w:rsidRPr="00F74A0C">
        <w:t xml:space="preserve"> </w:t>
      </w:r>
      <w:proofErr w:type="spellStart"/>
      <w:r w:rsidRPr="00F74A0C">
        <w:t>Häusling</w:t>
      </w:r>
      <w:proofErr w:type="spellEnd"/>
      <w:r w:rsidRPr="00F74A0C">
        <w:rPr>
          <w:rStyle w:val="HideTWBExt"/>
          <w:b w:val="0"/>
          <w:noProof w:val="0"/>
        </w:rPr>
        <w:t>&lt;/Members&gt;</w:t>
      </w:r>
    </w:p>
    <w:p w:rsidR="00C822AE" w:rsidRPr="00F74A0C" w:rsidRDefault="00F74A0C" w:rsidP="00C822AE">
      <w:r w:rsidRPr="00F74A0C">
        <w:rPr>
          <w:rStyle w:val="HideTWBExt"/>
          <w:noProof w:val="0"/>
        </w:rPr>
        <w:t>&lt;AuNomDe&gt;</w:t>
      </w:r>
      <w:r w:rsidRPr="00F74A0C">
        <w:rPr>
          <w:rStyle w:val="HideTWBInt"/>
          <w:color w:val="auto"/>
        </w:rPr>
        <w:t>{Greens/EFA}</w:t>
      </w:r>
      <w:proofErr w:type="spellStart"/>
      <w:r w:rsidRPr="00F74A0C">
        <w:t>V</w:t>
      </w:r>
      <w:r w:rsidRPr="00F74A0C">
        <w:t>erts</w:t>
      </w:r>
      <w:proofErr w:type="spellEnd"/>
      <w:r w:rsidRPr="00F74A0C">
        <w:t>/ALE frakcijos vardu</w:t>
      </w:r>
      <w:r w:rsidRPr="00F74A0C">
        <w:rPr>
          <w:rStyle w:val="HideTWBExt"/>
          <w:noProof w:val="0"/>
        </w:rPr>
        <w:t>&lt;/AuNomDe&gt;</w:t>
      </w:r>
    </w:p>
    <w:p w:rsidR="00C822AE" w:rsidRPr="00F74A0C" w:rsidRDefault="00F74A0C" w:rsidP="00C822AE">
      <w:pPr>
        <w:pStyle w:val="NormalBold"/>
      </w:pPr>
      <w:r w:rsidRPr="00F74A0C">
        <w:rPr>
          <w:rStyle w:val="HideTWBExt"/>
          <w:b w:val="0"/>
          <w:noProof w:val="0"/>
        </w:rPr>
        <w:t>&lt;Members&gt;</w:t>
      </w:r>
      <w:proofErr w:type="spellStart"/>
      <w:r w:rsidRPr="00F74A0C">
        <w:t>Adam</w:t>
      </w:r>
      <w:proofErr w:type="spellEnd"/>
      <w:r w:rsidRPr="00F74A0C">
        <w:t xml:space="preserve"> </w:t>
      </w:r>
      <w:proofErr w:type="spellStart"/>
      <w:r w:rsidRPr="00F74A0C">
        <w:t>Jarubas</w:t>
      </w:r>
      <w:proofErr w:type="spellEnd"/>
      <w:r w:rsidRPr="00F74A0C">
        <w:t xml:space="preserve">, </w:t>
      </w:r>
      <w:proofErr w:type="spellStart"/>
      <w:r w:rsidRPr="00F74A0C">
        <w:t>Adrian</w:t>
      </w:r>
      <w:proofErr w:type="spellEnd"/>
      <w:r w:rsidRPr="00F74A0C">
        <w:t xml:space="preserve"> </w:t>
      </w:r>
      <w:proofErr w:type="spellStart"/>
      <w:r w:rsidRPr="00F74A0C">
        <w:t>Dragoş</w:t>
      </w:r>
      <w:proofErr w:type="spellEnd"/>
      <w:r w:rsidRPr="00F74A0C">
        <w:t xml:space="preserve"> </w:t>
      </w:r>
      <w:proofErr w:type="spellStart"/>
      <w:r w:rsidRPr="00F74A0C">
        <w:t>Benea</w:t>
      </w:r>
      <w:proofErr w:type="spellEnd"/>
      <w:r w:rsidRPr="00F74A0C">
        <w:t xml:space="preserve">, Andrius Kubilius, </w:t>
      </w:r>
      <w:proofErr w:type="spellStart"/>
      <w:r w:rsidRPr="00F74A0C">
        <w:t>Andrus</w:t>
      </w:r>
      <w:proofErr w:type="spellEnd"/>
      <w:r w:rsidRPr="00F74A0C">
        <w:t xml:space="preserve"> </w:t>
      </w:r>
      <w:proofErr w:type="spellStart"/>
      <w:r w:rsidRPr="00F74A0C">
        <w:t>Ansip</w:t>
      </w:r>
      <w:proofErr w:type="spellEnd"/>
      <w:r w:rsidRPr="00F74A0C">
        <w:t xml:space="preserve">, </w:t>
      </w:r>
      <w:proofErr w:type="spellStart"/>
      <w:r w:rsidRPr="00F74A0C">
        <w:t>Andżelika</w:t>
      </w:r>
      <w:proofErr w:type="spellEnd"/>
      <w:r w:rsidRPr="00F74A0C">
        <w:t xml:space="preserve"> </w:t>
      </w:r>
      <w:proofErr w:type="spellStart"/>
      <w:r w:rsidRPr="00F74A0C">
        <w:t>Anna</w:t>
      </w:r>
      <w:proofErr w:type="spellEnd"/>
      <w:r w:rsidRPr="00F74A0C">
        <w:t xml:space="preserve"> </w:t>
      </w:r>
      <w:proofErr w:type="spellStart"/>
      <w:r w:rsidRPr="00F74A0C">
        <w:t>Możdżanowska</w:t>
      </w:r>
      <w:proofErr w:type="spellEnd"/>
      <w:r w:rsidRPr="00F74A0C">
        <w:t xml:space="preserve">, </w:t>
      </w:r>
      <w:proofErr w:type="spellStart"/>
      <w:r w:rsidRPr="00F74A0C">
        <w:t>Anna</w:t>
      </w:r>
      <w:proofErr w:type="spellEnd"/>
      <w:r w:rsidRPr="00F74A0C">
        <w:t xml:space="preserve"> </w:t>
      </w:r>
      <w:proofErr w:type="spellStart"/>
      <w:r w:rsidRPr="00F74A0C">
        <w:t>Fotyga</w:t>
      </w:r>
      <w:proofErr w:type="spellEnd"/>
      <w:r w:rsidRPr="00F74A0C">
        <w:t xml:space="preserve">, </w:t>
      </w:r>
      <w:proofErr w:type="spellStart"/>
      <w:r w:rsidRPr="00F74A0C">
        <w:t>Carmen</w:t>
      </w:r>
      <w:proofErr w:type="spellEnd"/>
      <w:r w:rsidRPr="00F74A0C">
        <w:t xml:space="preserve"> </w:t>
      </w:r>
      <w:proofErr w:type="spellStart"/>
      <w:r w:rsidRPr="00F74A0C">
        <w:t>Avram</w:t>
      </w:r>
      <w:proofErr w:type="spellEnd"/>
      <w:r w:rsidRPr="00F74A0C">
        <w:t xml:space="preserve">, </w:t>
      </w:r>
      <w:proofErr w:type="spellStart"/>
      <w:r w:rsidRPr="00F74A0C">
        <w:t>Daniel</w:t>
      </w:r>
      <w:proofErr w:type="spellEnd"/>
      <w:r w:rsidRPr="00F74A0C">
        <w:t xml:space="preserve"> </w:t>
      </w:r>
      <w:proofErr w:type="spellStart"/>
      <w:r w:rsidRPr="00F74A0C">
        <w:t>Buda</w:t>
      </w:r>
      <w:proofErr w:type="spellEnd"/>
      <w:r w:rsidRPr="00F74A0C">
        <w:t xml:space="preserve">, Dan </w:t>
      </w:r>
      <w:proofErr w:type="spellStart"/>
      <w:r w:rsidRPr="00F74A0C">
        <w:t>Ştefan</w:t>
      </w:r>
      <w:proofErr w:type="spellEnd"/>
      <w:r w:rsidRPr="00F74A0C">
        <w:t xml:space="preserve"> </w:t>
      </w:r>
      <w:proofErr w:type="spellStart"/>
      <w:r w:rsidRPr="00F74A0C">
        <w:t>Motreanu</w:t>
      </w:r>
      <w:proofErr w:type="spellEnd"/>
      <w:r w:rsidRPr="00F74A0C">
        <w:t xml:space="preserve">, Elena </w:t>
      </w:r>
      <w:proofErr w:type="spellStart"/>
      <w:r w:rsidRPr="00F74A0C">
        <w:t>Yoncheva</w:t>
      </w:r>
      <w:proofErr w:type="spellEnd"/>
      <w:r w:rsidRPr="00F74A0C">
        <w:t xml:space="preserve">, </w:t>
      </w:r>
      <w:proofErr w:type="spellStart"/>
      <w:r w:rsidRPr="00F74A0C">
        <w:t>Ewa</w:t>
      </w:r>
      <w:proofErr w:type="spellEnd"/>
      <w:r w:rsidRPr="00F74A0C">
        <w:t xml:space="preserve"> </w:t>
      </w:r>
      <w:proofErr w:type="spellStart"/>
      <w:r w:rsidRPr="00F74A0C">
        <w:t>Kopacz</w:t>
      </w:r>
      <w:proofErr w:type="spellEnd"/>
      <w:r w:rsidRPr="00F74A0C">
        <w:t xml:space="preserve">, </w:t>
      </w:r>
      <w:proofErr w:type="spellStart"/>
      <w:r w:rsidRPr="00F74A0C">
        <w:t>Yana</w:t>
      </w:r>
      <w:proofErr w:type="spellEnd"/>
      <w:r w:rsidRPr="00F74A0C">
        <w:t xml:space="preserve"> </w:t>
      </w:r>
      <w:proofErr w:type="spellStart"/>
      <w:r w:rsidRPr="00F74A0C">
        <w:t>Toom</w:t>
      </w:r>
      <w:proofErr w:type="spellEnd"/>
      <w:r w:rsidRPr="00F74A0C">
        <w:t xml:space="preserve">, </w:t>
      </w:r>
      <w:proofErr w:type="spellStart"/>
      <w:r w:rsidRPr="00F74A0C">
        <w:t>Inese</w:t>
      </w:r>
      <w:proofErr w:type="spellEnd"/>
      <w:r w:rsidRPr="00F74A0C">
        <w:t xml:space="preserve"> </w:t>
      </w:r>
      <w:proofErr w:type="spellStart"/>
      <w:r w:rsidRPr="00F74A0C">
        <w:t>Vaidere</w:t>
      </w:r>
      <w:proofErr w:type="spellEnd"/>
      <w:r w:rsidRPr="00F74A0C">
        <w:t xml:space="preserve">, </w:t>
      </w:r>
      <w:proofErr w:type="spellStart"/>
      <w:r w:rsidRPr="00F74A0C">
        <w:t>I</w:t>
      </w:r>
      <w:r w:rsidRPr="00F74A0C">
        <w:t>sabel</w:t>
      </w:r>
      <w:proofErr w:type="spellEnd"/>
      <w:r w:rsidRPr="00F74A0C">
        <w:t xml:space="preserve"> </w:t>
      </w:r>
      <w:proofErr w:type="spellStart"/>
      <w:r w:rsidRPr="00F74A0C">
        <w:t>Carvalhais</w:t>
      </w:r>
      <w:proofErr w:type="spellEnd"/>
      <w:r w:rsidRPr="00F74A0C">
        <w:t xml:space="preserve">, </w:t>
      </w:r>
      <w:proofErr w:type="spellStart"/>
      <w:r w:rsidRPr="00F74A0C">
        <w:t>Ivo</w:t>
      </w:r>
      <w:proofErr w:type="spellEnd"/>
      <w:r w:rsidRPr="00F74A0C">
        <w:t xml:space="preserve"> </w:t>
      </w:r>
      <w:proofErr w:type="spellStart"/>
      <w:r w:rsidRPr="00F74A0C">
        <w:t>Hristov</w:t>
      </w:r>
      <w:proofErr w:type="spellEnd"/>
      <w:r w:rsidRPr="00F74A0C">
        <w:t xml:space="preserve">, </w:t>
      </w:r>
      <w:proofErr w:type="spellStart"/>
      <w:r w:rsidRPr="00F74A0C">
        <w:t>Jadwiga</w:t>
      </w:r>
      <w:proofErr w:type="spellEnd"/>
      <w:r w:rsidRPr="00F74A0C">
        <w:t xml:space="preserve"> </w:t>
      </w:r>
      <w:proofErr w:type="spellStart"/>
      <w:r w:rsidRPr="00F74A0C">
        <w:t>Wiśniewska</w:t>
      </w:r>
      <w:proofErr w:type="spellEnd"/>
      <w:r w:rsidRPr="00F74A0C">
        <w:t xml:space="preserve">, </w:t>
      </w:r>
      <w:proofErr w:type="spellStart"/>
      <w:r w:rsidRPr="00F74A0C">
        <w:t>Jarosław</w:t>
      </w:r>
      <w:proofErr w:type="spellEnd"/>
      <w:r w:rsidRPr="00F74A0C">
        <w:t xml:space="preserve"> </w:t>
      </w:r>
      <w:proofErr w:type="spellStart"/>
      <w:r w:rsidRPr="00F74A0C">
        <w:t>Kalinowski</w:t>
      </w:r>
      <w:proofErr w:type="spellEnd"/>
      <w:r w:rsidRPr="00F74A0C">
        <w:t xml:space="preserve">, </w:t>
      </w:r>
      <w:proofErr w:type="spellStart"/>
      <w:r w:rsidRPr="00F74A0C">
        <w:t>Joanna</w:t>
      </w:r>
      <w:proofErr w:type="spellEnd"/>
      <w:r w:rsidRPr="00F74A0C">
        <w:t xml:space="preserve"> </w:t>
      </w:r>
      <w:proofErr w:type="spellStart"/>
      <w:r w:rsidRPr="00F74A0C">
        <w:t>Kopcińska</w:t>
      </w:r>
      <w:proofErr w:type="spellEnd"/>
      <w:r w:rsidRPr="00F74A0C">
        <w:t xml:space="preserve">, Juozas Olekas, </w:t>
      </w:r>
      <w:proofErr w:type="spellStart"/>
      <w:r w:rsidRPr="00F74A0C">
        <w:t>Krzysztof</w:t>
      </w:r>
      <w:proofErr w:type="spellEnd"/>
      <w:r w:rsidRPr="00F74A0C">
        <w:t xml:space="preserve"> </w:t>
      </w:r>
      <w:proofErr w:type="spellStart"/>
      <w:r w:rsidRPr="00F74A0C">
        <w:t>Hetman</w:t>
      </w:r>
      <w:proofErr w:type="spellEnd"/>
      <w:r w:rsidRPr="00F74A0C">
        <w:t xml:space="preserve">, </w:t>
      </w:r>
      <w:proofErr w:type="spellStart"/>
      <w:r w:rsidRPr="00F74A0C">
        <w:t>Nils</w:t>
      </w:r>
      <w:proofErr w:type="spellEnd"/>
      <w:r w:rsidRPr="00F74A0C">
        <w:t xml:space="preserve"> </w:t>
      </w:r>
      <w:proofErr w:type="spellStart"/>
      <w:r w:rsidRPr="00F74A0C">
        <w:t>Ušakovs</w:t>
      </w:r>
      <w:proofErr w:type="spellEnd"/>
      <w:r w:rsidRPr="00F74A0C">
        <w:t xml:space="preserve">, </w:t>
      </w:r>
      <w:proofErr w:type="spellStart"/>
      <w:r w:rsidRPr="00F74A0C">
        <w:t>Petar</w:t>
      </w:r>
      <w:proofErr w:type="spellEnd"/>
      <w:r w:rsidRPr="00F74A0C">
        <w:t xml:space="preserve"> </w:t>
      </w:r>
      <w:proofErr w:type="spellStart"/>
      <w:r w:rsidRPr="00F74A0C">
        <w:t>Vitanov</w:t>
      </w:r>
      <w:proofErr w:type="spellEnd"/>
      <w:r w:rsidRPr="00F74A0C">
        <w:t xml:space="preserve">, Petras Auštrevičius, </w:t>
      </w:r>
      <w:proofErr w:type="spellStart"/>
      <w:r w:rsidRPr="00F74A0C">
        <w:t>Radosław</w:t>
      </w:r>
      <w:proofErr w:type="spellEnd"/>
      <w:r w:rsidRPr="00F74A0C">
        <w:t xml:space="preserve"> Sikorski, Rasa Juknevičienė, </w:t>
      </w:r>
      <w:proofErr w:type="spellStart"/>
      <w:r w:rsidRPr="00F74A0C">
        <w:t>Sergei</w:t>
      </w:r>
      <w:proofErr w:type="spellEnd"/>
      <w:r w:rsidRPr="00F74A0C">
        <w:t xml:space="preserve"> </w:t>
      </w:r>
      <w:proofErr w:type="spellStart"/>
      <w:r w:rsidRPr="00F74A0C">
        <w:t>Stanishev</w:t>
      </w:r>
      <w:proofErr w:type="spellEnd"/>
      <w:r w:rsidRPr="00F74A0C">
        <w:t xml:space="preserve">, </w:t>
      </w:r>
      <w:proofErr w:type="spellStart"/>
      <w:r w:rsidRPr="00F74A0C">
        <w:t>Roberts</w:t>
      </w:r>
      <w:proofErr w:type="spellEnd"/>
      <w:r w:rsidRPr="00F74A0C">
        <w:t xml:space="preserve"> </w:t>
      </w:r>
      <w:proofErr w:type="spellStart"/>
      <w:r w:rsidRPr="00F74A0C">
        <w:t>Zīle</w:t>
      </w:r>
      <w:proofErr w:type="spellEnd"/>
      <w:r w:rsidRPr="00F74A0C">
        <w:t xml:space="preserve">, </w:t>
      </w:r>
      <w:proofErr w:type="spellStart"/>
      <w:r w:rsidRPr="00F74A0C">
        <w:t>Thomas</w:t>
      </w:r>
      <w:proofErr w:type="spellEnd"/>
      <w:r w:rsidRPr="00F74A0C">
        <w:t xml:space="preserve"> </w:t>
      </w:r>
      <w:proofErr w:type="spellStart"/>
      <w:r w:rsidRPr="00F74A0C">
        <w:t>Waitz</w:t>
      </w:r>
      <w:proofErr w:type="spellEnd"/>
      <w:r w:rsidRPr="00F74A0C">
        <w:t>,</w:t>
      </w:r>
      <w:r w:rsidRPr="00F74A0C">
        <w:t xml:space="preserve"> </w:t>
      </w:r>
      <w:proofErr w:type="spellStart"/>
      <w:r w:rsidRPr="00F74A0C">
        <w:t>Tsvetelina</w:t>
      </w:r>
      <w:proofErr w:type="spellEnd"/>
      <w:r w:rsidRPr="00F74A0C">
        <w:t xml:space="preserve"> </w:t>
      </w:r>
      <w:proofErr w:type="spellStart"/>
      <w:r w:rsidRPr="00F74A0C">
        <w:t>Penkova</w:t>
      </w:r>
      <w:proofErr w:type="spellEnd"/>
      <w:r w:rsidRPr="00F74A0C">
        <w:t xml:space="preserve">, Urmas </w:t>
      </w:r>
      <w:proofErr w:type="spellStart"/>
      <w:r w:rsidRPr="00F74A0C">
        <w:t>Paet</w:t>
      </w:r>
      <w:proofErr w:type="spellEnd"/>
      <w:r w:rsidRPr="00F74A0C">
        <w:t xml:space="preserve">, Valdemar </w:t>
      </w:r>
      <w:proofErr w:type="spellStart"/>
      <w:r w:rsidRPr="00F74A0C">
        <w:t>Tomaševski</w:t>
      </w:r>
      <w:proofErr w:type="spellEnd"/>
      <w:r w:rsidRPr="00F74A0C">
        <w:t xml:space="preserve">, </w:t>
      </w:r>
      <w:proofErr w:type="spellStart"/>
      <w:r w:rsidRPr="00F74A0C">
        <w:t>Viktor</w:t>
      </w:r>
      <w:proofErr w:type="spellEnd"/>
      <w:r w:rsidRPr="00F74A0C">
        <w:t xml:space="preserve"> Uspaskich, Vilija Blinkevičiūtė, </w:t>
      </w:r>
      <w:proofErr w:type="spellStart"/>
      <w:r w:rsidRPr="00F74A0C">
        <w:t>Zbigniew</w:t>
      </w:r>
      <w:proofErr w:type="spellEnd"/>
      <w:r w:rsidRPr="00F74A0C">
        <w:t xml:space="preserve"> </w:t>
      </w:r>
      <w:proofErr w:type="spellStart"/>
      <w:r w:rsidRPr="00F74A0C">
        <w:t>Kuźmiuk</w:t>
      </w:r>
      <w:proofErr w:type="spellEnd"/>
      <w:r w:rsidRPr="00F74A0C">
        <w:t xml:space="preserve">, </w:t>
      </w:r>
      <w:proofErr w:type="spellStart"/>
      <w:r w:rsidRPr="00F74A0C">
        <w:t>Elżbieta</w:t>
      </w:r>
      <w:proofErr w:type="spellEnd"/>
      <w:r w:rsidRPr="00F74A0C">
        <w:t xml:space="preserve"> </w:t>
      </w:r>
      <w:proofErr w:type="spellStart"/>
      <w:r w:rsidRPr="00F74A0C">
        <w:t>Kruk</w:t>
      </w:r>
      <w:proofErr w:type="spellEnd"/>
      <w:r w:rsidRPr="00F74A0C">
        <w:rPr>
          <w:rStyle w:val="HideTWBExt"/>
          <w:b w:val="0"/>
          <w:noProof w:val="0"/>
        </w:rPr>
        <w:t>&lt;/Members&gt;</w:t>
      </w:r>
    </w:p>
    <w:p w:rsidR="00530D8A" w:rsidRPr="00F74A0C" w:rsidRDefault="00F74A0C" w:rsidP="00C822AE">
      <w:r w:rsidRPr="00F74A0C">
        <w:rPr>
          <w:rStyle w:val="HideTWBExt"/>
          <w:noProof w:val="0"/>
        </w:rPr>
        <w:t>&lt;/RepeatBlock-By&gt;</w:t>
      </w:r>
    </w:p>
    <w:p w:rsidR="00530D8A" w:rsidRPr="00F74A0C" w:rsidRDefault="00F74A0C" w:rsidP="00530D8A">
      <w:pPr>
        <w:pStyle w:val="AmDocTypeTab"/>
      </w:pPr>
      <w:r w:rsidRPr="00F74A0C">
        <w:rPr>
          <w:rStyle w:val="HideTWBExt"/>
          <w:b w:val="0"/>
          <w:noProof w:val="0"/>
        </w:rPr>
        <w:t>&lt;TitreType&gt;</w:t>
      </w:r>
      <w:r w:rsidRPr="00F74A0C">
        <w:t>Pranešimas</w:t>
      </w:r>
      <w:r w:rsidRPr="00F74A0C">
        <w:rPr>
          <w:rStyle w:val="HideTWBExt"/>
          <w:b w:val="0"/>
          <w:noProof w:val="0"/>
        </w:rPr>
        <w:t>&lt;/TitreType&gt;</w:t>
      </w:r>
      <w:r w:rsidRPr="00F74A0C">
        <w:tab/>
        <w:t>A8-0200/2019</w:t>
      </w:r>
    </w:p>
    <w:p w:rsidR="00530D8A" w:rsidRPr="00F74A0C" w:rsidRDefault="00F74A0C" w:rsidP="00530D8A">
      <w:pPr>
        <w:pStyle w:val="NormalBold"/>
      </w:pPr>
      <w:r w:rsidRPr="00F74A0C">
        <w:rPr>
          <w:rStyle w:val="HideTWBExt"/>
          <w:b w:val="0"/>
          <w:noProof w:val="0"/>
        </w:rPr>
        <w:t>&lt;Rapporteur&gt;</w:t>
      </w:r>
      <w:proofErr w:type="spellStart"/>
      <w:r w:rsidRPr="00F74A0C">
        <w:t>Peter</w:t>
      </w:r>
      <w:proofErr w:type="spellEnd"/>
      <w:r w:rsidRPr="00F74A0C">
        <w:t xml:space="preserve"> </w:t>
      </w:r>
      <w:proofErr w:type="spellStart"/>
      <w:r w:rsidRPr="00F74A0C">
        <w:t>Jahr</w:t>
      </w:r>
      <w:proofErr w:type="spellEnd"/>
      <w:r w:rsidRPr="00F74A0C">
        <w:rPr>
          <w:rStyle w:val="HideTWBExt"/>
          <w:b w:val="0"/>
          <w:noProof w:val="0"/>
        </w:rPr>
        <w:t>&lt;/Rapporteur&gt;</w:t>
      </w:r>
    </w:p>
    <w:p w:rsidR="00530D8A" w:rsidRPr="00F74A0C" w:rsidRDefault="00F74A0C" w:rsidP="00530D8A">
      <w:r w:rsidRPr="00F74A0C">
        <w:rPr>
          <w:rStyle w:val="HideTWBExt"/>
          <w:noProof w:val="0"/>
        </w:rPr>
        <w:t>&lt;Titre&gt;</w:t>
      </w:r>
      <w:r w:rsidRPr="00F74A0C">
        <w:t xml:space="preserve">Valstybių </w:t>
      </w:r>
      <w:r w:rsidRPr="00F74A0C">
        <w:t>narių pagal bendrą žemės ūkio politiką rengtinų strateginių planų (BŽŪP strateginių planų), finansuotinų iš Europos žemės ūkio garantijų fondo (EŽŪGF) ir iš Europos žemės ūkio fondo kaimo plėtrai (EŽŪFKP), rėmimo taisyklių nustatymas</w:t>
      </w:r>
      <w:r w:rsidRPr="00F74A0C">
        <w:rPr>
          <w:rStyle w:val="HideTWBExt"/>
          <w:noProof w:val="0"/>
        </w:rPr>
        <w:t>&lt;/Titre&gt;</w:t>
      </w:r>
    </w:p>
    <w:p w:rsidR="00530D8A" w:rsidRPr="00F74A0C" w:rsidRDefault="00F74A0C" w:rsidP="00530D8A">
      <w:pPr>
        <w:pStyle w:val="Normal12a"/>
      </w:pPr>
      <w:r w:rsidRPr="00F74A0C">
        <w:rPr>
          <w:rStyle w:val="HideTWBExt"/>
          <w:noProof w:val="0"/>
        </w:rPr>
        <w:t>&lt;DocRef&gt;</w:t>
      </w:r>
      <w:r w:rsidRPr="00F74A0C">
        <w:t>(COM(2</w:t>
      </w:r>
      <w:r w:rsidRPr="00F74A0C">
        <w:t>018)0392 – C8-0248/2018 – 2018/0216(COD))</w:t>
      </w:r>
      <w:r w:rsidRPr="00F74A0C">
        <w:rPr>
          <w:rStyle w:val="HideTWBExt"/>
          <w:noProof w:val="0"/>
        </w:rPr>
        <w:t>&lt;/DocRef&gt;</w:t>
      </w:r>
    </w:p>
    <w:p w:rsidR="00530D8A" w:rsidRPr="00F74A0C" w:rsidRDefault="00F74A0C" w:rsidP="00530D8A">
      <w:pPr>
        <w:pStyle w:val="NormalBold"/>
      </w:pPr>
      <w:r w:rsidRPr="00F74A0C">
        <w:rPr>
          <w:rStyle w:val="HideTWBExt"/>
          <w:b w:val="0"/>
          <w:noProof w:val="0"/>
        </w:rPr>
        <w:t>&lt;DocAmend&gt;</w:t>
      </w:r>
      <w:r w:rsidRPr="00F74A0C">
        <w:t>Pasiūlymas dėl reglamento</w:t>
      </w:r>
      <w:r w:rsidRPr="00F74A0C">
        <w:rPr>
          <w:rStyle w:val="HideTWBExt"/>
          <w:b w:val="0"/>
          <w:noProof w:val="0"/>
        </w:rPr>
        <w:t>&lt;/DocAmend&gt;</w:t>
      </w:r>
    </w:p>
    <w:p w:rsidR="00530D8A" w:rsidRPr="00F74A0C" w:rsidRDefault="00F74A0C" w:rsidP="00530D8A">
      <w:pPr>
        <w:pStyle w:val="NormalBold"/>
      </w:pPr>
      <w:r w:rsidRPr="00F74A0C">
        <w:rPr>
          <w:rStyle w:val="HideTWBExt"/>
          <w:b w:val="0"/>
          <w:noProof w:val="0"/>
        </w:rPr>
        <w:t>&lt;Article&gt;</w:t>
      </w:r>
      <w:r w:rsidRPr="00F74A0C">
        <w:t>79 straipsnio 2 a dalis (nauja)</w:t>
      </w:r>
      <w:r w:rsidRPr="00F74A0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10F6" w:rsidRPr="00F74A0C" w:rsidTr="007D19D0">
        <w:trPr>
          <w:jc w:val="center"/>
        </w:trPr>
        <w:tc>
          <w:tcPr>
            <w:tcW w:w="9752" w:type="dxa"/>
            <w:gridSpan w:val="2"/>
          </w:tcPr>
          <w:p w:rsidR="00530D8A" w:rsidRPr="00F74A0C" w:rsidRDefault="00530D8A" w:rsidP="007D19D0">
            <w:pPr>
              <w:keepNext/>
            </w:pPr>
          </w:p>
        </w:tc>
      </w:tr>
      <w:tr w:rsidR="00C810F6" w:rsidRPr="00F74A0C" w:rsidTr="007D19D0">
        <w:trPr>
          <w:jc w:val="center"/>
        </w:trPr>
        <w:tc>
          <w:tcPr>
            <w:tcW w:w="4876" w:type="dxa"/>
          </w:tcPr>
          <w:p w:rsidR="00530D8A" w:rsidRPr="00F74A0C" w:rsidRDefault="00F74A0C" w:rsidP="007D19D0">
            <w:pPr>
              <w:pStyle w:val="AmColumnHeading"/>
              <w:keepNext/>
            </w:pPr>
            <w:r w:rsidRPr="00F74A0C">
              <w:t>Komisijos siūlomas tekstas</w:t>
            </w:r>
          </w:p>
        </w:tc>
        <w:tc>
          <w:tcPr>
            <w:tcW w:w="4876" w:type="dxa"/>
          </w:tcPr>
          <w:p w:rsidR="00530D8A" w:rsidRPr="00F74A0C" w:rsidRDefault="00F74A0C" w:rsidP="007D19D0">
            <w:pPr>
              <w:pStyle w:val="AmColumnHeading"/>
              <w:keepNext/>
            </w:pPr>
            <w:r w:rsidRPr="00F74A0C">
              <w:t>Pakeitimas</w:t>
            </w:r>
          </w:p>
        </w:tc>
      </w:tr>
      <w:tr w:rsidR="00C810F6" w:rsidRPr="00F74A0C" w:rsidTr="007D19D0">
        <w:trPr>
          <w:jc w:val="center"/>
        </w:trPr>
        <w:tc>
          <w:tcPr>
            <w:tcW w:w="4876" w:type="dxa"/>
          </w:tcPr>
          <w:p w:rsidR="00530D8A" w:rsidRPr="00F74A0C" w:rsidRDefault="00530D8A" w:rsidP="007D19D0">
            <w:pPr>
              <w:pStyle w:val="Normal6a"/>
            </w:pPr>
          </w:p>
        </w:tc>
        <w:tc>
          <w:tcPr>
            <w:tcW w:w="4876" w:type="dxa"/>
          </w:tcPr>
          <w:p w:rsidR="00530D8A" w:rsidRPr="00F74A0C" w:rsidRDefault="00F74A0C" w:rsidP="007D19D0">
            <w:pPr>
              <w:pStyle w:val="Normal6a"/>
              <w:rPr>
                <w:szCs w:val="24"/>
              </w:rPr>
            </w:pPr>
            <w:r w:rsidRPr="00F74A0C">
              <w:rPr>
                <w:b/>
                <w:i/>
              </w:rPr>
              <w:t>2a.</w:t>
            </w:r>
            <w:r w:rsidRPr="00F74A0C">
              <w:rPr>
                <w:b/>
                <w:i/>
              </w:rPr>
              <w:tab/>
              <w:t>Finansiniai asignavimai valstybėms narėms paskirstomi taip, k</w:t>
            </w:r>
            <w:r w:rsidRPr="00F74A0C">
              <w:rPr>
                <w:b/>
                <w:i/>
              </w:rPr>
              <w:t>ad iki programavimo laikotarpio pabaigos būtų pasiekta visiška tiesioginių išmokų išorinė konvergencija.</w:t>
            </w:r>
          </w:p>
        </w:tc>
      </w:tr>
    </w:tbl>
    <w:p w:rsidR="00530D8A" w:rsidRPr="00F74A0C" w:rsidRDefault="00F74A0C" w:rsidP="00530D8A">
      <w:pPr>
        <w:pStyle w:val="AmOrLang"/>
      </w:pPr>
      <w:proofErr w:type="spellStart"/>
      <w:r w:rsidRPr="00F74A0C">
        <w:t>Or</w:t>
      </w:r>
      <w:proofErr w:type="spellEnd"/>
      <w:r w:rsidRPr="00F74A0C">
        <w:t xml:space="preserve">. </w:t>
      </w:r>
      <w:r w:rsidRPr="00F74A0C">
        <w:rPr>
          <w:rStyle w:val="HideTWBExt"/>
          <w:rFonts w:eastAsiaTheme="majorEastAsia"/>
          <w:noProof w:val="0"/>
        </w:rPr>
        <w:t>&lt;Original&gt;</w:t>
      </w:r>
      <w:r w:rsidR="00C822AE" w:rsidRPr="00F74A0C">
        <w:rPr>
          <w:rStyle w:val="HideTWBInt"/>
        </w:rPr>
        <w:t>{EN}</w:t>
      </w:r>
      <w:proofErr w:type="spellStart"/>
      <w:r w:rsidR="00C822AE" w:rsidRPr="00F74A0C">
        <w:t>en</w:t>
      </w:r>
      <w:proofErr w:type="spellEnd"/>
      <w:r w:rsidRPr="00F74A0C">
        <w:rPr>
          <w:rStyle w:val="HideTWBExt"/>
          <w:rFonts w:eastAsiaTheme="majorEastAsia"/>
          <w:noProof w:val="0"/>
        </w:rPr>
        <w:t>&lt;/Original&gt;</w:t>
      </w:r>
    </w:p>
    <w:p w:rsidR="00530D8A" w:rsidRPr="00F74A0C" w:rsidRDefault="00530D8A" w:rsidP="00530D8A">
      <w:pPr>
        <w:sectPr w:rsidR="00530D8A" w:rsidRPr="00F74A0C" w:rsidSect="00491C50">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30D8A" w:rsidRPr="00F74A0C" w:rsidRDefault="00F74A0C" w:rsidP="00530D8A">
      <w:r w:rsidRPr="00F74A0C">
        <w:rPr>
          <w:rStyle w:val="HideTWBExt"/>
          <w:noProof w:val="0"/>
        </w:rPr>
        <w:lastRenderedPageBreak/>
        <w:t>&lt;/Amend&gt;</w:t>
      </w:r>
    </w:p>
    <w:p w:rsidR="00530D8A" w:rsidRPr="00F74A0C" w:rsidRDefault="00F74A0C" w:rsidP="00530D8A">
      <w:pPr>
        <w:pStyle w:val="AmDateTab"/>
      </w:pPr>
      <w:r w:rsidRPr="00F74A0C">
        <w:rPr>
          <w:rStyle w:val="HideTWBExt"/>
          <w:noProof w:val="0"/>
        </w:rPr>
        <w:t>&lt;Amend&gt;&lt;Date&gt;</w:t>
      </w:r>
      <w:r w:rsidRPr="00F74A0C">
        <w:rPr>
          <w:rStyle w:val="HideTWBInt"/>
          <w:color w:val="auto"/>
        </w:rPr>
        <w:t>{15/10/2020}</w:t>
      </w:r>
      <w:r w:rsidRPr="00F74A0C">
        <w:t>15.10.2020</w:t>
      </w:r>
      <w:r w:rsidRPr="00F74A0C">
        <w:rPr>
          <w:rStyle w:val="HideTWBExt"/>
          <w:noProof w:val="0"/>
        </w:rPr>
        <w:t>&lt;/Date&gt;</w:t>
      </w:r>
      <w:r w:rsidRPr="00F74A0C">
        <w:tab/>
      </w:r>
      <w:r w:rsidRPr="00F74A0C">
        <w:rPr>
          <w:rStyle w:val="HideTWBExt"/>
          <w:noProof w:val="0"/>
        </w:rPr>
        <w:t>&lt;ANo&gt;</w:t>
      </w:r>
      <w:r w:rsidRPr="00F74A0C">
        <w:t>A8-0200</w:t>
      </w:r>
      <w:r w:rsidRPr="00F74A0C">
        <w:rPr>
          <w:rStyle w:val="HideTWBExt"/>
          <w:noProof w:val="0"/>
        </w:rPr>
        <w:t>&lt;/ANo&gt;</w:t>
      </w:r>
      <w:r w:rsidRPr="00F74A0C">
        <w:t>/</w:t>
      </w:r>
      <w:r w:rsidRPr="00F74A0C">
        <w:rPr>
          <w:rStyle w:val="HideTWBExt"/>
          <w:noProof w:val="0"/>
        </w:rPr>
        <w:t>&lt;NumAm&gt;</w:t>
      </w:r>
      <w:r w:rsidRPr="00F74A0C">
        <w:t>1279</w:t>
      </w:r>
      <w:r w:rsidRPr="00F74A0C">
        <w:rPr>
          <w:rStyle w:val="HideTWBExt"/>
          <w:noProof w:val="0"/>
        </w:rPr>
        <w:t>&lt;/NumAm&gt;</w:t>
      </w:r>
    </w:p>
    <w:p w:rsidR="00530D8A" w:rsidRPr="00F74A0C" w:rsidRDefault="00F74A0C" w:rsidP="00530D8A">
      <w:pPr>
        <w:pStyle w:val="AmNumberTabs"/>
      </w:pPr>
      <w:r w:rsidRPr="00F74A0C">
        <w:t>Pakeitimas</w:t>
      </w:r>
      <w:r w:rsidRPr="00F74A0C">
        <w:tab/>
      </w:r>
      <w:r w:rsidRPr="00F74A0C">
        <w:tab/>
      </w:r>
      <w:r w:rsidRPr="00F74A0C">
        <w:rPr>
          <w:rStyle w:val="HideTWBExt"/>
          <w:b w:val="0"/>
          <w:noProof w:val="0"/>
        </w:rPr>
        <w:t>&lt;NumAm&gt;</w:t>
      </w:r>
      <w:r w:rsidRPr="00F74A0C">
        <w:t>1279</w:t>
      </w:r>
      <w:r w:rsidRPr="00F74A0C">
        <w:rPr>
          <w:rStyle w:val="HideTWBExt"/>
          <w:b w:val="0"/>
          <w:noProof w:val="0"/>
        </w:rPr>
        <w:t>&lt;/NumAm&gt;</w:t>
      </w:r>
    </w:p>
    <w:p w:rsidR="00530D8A" w:rsidRPr="00F74A0C" w:rsidRDefault="00F74A0C" w:rsidP="00530D8A">
      <w:pPr>
        <w:pStyle w:val="NormalBold"/>
      </w:pPr>
      <w:r w:rsidRPr="00F74A0C">
        <w:rPr>
          <w:rStyle w:val="HideTWBExt"/>
          <w:b w:val="0"/>
          <w:noProof w:val="0"/>
        </w:rPr>
        <w:t>&lt;RepeatBlock-By&gt;&lt;</w:t>
      </w:r>
      <w:r w:rsidRPr="00F74A0C">
        <w:rPr>
          <w:rStyle w:val="HideTWBExt"/>
          <w:b w:val="0"/>
          <w:noProof w:val="0"/>
        </w:rPr>
        <w:t>By&gt;&lt;Members&gt;</w:t>
      </w:r>
      <w:proofErr w:type="spellStart"/>
      <w:r w:rsidRPr="00F74A0C">
        <w:t>Bas</w:t>
      </w:r>
      <w:proofErr w:type="spellEnd"/>
      <w:r w:rsidRPr="00F74A0C">
        <w:t xml:space="preserve"> </w:t>
      </w:r>
      <w:proofErr w:type="spellStart"/>
      <w:r w:rsidRPr="00F74A0C">
        <w:t>Eickhout</w:t>
      </w:r>
      <w:proofErr w:type="spellEnd"/>
      <w:r w:rsidRPr="00F74A0C">
        <w:t xml:space="preserve">, </w:t>
      </w:r>
      <w:proofErr w:type="spellStart"/>
      <w:r w:rsidRPr="00F74A0C">
        <w:t>Martin</w:t>
      </w:r>
      <w:proofErr w:type="spellEnd"/>
      <w:r w:rsidRPr="00F74A0C">
        <w:t xml:space="preserve"> </w:t>
      </w:r>
      <w:proofErr w:type="spellStart"/>
      <w:r w:rsidRPr="00F74A0C">
        <w:t>Häusling</w:t>
      </w:r>
      <w:proofErr w:type="spellEnd"/>
      <w:r w:rsidRPr="00F74A0C">
        <w:rPr>
          <w:rStyle w:val="HideTWBExt"/>
          <w:b w:val="0"/>
          <w:noProof w:val="0"/>
        </w:rPr>
        <w:t>&lt;/Members&gt;</w:t>
      </w:r>
    </w:p>
    <w:p w:rsidR="00530D8A" w:rsidRPr="00F74A0C" w:rsidRDefault="00F74A0C" w:rsidP="00530D8A">
      <w:r w:rsidRPr="00F74A0C">
        <w:rPr>
          <w:rStyle w:val="HideTWBExt"/>
          <w:noProof w:val="0"/>
        </w:rPr>
        <w:t>&lt;AuNomDe&gt;</w:t>
      </w:r>
      <w:r w:rsidRPr="00F74A0C">
        <w:rPr>
          <w:rStyle w:val="HideTWBInt"/>
          <w:color w:val="auto"/>
        </w:rPr>
        <w:t>{Verts/ALE}</w:t>
      </w:r>
      <w:proofErr w:type="spellStart"/>
      <w:r w:rsidRPr="00F74A0C">
        <w:t>Verts</w:t>
      </w:r>
      <w:proofErr w:type="spellEnd"/>
      <w:r w:rsidRPr="00F74A0C">
        <w:t>/ALE frakcijos vardu</w:t>
      </w:r>
      <w:r w:rsidRPr="00F74A0C">
        <w:rPr>
          <w:rStyle w:val="HideTWBExt"/>
          <w:noProof w:val="0"/>
        </w:rPr>
        <w:t>&lt;/AuNomDe&gt;</w:t>
      </w:r>
    </w:p>
    <w:p w:rsidR="00530D8A" w:rsidRPr="00F74A0C" w:rsidRDefault="00F74A0C" w:rsidP="00530D8A">
      <w:r w:rsidRPr="00F74A0C">
        <w:rPr>
          <w:rStyle w:val="HideTWBExt"/>
          <w:noProof w:val="0"/>
        </w:rPr>
        <w:t>&lt;/By&gt;&lt;/RepeatBlock-By&gt;</w:t>
      </w:r>
    </w:p>
    <w:p w:rsidR="00530D8A" w:rsidRPr="00F74A0C" w:rsidRDefault="00F74A0C" w:rsidP="00530D8A">
      <w:pPr>
        <w:pStyle w:val="AmDocTypeTab"/>
      </w:pPr>
      <w:r w:rsidRPr="00F74A0C">
        <w:rPr>
          <w:rStyle w:val="HideTWBExt"/>
          <w:b w:val="0"/>
          <w:noProof w:val="0"/>
        </w:rPr>
        <w:t>&lt;TitreType&gt;</w:t>
      </w:r>
      <w:r w:rsidRPr="00F74A0C">
        <w:t>Pranešimas</w:t>
      </w:r>
      <w:r w:rsidRPr="00F74A0C">
        <w:rPr>
          <w:rStyle w:val="HideTWBExt"/>
          <w:b w:val="0"/>
          <w:noProof w:val="0"/>
        </w:rPr>
        <w:t>&lt;/TitreType&gt;</w:t>
      </w:r>
      <w:r w:rsidRPr="00F74A0C">
        <w:tab/>
        <w:t>A8-0200/2019</w:t>
      </w:r>
    </w:p>
    <w:p w:rsidR="00530D8A" w:rsidRPr="00F74A0C" w:rsidRDefault="00F74A0C" w:rsidP="00530D8A">
      <w:pPr>
        <w:pStyle w:val="NormalBold"/>
      </w:pPr>
      <w:r w:rsidRPr="00F74A0C">
        <w:rPr>
          <w:rStyle w:val="HideTWBExt"/>
          <w:b w:val="0"/>
          <w:noProof w:val="0"/>
        </w:rPr>
        <w:t>&lt;Rapporteur&gt;</w:t>
      </w:r>
      <w:proofErr w:type="spellStart"/>
      <w:r w:rsidRPr="00F74A0C">
        <w:t>Peter</w:t>
      </w:r>
      <w:proofErr w:type="spellEnd"/>
      <w:r w:rsidRPr="00F74A0C">
        <w:t xml:space="preserve"> </w:t>
      </w:r>
      <w:proofErr w:type="spellStart"/>
      <w:r w:rsidRPr="00F74A0C">
        <w:t>Jahr</w:t>
      </w:r>
      <w:proofErr w:type="spellEnd"/>
      <w:r w:rsidRPr="00F74A0C">
        <w:rPr>
          <w:rStyle w:val="HideTWBExt"/>
          <w:b w:val="0"/>
          <w:noProof w:val="0"/>
        </w:rPr>
        <w:t>&lt;/Rapporteur&gt;</w:t>
      </w:r>
    </w:p>
    <w:p w:rsidR="00530D8A" w:rsidRPr="00F74A0C" w:rsidRDefault="00F74A0C" w:rsidP="00530D8A">
      <w:r w:rsidRPr="00F74A0C">
        <w:rPr>
          <w:rStyle w:val="HideTWBExt"/>
          <w:noProof w:val="0"/>
        </w:rPr>
        <w:t>&lt;Titre&gt;</w:t>
      </w:r>
      <w:r w:rsidRPr="00F74A0C">
        <w:t xml:space="preserve">Valstybių narių pagal bendrą žemės </w:t>
      </w:r>
      <w:r w:rsidRPr="00F74A0C">
        <w:t>ūkio politiką rengtinų strateginių planų (BŽŪP strateginių planų), finansuotinų iš Europos žemės ūkio garantijų fondo (EŽŪGF) ir iš Europos žemės ūkio fondo kaimo plėtrai (EŽŪFKP), rėmimo taisyklių nustatymas</w:t>
      </w:r>
      <w:r w:rsidRPr="00F74A0C">
        <w:rPr>
          <w:rStyle w:val="HideTWBExt"/>
          <w:noProof w:val="0"/>
        </w:rPr>
        <w:t>&lt;/Titre&gt;</w:t>
      </w:r>
    </w:p>
    <w:p w:rsidR="00530D8A" w:rsidRPr="00F74A0C" w:rsidRDefault="00F74A0C" w:rsidP="00530D8A">
      <w:pPr>
        <w:pStyle w:val="Normal12a"/>
      </w:pPr>
      <w:r w:rsidRPr="00F74A0C">
        <w:rPr>
          <w:rStyle w:val="HideTWBExt"/>
          <w:noProof w:val="0"/>
        </w:rPr>
        <w:t>&lt;DocRef&gt;</w:t>
      </w:r>
      <w:r w:rsidRPr="00F74A0C">
        <w:t>(COM(2018)0392 – C8-0248/2018 –</w:t>
      </w:r>
      <w:r w:rsidRPr="00F74A0C">
        <w:t xml:space="preserve"> 2018/0216(COD))</w:t>
      </w:r>
      <w:r w:rsidRPr="00F74A0C">
        <w:rPr>
          <w:rStyle w:val="HideTWBExt"/>
          <w:noProof w:val="0"/>
        </w:rPr>
        <w:t>&lt;/DocRef&gt;</w:t>
      </w:r>
    </w:p>
    <w:p w:rsidR="00530D8A" w:rsidRPr="00F74A0C" w:rsidRDefault="00F74A0C" w:rsidP="00530D8A">
      <w:pPr>
        <w:pStyle w:val="NormalBold"/>
      </w:pPr>
      <w:r w:rsidRPr="00F74A0C">
        <w:rPr>
          <w:rStyle w:val="HideTWBExt"/>
          <w:b w:val="0"/>
          <w:noProof w:val="0"/>
        </w:rPr>
        <w:t>&lt;DocAmend&gt;</w:t>
      </w:r>
      <w:r w:rsidRPr="00F74A0C">
        <w:t>Pasiūlymas dėl reglamento</w:t>
      </w:r>
      <w:r w:rsidRPr="00F74A0C">
        <w:rPr>
          <w:rStyle w:val="HideTWBExt"/>
          <w:b w:val="0"/>
          <w:noProof w:val="0"/>
        </w:rPr>
        <w:t>&lt;/DocAmend&gt;</w:t>
      </w:r>
    </w:p>
    <w:p w:rsidR="00530D8A" w:rsidRPr="00F74A0C" w:rsidRDefault="00F74A0C" w:rsidP="00530D8A">
      <w:pPr>
        <w:pStyle w:val="NormalBold"/>
      </w:pPr>
      <w:r w:rsidRPr="00F74A0C">
        <w:rPr>
          <w:rStyle w:val="HideTWBExt"/>
          <w:b w:val="0"/>
          <w:noProof w:val="0"/>
        </w:rPr>
        <w:t>&lt;Article&gt;</w:t>
      </w:r>
      <w:r w:rsidRPr="00F74A0C">
        <w:t>84 a straipsnis (naujas)</w:t>
      </w:r>
      <w:r w:rsidRPr="00F74A0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10F6" w:rsidRPr="00F74A0C" w:rsidTr="007D19D0">
        <w:trPr>
          <w:jc w:val="center"/>
        </w:trPr>
        <w:tc>
          <w:tcPr>
            <w:tcW w:w="9752" w:type="dxa"/>
            <w:gridSpan w:val="2"/>
          </w:tcPr>
          <w:p w:rsidR="00530D8A" w:rsidRPr="00F74A0C" w:rsidRDefault="00530D8A" w:rsidP="007D19D0">
            <w:pPr>
              <w:keepNext/>
            </w:pPr>
          </w:p>
        </w:tc>
      </w:tr>
      <w:tr w:rsidR="00C810F6" w:rsidRPr="00F74A0C" w:rsidTr="007D19D0">
        <w:trPr>
          <w:jc w:val="center"/>
        </w:trPr>
        <w:tc>
          <w:tcPr>
            <w:tcW w:w="4876" w:type="dxa"/>
          </w:tcPr>
          <w:p w:rsidR="00530D8A" w:rsidRPr="00F74A0C" w:rsidRDefault="00F74A0C" w:rsidP="007D19D0">
            <w:pPr>
              <w:pStyle w:val="AmColumnHeading"/>
              <w:keepNext/>
            </w:pPr>
            <w:r w:rsidRPr="00F74A0C">
              <w:t>Komisijos siūlomas tekstas</w:t>
            </w:r>
          </w:p>
        </w:tc>
        <w:tc>
          <w:tcPr>
            <w:tcW w:w="4876" w:type="dxa"/>
          </w:tcPr>
          <w:p w:rsidR="00530D8A" w:rsidRPr="00F74A0C" w:rsidRDefault="00F74A0C" w:rsidP="007D19D0">
            <w:pPr>
              <w:pStyle w:val="AmColumnHeading"/>
              <w:keepNext/>
            </w:pPr>
            <w:r w:rsidRPr="00F74A0C">
              <w:t>Pakeitimas</w:t>
            </w:r>
          </w:p>
        </w:tc>
      </w:tr>
      <w:tr w:rsidR="00C810F6" w:rsidRPr="00F74A0C" w:rsidTr="007D19D0">
        <w:trPr>
          <w:jc w:val="center"/>
        </w:trPr>
        <w:tc>
          <w:tcPr>
            <w:tcW w:w="4876" w:type="dxa"/>
          </w:tcPr>
          <w:p w:rsidR="00C822AE" w:rsidRPr="00F74A0C" w:rsidRDefault="00C822AE" w:rsidP="00C822AE">
            <w:pPr>
              <w:pStyle w:val="Normal6a"/>
            </w:pPr>
          </w:p>
        </w:tc>
        <w:tc>
          <w:tcPr>
            <w:tcW w:w="4876" w:type="dxa"/>
          </w:tcPr>
          <w:p w:rsidR="00C822AE" w:rsidRPr="00F74A0C" w:rsidRDefault="00F74A0C" w:rsidP="00C822AE">
            <w:pPr>
              <w:pStyle w:val="Normal6"/>
              <w:jc w:val="center"/>
              <w:rPr>
                <w:szCs w:val="24"/>
              </w:rPr>
            </w:pPr>
            <w:r w:rsidRPr="00F74A0C">
              <w:rPr>
                <w:b/>
                <w:i/>
              </w:rPr>
              <w:t>84a straipsnis</w:t>
            </w:r>
          </w:p>
        </w:tc>
      </w:tr>
      <w:tr w:rsidR="00C810F6" w:rsidRPr="00F74A0C" w:rsidTr="007D19D0">
        <w:trPr>
          <w:jc w:val="center"/>
        </w:trPr>
        <w:tc>
          <w:tcPr>
            <w:tcW w:w="4876" w:type="dxa"/>
          </w:tcPr>
          <w:p w:rsidR="00C822AE" w:rsidRPr="00F74A0C" w:rsidRDefault="00C822AE" w:rsidP="00C822AE">
            <w:pPr>
              <w:pStyle w:val="Normal6a"/>
            </w:pPr>
          </w:p>
        </w:tc>
        <w:tc>
          <w:tcPr>
            <w:tcW w:w="4876" w:type="dxa"/>
          </w:tcPr>
          <w:p w:rsidR="00C822AE" w:rsidRPr="00F74A0C" w:rsidRDefault="00F74A0C" w:rsidP="00C822AE">
            <w:pPr>
              <w:pStyle w:val="Normal6"/>
              <w:jc w:val="center"/>
              <w:rPr>
                <w:szCs w:val="24"/>
              </w:rPr>
            </w:pPr>
            <w:r w:rsidRPr="00F74A0C">
              <w:rPr>
                <w:b/>
                <w:i/>
              </w:rPr>
              <w:t>Europos Sąjungos ekonomikos gaivinimo priemonės ištekliai</w:t>
            </w:r>
          </w:p>
        </w:tc>
      </w:tr>
      <w:tr w:rsidR="00C810F6" w:rsidRPr="00F74A0C" w:rsidTr="007D19D0">
        <w:trPr>
          <w:jc w:val="center"/>
        </w:trPr>
        <w:tc>
          <w:tcPr>
            <w:tcW w:w="4876" w:type="dxa"/>
          </w:tcPr>
          <w:p w:rsidR="00C822AE" w:rsidRPr="00F74A0C" w:rsidRDefault="00C822AE" w:rsidP="00C822AE">
            <w:pPr>
              <w:pStyle w:val="Normal6a"/>
            </w:pPr>
          </w:p>
        </w:tc>
        <w:tc>
          <w:tcPr>
            <w:tcW w:w="4876" w:type="dxa"/>
          </w:tcPr>
          <w:p w:rsidR="00C822AE" w:rsidRPr="00F74A0C" w:rsidRDefault="00F74A0C" w:rsidP="00C822AE">
            <w:pPr>
              <w:pStyle w:val="Normal6"/>
              <w:rPr>
                <w:szCs w:val="24"/>
              </w:rPr>
            </w:pPr>
            <w:r w:rsidRPr="00F74A0C">
              <w:rPr>
                <w:b/>
                <w:i/>
              </w:rPr>
              <w:t>1.</w:t>
            </w:r>
            <w:r w:rsidRPr="00F74A0C">
              <w:rPr>
                <w:b/>
                <w:i/>
              </w:rPr>
              <w:tab/>
              <w:t xml:space="preserve">Reglamento [ERI] </w:t>
            </w:r>
            <w:r w:rsidRPr="00F74A0C">
              <w:rPr>
                <w:b/>
                <w:i/>
              </w:rPr>
              <w:t>2 straipsnyje nurodytos priemonės įgyvendinamos pagal EŽŪFKP, skiriant 8 366 mln. EUR dabartinėmis kainomis iš to reglamento 3 straipsnio 2 dalies a punkto vii papunktyje nurodytos sumos, laikantis jo 4 straipsnio 3, 4 ir 8 dalių. Pagal Finansinio reglamen</w:t>
            </w:r>
            <w:r w:rsidRPr="00F74A0C">
              <w:rPr>
                <w:b/>
                <w:i/>
              </w:rPr>
              <w:t>to 21 straipsnio 5 dalį ši suma laikoma išorės asignuotosiomis pajamomis. Be 83 straipsnyje nustatytų bendrųjų išteklių, ji skiriama kaip papildomi 2023 ir 2024 m. pagal EŽŪFKP skiriami biudžetinių įsipareigojimų ištekliai:</w:t>
            </w:r>
          </w:p>
        </w:tc>
      </w:tr>
      <w:tr w:rsidR="00C810F6" w:rsidRPr="00F74A0C" w:rsidTr="007D19D0">
        <w:trPr>
          <w:jc w:val="center"/>
        </w:trPr>
        <w:tc>
          <w:tcPr>
            <w:tcW w:w="4876" w:type="dxa"/>
          </w:tcPr>
          <w:p w:rsidR="00C822AE" w:rsidRPr="00F74A0C" w:rsidRDefault="00C822AE" w:rsidP="00C822AE">
            <w:pPr>
              <w:pStyle w:val="Normal6a"/>
            </w:pPr>
          </w:p>
        </w:tc>
        <w:tc>
          <w:tcPr>
            <w:tcW w:w="4876" w:type="dxa"/>
          </w:tcPr>
          <w:p w:rsidR="00C822AE" w:rsidRPr="00F74A0C" w:rsidRDefault="00F74A0C" w:rsidP="00C822AE">
            <w:pPr>
              <w:pStyle w:val="Normal6"/>
              <w:rPr>
                <w:szCs w:val="24"/>
              </w:rPr>
            </w:pPr>
            <w:r w:rsidRPr="00F74A0C">
              <w:rPr>
                <w:b/>
                <w:i/>
              </w:rPr>
              <w:t>–</w:t>
            </w:r>
            <w:r w:rsidRPr="00F74A0C">
              <w:rPr>
                <w:b/>
                <w:i/>
              </w:rPr>
              <w:tab/>
              <w:t>2023 m.: 4 140 mln. EUR;</w:t>
            </w:r>
          </w:p>
        </w:tc>
      </w:tr>
      <w:tr w:rsidR="00C810F6" w:rsidRPr="00F74A0C" w:rsidTr="007D19D0">
        <w:trPr>
          <w:jc w:val="center"/>
        </w:trPr>
        <w:tc>
          <w:tcPr>
            <w:tcW w:w="4876" w:type="dxa"/>
          </w:tcPr>
          <w:p w:rsidR="00C822AE" w:rsidRPr="00F74A0C" w:rsidRDefault="00C822AE" w:rsidP="00C822AE">
            <w:pPr>
              <w:pStyle w:val="Normal6a"/>
            </w:pPr>
          </w:p>
        </w:tc>
        <w:tc>
          <w:tcPr>
            <w:tcW w:w="4876" w:type="dxa"/>
          </w:tcPr>
          <w:p w:rsidR="00C822AE" w:rsidRPr="00F74A0C" w:rsidRDefault="00F74A0C" w:rsidP="00C822AE">
            <w:pPr>
              <w:pStyle w:val="Normal6"/>
              <w:rPr>
                <w:szCs w:val="24"/>
              </w:rPr>
            </w:pPr>
            <w:r w:rsidRPr="00F74A0C">
              <w:rPr>
                <w:b/>
                <w:i/>
              </w:rPr>
              <w:t>–</w:t>
            </w:r>
            <w:r w:rsidRPr="00F74A0C">
              <w:rPr>
                <w:b/>
                <w:i/>
              </w:rPr>
              <w:tab/>
              <w:t>2024 m.: 4 226 mln. EUR.</w:t>
            </w:r>
          </w:p>
        </w:tc>
      </w:tr>
      <w:tr w:rsidR="00C810F6" w:rsidRPr="00F74A0C" w:rsidTr="007D19D0">
        <w:trPr>
          <w:jc w:val="center"/>
        </w:trPr>
        <w:tc>
          <w:tcPr>
            <w:tcW w:w="4876" w:type="dxa"/>
          </w:tcPr>
          <w:p w:rsidR="00C822AE" w:rsidRPr="00F74A0C" w:rsidRDefault="00C822AE" w:rsidP="00C822AE">
            <w:pPr>
              <w:pStyle w:val="Normal6a"/>
            </w:pPr>
          </w:p>
        </w:tc>
        <w:tc>
          <w:tcPr>
            <w:tcW w:w="4876" w:type="dxa"/>
          </w:tcPr>
          <w:p w:rsidR="00C822AE" w:rsidRPr="00F74A0C" w:rsidRDefault="00F74A0C" w:rsidP="00C822AE">
            <w:pPr>
              <w:pStyle w:val="Normal6"/>
              <w:rPr>
                <w:szCs w:val="24"/>
              </w:rPr>
            </w:pPr>
            <w:r w:rsidRPr="00F74A0C">
              <w:rPr>
                <w:b/>
                <w:i/>
              </w:rPr>
              <w:t>2.</w:t>
            </w:r>
            <w:r w:rsidRPr="00F74A0C">
              <w:rPr>
                <w:b/>
                <w:i/>
              </w:rPr>
              <w:tab/>
              <w:t>1 dalyje nurodytų papildomų išteklių paskirstymas kiekvienai valstybei narei nustatomas pagal 83 straipsnio 3 dalį.</w:t>
            </w:r>
          </w:p>
        </w:tc>
      </w:tr>
      <w:tr w:rsidR="00C810F6" w:rsidRPr="00F74A0C" w:rsidTr="007D19D0">
        <w:trPr>
          <w:jc w:val="center"/>
        </w:trPr>
        <w:tc>
          <w:tcPr>
            <w:tcW w:w="4876" w:type="dxa"/>
          </w:tcPr>
          <w:p w:rsidR="00C822AE" w:rsidRPr="00F74A0C" w:rsidRDefault="00C822AE" w:rsidP="00C822AE">
            <w:pPr>
              <w:pStyle w:val="Normal6a"/>
            </w:pPr>
          </w:p>
        </w:tc>
        <w:tc>
          <w:tcPr>
            <w:tcW w:w="4876" w:type="dxa"/>
          </w:tcPr>
          <w:p w:rsidR="00C822AE" w:rsidRPr="00F74A0C" w:rsidRDefault="00F74A0C" w:rsidP="00C822AE">
            <w:pPr>
              <w:pStyle w:val="Normal6"/>
              <w:rPr>
                <w:szCs w:val="24"/>
              </w:rPr>
            </w:pPr>
            <w:r w:rsidRPr="00F74A0C">
              <w:rPr>
                <w:b/>
                <w:i/>
              </w:rPr>
              <w:t>3.</w:t>
            </w:r>
            <w:r w:rsidRPr="00F74A0C">
              <w:rPr>
                <w:b/>
                <w:i/>
              </w:rPr>
              <w:tab/>
              <w:t xml:space="preserve">Įsipareigojimų panaikinimo taisyklės, nustatytos [Komisijos pasiūlymo dėl Europos Parlamento ir Tarybos </w:t>
            </w:r>
            <w:r w:rsidRPr="00F74A0C">
              <w:rPr>
                <w:b/>
                <w:i/>
              </w:rPr>
              <w:lastRenderedPageBreak/>
              <w:t>reglamento dėl BŽŪP finansavimo, valdymo ir stebėsenos] 32 straipsnyje, taikomos biudžetiniams įsipareigojimams, pagrįstiems šio straipsnio 1 dalyje nurodytais papildomais ištekliais.</w:t>
            </w:r>
          </w:p>
        </w:tc>
      </w:tr>
      <w:tr w:rsidR="00C810F6" w:rsidRPr="00F74A0C" w:rsidTr="007D19D0">
        <w:trPr>
          <w:jc w:val="center"/>
        </w:trPr>
        <w:tc>
          <w:tcPr>
            <w:tcW w:w="4876" w:type="dxa"/>
          </w:tcPr>
          <w:p w:rsidR="00C822AE" w:rsidRPr="00F74A0C" w:rsidRDefault="00C822AE" w:rsidP="00C822AE">
            <w:pPr>
              <w:pStyle w:val="Normal6a"/>
            </w:pPr>
          </w:p>
        </w:tc>
        <w:tc>
          <w:tcPr>
            <w:tcW w:w="4876" w:type="dxa"/>
          </w:tcPr>
          <w:p w:rsidR="00C822AE" w:rsidRPr="00F74A0C" w:rsidRDefault="00F74A0C" w:rsidP="00C822AE">
            <w:pPr>
              <w:pStyle w:val="Normal6"/>
              <w:rPr>
                <w:szCs w:val="24"/>
              </w:rPr>
            </w:pPr>
            <w:r w:rsidRPr="00F74A0C">
              <w:rPr>
                <w:b/>
                <w:i/>
              </w:rPr>
              <w:t>4.</w:t>
            </w:r>
            <w:r w:rsidRPr="00F74A0C">
              <w:rPr>
                <w:b/>
                <w:i/>
              </w:rPr>
              <w:tab/>
              <w:t>86 straipsnis netaikomas šio straipsnio 1 dalyje nurodytiems papild</w:t>
            </w:r>
            <w:r w:rsidRPr="00F74A0C">
              <w:rPr>
                <w:b/>
                <w:i/>
              </w:rPr>
              <w:t>omiems ištekliams, išskyrus 86 straipsnio 1 dalį.</w:t>
            </w:r>
          </w:p>
        </w:tc>
      </w:tr>
      <w:tr w:rsidR="00C810F6" w:rsidRPr="00F74A0C" w:rsidTr="007D19D0">
        <w:trPr>
          <w:jc w:val="center"/>
        </w:trPr>
        <w:tc>
          <w:tcPr>
            <w:tcW w:w="4876" w:type="dxa"/>
          </w:tcPr>
          <w:p w:rsidR="00C822AE" w:rsidRPr="00F74A0C" w:rsidRDefault="00C822AE" w:rsidP="00C822AE">
            <w:pPr>
              <w:pStyle w:val="Normal6a"/>
            </w:pPr>
          </w:p>
        </w:tc>
        <w:tc>
          <w:tcPr>
            <w:tcW w:w="4876" w:type="dxa"/>
          </w:tcPr>
          <w:p w:rsidR="00C822AE" w:rsidRPr="00F74A0C" w:rsidRDefault="00F74A0C" w:rsidP="00C822AE">
            <w:pPr>
              <w:pStyle w:val="Normal6"/>
              <w:rPr>
                <w:szCs w:val="24"/>
              </w:rPr>
            </w:pPr>
            <w:r w:rsidRPr="00F74A0C">
              <w:rPr>
                <w:b/>
                <w:i/>
              </w:rPr>
              <w:t>5.</w:t>
            </w:r>
            <w:r w:rsidRPr="00F74A0C">
              <w:rPr>
                <w:b/>
                <w:i/>
              </w:rPr>
              <w:tab/>
              <w:t>Ne daugiau kaip 4 % visų 1 dalyje nurodytų papildomų išteklių valstybių narių iniciatyva iš valstybių narių BŽŪP strateginiams planams skirtų EŽŪFKP įnašų gali būti skiriama techninei pagalbai.</w:t>
            </w:r>
          </w:p>
        </w:tc>
      </w:tr>
      <w:tr w:rsidR="00C810F6" w:rsidRPr="00F74A0C" w:rsidTr="007D19D0">
        <w:trPr>
          <w:jc w:val="center"/>
        </w:trPr>
        <w:tc>
          <w:tcPr>
            <w:tcW w:w="4876" w:type="dxa"/>
          </w:tcPr>
          <w:p w:rsidR="00C822AE" w:rsidRPr="00F74A0C" w:rsidRDefault="00C822AE" w:rsidP="00C822AE">
            <w:pPr>
              <w:pStyle w:val="Normal6a"/>
            </w:pPr>
          </w:p>
        </w:tc>
        <w:tc>
          <w:tcPr>
            <w:tcW w:w="4876" w:type="dxa"/>
          </w:tcPr>
          <w:p w:rsidR="00C822AE" w:rsidRPr="00F74A0C" w:rsidRDefault="00F74A0C" w:rsidP="00C822AE">
            <w:pPr>
              <w:pStyle w:val="Normal6"/>
              <w:rPr>
                <w:szCs w:val="24"/>
              </w:rPr>
            </w:pPr>
            <w:r w:rsidRPr="00F74A0C">
              <w:rPr>
                <w:b/>
                <w:i/>
              </w:rPr>
              <w:t>6.</w:t>
            </w:r>
            <w:r w:rsidRPr="00F74A0C">
              <w:rPr>
                <w:b/>
                <w:i/>
              </w:rPr>
              <w:tab/>
              <w:t>Ne</w:t>
            </w:r>
            <w:r w:rsidRPr="00F74A0C">
              <w:rPr>
                <w:b/>
                <w:i/>
              </w:rPr>
              <w:t>paisant šio reglamento 86 straipsnio ir netaikant pagal šio reglamento 86 straipsnio 1 dalį rezervuotoms lėšoms, šio straipsnio 1 dalyje nurodyti bendri papildomi ištekliai skiriami priemonėms pagal šiuos straipsnius: 28 straipsnį, 65 straipsnį ir 68 strai</w:t>
            </w:r>
            <w:r w:rsidRPr="00F74A0C">
              <w:rPr>
                <w:b/>
                <w:i/>
              </w:rPr>
              <w:t>psnį su aplinka ir klimatu susijusioms investicijoms, taip pat investicijoms ir intervencinėms priemonėms, kuriomis siekiama 6 straipsnio 1 dalies d, e, f ir i punktuose nurodytų tikslų.</w:t>
            </w:r>
          </w:p>
        </w:tc>
      </w:tr>
    </w:tbl>
    <w:p w:rsidR="00530D8A" w:rsidRPr="00F74A0C" w:rsidRDefault="00F74A0C" w:rsidP="00530D8A">
      <w:pPr>
        <w:pStyle w:val="AmOrLang"/>
      </w:pPr>
      <w:proofErr w:type="spellStart"/>
      <w:r w:rsidRPr="00F74A0C">
        <w:t>Or</w:t>
      </w:r>
      <w:proofErr w:type="spellEnd"/>
      <w:r w:rsidRPr="00F74A0C">
        <w:t xml:space="preserve">. </w:t>
      </w:r>
      <w:r w:rsidRPr="00F74A0C">
        <w:rPr>
          <w:rStyle w:val="HideTWBExt"/>
          <w:rFonts w:eastAsiaTheme="majorEastAsia"/>
          <w:noProof w:val="0"/>
        </w:rPr>
        <w:t>&lt;Original&gt;</w:t>
      </w:r>
      <w:r w:rsidR="009C38B2" w:rsidRPr="00F74A0C">
        <w:rPr>
          <w:rStyle w:val="HideTWBInt"/>
        </w:rPr>
        <w:t>{EN}</w:t>
      </w:r>
      <w:proofErr w:type="spellStart"/>
      <w:r w:rsidR="009C38B2" w:rsidRPr="00F74A0C">
        <w:t>en</w:t>
      </w:r>
      <w:proofErr w:type="spellEnd"/>
      <w:r w:rsidRPr="00F74A0C">
        <w:rPr>
          <w:rStyle w:val="HideTWBExt"/>
          <w:rFonts w:eastAsiaTheme="majorEastAsia"/>
          <w:noProof w:val="0"/>
        </w:rPr>
        <w:t>&lt;/Original&gt;</w:t>
      </w:r>
    </w:p>
    <w:p w:rsidR="00530D8A" w:rsidRPr="00F74A0C" w:rsidRDefault="00530D8A" w:rsidP="00530D8A">
      <w:pPr>
        <w:sectPr w:rsidR="00530D8A" w:rsidRPr="00F74A0C" w:rsidSect="00491C50">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30D8A" w:rsidRPr="00F74A0C" w:rsidRDefault="00F74A0C" w:rsidP="00530D8A">
      <w:r w:rsidRPr="00F74A0C">
        <w:rPr>
          <w:rStyle w:val="HideTWBExt"/>
          <w:noProof w:val="0"/>
        </w:rPr>
        <w:lastRenderedPageBreak/>
        <w:t>&lt;/Amend&gt;</w:t>
      </w:r>
    </w:p>
    <w:p w:rsidR="00530D8A" w:rsidRPr="00F74A0C" w:rsidRDefault="00F74A0C" w:rsidP="00530D8A">
      <w:pPr>
        <w:pStyle w:val="AmDateTab"/>
      </w:pPr>
      <w:r w:rsidRPr="00F74A0C">
        <w:rPr>
          <w:rStyle w:val="HideTWBExt"/>
          <w:noProof w:val="0"/>
        </w:rPr>
        <w:t>&lt;Amend&gt;&lt;Date&gt;</w:t>
      </w:r>
      <w:r w:rsidRPr="00F74A0C">
        <w:rPr>
          <w:rStyle w:val="HideTWBInt"/>
          <w:color w:val="auto"/>
        </w:rPr>
        <w:t>{15/10/2020}</w:t>
      </w:r>
      <w:r w:rsidRPr="00F74A0C">
        <w:t>15.10.20</w:t>
      </w:r>
      <w:r w:rsidRPr="00F74A0C">
        <w:t>20</w:t>
      </w:r>
      <w:r w:rsidRPr="00F74A0C">
        <w:rPr>
          <w:rStyle w:val="HideTWBExt"/>
          <w:noProof w:val="0"/>
        </w:rPr>
        <w:t>&lt;/Date&gt;</w:t>
      </w:r>
      <w:r w:rsidRPr="00F74A0C">
        <w:tab/>
      </w:r>
      <w:r w:rsidRPr="00F74A0C">
        <w:rPr>
          <w:rStyle w:val="HideTWBExt"/>
          <w:noProof w:val="0"/>
        </w:rPr>
        <w:t>&lt;ANo&gt;</w:t>
      </w:r>
      <w:r w:rsidRPr="00F74A0C">
        <w:t>A8-0200</w:t>
      </w:r>
      <w:r w:rsidRPr="00F74A0C">
        <w:rPr>
          <w:rStyle w:val="HideTWBExt"/>
          <w:noProof w:val="0"/>
        </w:rPr>
        <w:t>&lt;/ANo&gt;</w:t>
      </w:r>
      <w:r w:rsidRPr="00F74A0C">
        <w:t>/</w:t>
      </w:r>
      <w:r w:rsidRPr="00F74A0C">
        <w:rPr>
          <w:rStyle w:val="HideTWBExt"/>
          <w:noProof w:val="0"/>
        </w:rPr>
        <w:t>&lt;NumAm&gt;</w:t>
      </w:r>
      <w:r w:rsidRPr="00F74A0C">
        <w:t>1280</w:t>
      </w:r>
      <w:r w:rsidRPr="00F74A0C">
        <w:rPr>
          <w:rStyle w:val="HideTWBExt"/>
          <w:noProof w:val="0"/>
        </w:rPr>
        <w:t>&lt;/NumAm&gt;</w:t>
      </w:r>
    </w:p>
    <w:p w:rsidR="00530D8A" w:rsidRPr="00F74A0C" w:rsidRDefault="00F74A0C" w:rsidP="00530D8A">
      <w:pPr>
        <w:pStyle w:val="AmNumberTabs"/>
      </w:pPr>
      <w:r w:rsidRPr="00F74A0C">
        <w:t>Pakeitimas</w:t>
      </w:r>
      <w:r w:rsidRPr="00F74A0C">
        <w:tab/>
      </w:r>
      <w:r w:rsidRPr="00F74A0C">
        <w:tab/>
      </w:r>
      <w:r w:rsidRPr="00F74A0C">
        <w:rPr>
          <w:rStyle w:val="HideTWBExt"/>
          <w:b w:val="0"/>
          <w:noProof w:val="0"/>
        </w:rPr>
        <w:t>&lt;NumAm&gt;</w:t>
      </w:r>
      <w:r w:rsidRPr="00F74A0C">
        <w:t>1280</w:t>
      </w:r>
      <w:r w:rsidRPr="00F74A0C">
        <w:rPr>
          <w:rStyle w:val="HideTWBExt"/>
          <w:b w:val="0"/>
          <w:noProof w:val="0"/>
        </w:rPr>
        <w:t>&lt;/NumAm&gt;</w:t>
      </w:r>
    </w:p>
    <w:p w:rsidR="00530D8A" w:rsidRPr="00F74A0C" w:rsidRDefault="00F74A0C" w:rsidP="00530D8A">
      <w:pPr>
        <w:pStyle w:val="NormalBold"/>
      </w:pPr>
      <w:r w:rsidRPr="00F74A0C">
        <w:rPr>
          <w:rStyle w:val="HideTWBExt"/>
          <w:b w:val="0"/>
          <w:noProof w:val="0"/>
        </w:rPr>
        <w:t>&lt;RepeatBlock-By&gt;&lt;By&gt;&lt;Members&gt;</w:t>
      </w:r>
      <w:proofErr w:type="spellStart"/>
      <w:r w:rsidRPr="00F74A0C">
        <w:t>Bas</w:t>
      </w:r>
      <w:proofErr w:type="spellEnd"/>
      <w:r w:rsidRPr="00F74A0C">
        <w:t xml:space="preserve"> </w:t>
      </w:r>
      <w:proofErr w:type="spellStart"/>
      <w:r w:rsidRPr="00F74A0C">
        <w:t>Eickhout</w:t>
      </w:r>
      <w:proofErr w:type="spellEnd"/>
      <w:r w:rsidRPr="00F74A0C">
        <w:t xml:space="preserve">, </w:t>
      </w:r>
      <w:proofErr w:type="spellStart"/>
      <w:r w:rsidRPr="00F74A0C">
        <w:t>Martin</w:t>
      </w:r>
      <w:proofErr w:type="spellEnd"/>
      <w:r w:rsidRPr="00F74A0C">
        <w:t xml:space="preserve"> </w:t>
      </w:r>
      <w:proofErr w:type="spellStart"/>
      <w:r w:rsidRPr="00F74A0C">
        <w:t>Häusling</w:t>
      </w:r>
      <w:proofErr w:type="spellEnd"/>
      <w:r w:rsidRPr="00F74A0C">
        <w:rPr>
          <w:rStyle w:val="HideTWBExt"/>
          <w:b w:val="0"/>
          <w:noProof w:val="0"/>
        </w:rPr>
        <w:t>&lt;/Members&gt;</w:t>
      </w:r>
    </w:p>
    <w:p w:rsidR="00530D8A" w:rsidRPr="00F74A0C" w:rsidRDefault="00F74A0C" w:rsidP="00530D8A">
      <w:r w:rsidRPr="00F74A0C">
        <w:rPr>
          <w:rStyle w:val="HideTWBExt"/>
          <w:noProof w:val="0"/>
        </w:rPr>
        <w:t>&lt;AuNomDe&gt;</w:t>
      </w:r>
      <w:r w:rsidRPr="00F74A0C">
        <w:rPr>
          <w:rStyle w:val="HideTWBInt"/>
          <w:color w:val="auto"/>
        </w:rPr>
        <w:t>{Verts/ALE}</w:t>
      </w:r>
      <w:proofErr w:type="spellStart"/>
      <w:r w:rsidRPr="00F74A0C">
        <w:t>Verts</w:t>
      </w:r>
      <w:proofErr w:type="spellEnd"/>
      <w:r w:rsidRPr="00F74A0C">
        <w:t>/ALE frakcijos vardu</w:t>
      </w:r>
      <w:r w:rsidRPr="00F74A0C">
        <w:rPr>
          <w:rStyle w:val="HideTWBExt"/>
          <w:noProof w:val="0"/>
        </w:rPr>
        <w:t>&lt;/AuNomDe&gt;</w:t>
      </w:r>
    </w:p>
    <w:p w:rsidR="00530D8A" w:rsidRPr="00F74A0C" w:rsidRDefault="00F74A0C" w:rsidP="00530D8A">
      <w:r w:rsidRPr="00F74A0C">
        <w:rPr>
          <w:rStyle w:val="HideTWBExt"/>
          <w:noProof w:val="0"/>
        </w:rPr>
        <w:t>&lt;/By&gt;&lt;/RepeatBlock-By&gt;</w:t>
      </w:r>
    </w:p>
    <w:p w:rsidR="00530D8A" w:rsidRPr="00F74A0C" w:rsidRDefault="00F74A0C" w:rsidP="00530D8A">
      <w:pPr>
        <w:pStyle w:val="AmDocTypeTab"/>
      </w:pPr>
      <w:r w:rsidRPr="00F74A0C">
        <w:rPr>
          <w:rStyle w:val="HideTWBExt"/>
          <w:b w:val="0"/>
          <w:noProof w:val="0"/>
        </w:rPr>
        <w:t>&lt;TitreType&gt;</w:t>
      </w:r>
      <w:r w:rsidRPr="00F74A0C">
        <w:t>Pranešimas</w:t>
      </w:r>
      <w:r w:rsidRPr="00F74A0C">
        <w:rPr>
          <w:rStyle w:val="HideTWBExt"/>
          <w:b w:val="0"/>
          <w:noProof w:val="0"/>
        </w:rPr>
        <w:t>&lt;</w:t>
      </w:r>
      <w:r w:rsidRPr="00F74A0C">
        <w:rPr>
          <w:rStyle w:val="HideTWBExt"/>
          <w:b w:val="0"/>
          <w:noProof w:val="0"/>
        </w:rPr>
        <w:t>/TitreType&gt;</w:t>
      </w:r>
      <w:r w:rsidRPr="00F74A0C">
        <w:tab/>
        <w:t>A8-0200/2019</w:t>
      </w:r>
    </w:p>
    <w:p w:rsidR="00530D8A" w:rsidRPr="00F74A0C" w:rsidRDefault="00F74A0C" w:rsidP="00530D8A">
      <w:pPr>
        <w:pStyle w:val="NormalBold"/>
      </w:pPr>
      <w:r w:rsidRPr="00F74A0C">
        <w:rPr>
          <w:rStyle w:val="HideTWBExt"/>
          <w:b w:val="0"/>
          <w:noProof w:val="0"/>
        </w:rPr>
        <w:t>&lt;Rapporteur&gt;</w:t>
      </w:r>
      <w:proofErr w:type="spellStart"/>
      <w:r w:rsidRPr="00F74A0C">
        <w:t>Peter</w:t>
      </w:r>
      <w:proofErr w:type="spellEnd"/>
      <w:r w:rsidRPr="00F74A0C">
        <w:t xml:space="preserve"> </w:t>
      </w:r>
      <w:proofErr w:type="spellStart"/>
      <w:r w:rsidRPr="00F74A0C">
        <w:t>Jahr</w:t>
      </w:r>
      <w:proofErr w:type="spellEnd"/>
      <w:r w:rsidRPr="00F74A0C">
        <w:rPr>
          <w:rStyle w:val="HideTWBExt"/>
          <w:b w:val="0"/>
          <w:noProof w:val="0"/>
        </w:rPr>
        <w:t>&lt;/Rapporteur&gt;</w:t>
      </w:r>
    </w:p>
    <w:p w:rsidR="00530D8A" w:rsidRPr="00F74A0C" w:rsidRDefault="00F74A0C" w:rsidP="00530D8A">
      <w:r w:rsidRPr="00F74A0C">
        <w:rPr>
          <w:rStyle w:val="HideTWBExt"/>
          <w:noProof w:val="0"/>
        </w:rPr>
        <w:t>&lt;Titre&gt;</w:t>
      </w:r>
      <w:r w:rsidRPr="00F74A0C">
        <w:t>Valstybių narių pagal bendrą žemės ūkio politiką rengtinų strateginių planų (BŽŪP strateginių planų), finansuotinų iš Europos žemės ūkio garantijų fondo (EŽŪGF) ir iš Europos žemės ūkio fo</w:t>
      </w:r>
      <w:r w:rsidRPr="00F74A0C">
        <w:t>ndo kaimo plėtrai (EŽŪFKP), rėmimo taisyklių nustatymas</w:t>
      </w:r>
      <w:r w:rsidRPr="00F74A0C">
        <w:rPr>
          <w:rStyle w:val="HideTWBExt"/>
          <w:noProof w:val="0"/>
        </w:rPr>
        <w:t>&lt;/Titre&gt;</w:t>
      </w:r>
    </w:p>
    <w:p w:rsidR="00530D8A" w:rsidRPr="00F74A0C" w:rsidRDefault="00F74A0C" w:rsidP="00530D8A">
      <w:pPr>
        <w:pStyle w:val="Normal12a"/>
      </w:pPr>
      <w:r w:rsidRPr="00F74A0C">
        <w:rPr>
          <w:rStyle w:val="HideTWBExt"/>
          <w:noProof w:val="0"/>
        </w:rPr>
        <w:t>&lt;DocRef&gt;</w:t>
      </w:r>
      <w:r w:rsidRPr="00F74A0C">
        <w:t>(COM(2018)0392 – C8-0248/2018 – 2018/0216(COD))</w:t>
      </w:r>
      <w:r w:rsidRPr="00F74A0C">
        <w:rPr>
          <w:rStyle w:val="HideTWBExt"/>
          <w:noProof w:val="0"/>
        </w:rPr>
        <w:t>&lt;/DocRef&gt;</w:t>
      </w:r>
    </w:p>
    <w:p w:rsidR="00530D8A" w:rsidRPr="00F74A0C" w:rsidRDefault="00F74A0C" w:rsidP="00530D8A">
      <w:pPr>
        <w:pStyle w:val="NormalBold"/>
      </w:pPr>
      <w:r w:rsidRPr="00F74A0C">
        <w:rPr>
          <w:rStyle w:val="HideTWBExt"/>
          <w:b w:val="0"/>
          <w:noProof w:val="0"/>
        </w:rPr>
        <w:t>&lt;DocAmend&gt;</w:t>
      </w:r>
      <w:r w:rsidRPr="00F74A0C">
        <w:t>Pasiūlymas dėl reglamento</w:t>
      </w:r>
      <w:r w:rsidRPr="00F74A0C">
        <w:rPr>
          <w:rStyle w:val="HideTWBExt"/>
          <w:b w:val="0"/>
          <w:noProof w:val="0"/>
        </w:rPr>
        <w:t>&lt;/DocAmend&gt;</w:t>
      </w:r>
    </w:p>
    <w:p w:rsidR="00530D8A" w:rsidRPr="00F74A0C" w:rsidRDefault="00F74A0C" w:rsidP="00530D8A">
      <w:pPr>
        <w:pStyle w:val="NormalBold"/>
      </w:pPr>
      <w:r w:rsidRPr="00F74A0C">
        <w:rPr>
          <w:rStyle w:val="HideTWBExt"/>
          <w:b w:val="0"/>
          <w:noProof w:val="0"/>
        </w:rPr>
        <w:t>&lt;Article&gt;</w:t>
      </w:r>
      <w:r w:rsidRPr="00F74A0C">
        <w:t>86 straipsnio 1 dalis</w:t>
      </w:r>
      <w:r w:rsidRPr="00F74A0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10F6" w:rsidRPr="00F74A0C" w:rsidTr="007D19D0">
        <w:trPr>
          <w:jc w:val="center"/>
        </w:trPr>
        <w:tc>
          <w:tcPr>
            <w:tcW w:w="9752" w:type="dxa"/>
            <w:gridSpan w:val="2"/>
          </w:tcPr>
          <w:p w:rsidR="00530D8A" w:rsidRPr="00F74A0C" w:rsidRDefault="00530D8A" w:rsidP="007D19D0">
            <w:pPr>
              <w:keepNext/>
            </w:pPr>
          </w:p>
        </w:tc>
      </w:tr>
      <w:tr w:rsidR="00C810F6" w:rsidRPr="00F74A0C" w:rsidTr="007D19D0">
        <w:trPr>
          <w:jc w:val="center"/>
        </w:trPr>
        <w:tc>
          <w:tcPr>
            <w:tcW w:w="4876" w:type="dxa"/>
          </w:tcPr>
          <w:p w:rsidR="00530D8A" w:rsidRPr="00F74A0C" w:rsidRDefault="00F74A0C" w:rsidP="007D19D0">
            <w:pPr>
              <w:pStyle w:val="AmColumnHeading"/>
              <w:keepNext/>
            </w:pPr>
            <w:r w:rsidRPr="00F74A0C">
              <w:t>Komisijos siūlomas tekstas</w:t>
            </w:r>
          </w:p>
        </w:tc>
        <w:tc>
          <w:tcPr>
            <w:tcW w:w="4876" w:type="dxa"/>
          </w:tcPr>
          <w:p w:rsidR="00530D8A" w:rsidRPr="00F74A0C" w:rsidRDefault="00F74A0C" w:rsidP="007D19D0">
            <w:pPr>
              <w:pStyle w:val="AmColumnHeading"/>
              <w:keepNext/>
            </w:pPr>
            <w:r w:rsidRPr="00F74A0C">
              <w:t>Pakeitimas</w:t>
            </w:r>
          </w:p>
        </w:tc>
      </w:tr>
      <w:tr w:rsidR="00C810F6" w:rsidRPr="00F74A0C" w:rsidTr="007D19D0">
        <w:trPr>
          <w:jc w:val="center"/>
        </w:trPr>
        <w:tc>
          <w:tcPr>
            <w:tcW w:w="4876" w:type="dxa"/>
          </w:tcPr>
          <w:p w:rsidR="00530D8A" w:rsidRPr="00F74A0C" w:rsidRDefault="00F74A0C" w:rsidP="007D19D0">
            <w:pPr>
              <w:pStyle w:val="Normal6a"/>
            </w:pPr>
            <w:r w:rsidRPr="00F74A0C">
              <w:t>1.</w:t>
            </w:r>
            <w:r w:rsidRPr="00F74A0C">
              <w:tab/>
              <w:t xml:space="preserve">Bent </w:t>
            </w:r>
            <w:r w:rsidRPr="00F74A0C">
              <w:rPr>
                <w:b/>
                <w:i/>
              </w:rPr>
              <w:t>5</w:t>
            </w:r>
            <w:r w:rsidRPr="00F74A0C">
              <w:t> % BŽŪP strateginiam planui skirto bendro EŽŪFKP įnašo, nurodyto IX priede, rezervuojama Reglamento (ES) [BNR] 25 straipsnyje nurodytai bendruomenės inicijuotai vietos plėtrai pagal iniciatyvą LEADER.</w:t>
            </w:r>
          </w:p>
        </w:tc>
        <w:tc>
          <w:tcPr>
            <w:tcW w:w="4876" w:type="dxa"/>
          </w:tcPr>
          <w:p w:rsidR="00530D8A" w:rsidRPr="00F74A0C" w:rsidRDefault="00F74A0C" w:rsidP="007D19D0">
            <w:pPr>
              <w:pStyle w:val="Normal6a"/>
              <w:rPr>
                <w:szCs w:val="24"/>
              </w:rPr>
            </w:pPr>
            <w:r w:rsidRPr="00F74A0C">
              <w:t>1.</w:t>
            </w:r>
            <w:r w:rsidRPr="00F74A0C">
              <w:tab/>
              <w:t xml:space="preserve">Bent </w:t>
            </w:r>
            <w:r w:rsidRPr="00F74A0C">
              <w:rPr>
                <w:b/>
                <w:i/>
              </w:rPr>
              <w:t>10</w:t>
            </w:r>
            <w:r w:rsidRPr="00F74A0C">
              <w:t> % BŽŪP strateginiam planui skirto</w:t>
            </w:r>
            <w:r w:rsidRPr="00F74A0C">
              <w:t xml:space="preserve"> bendro EŽŪFKP įnašo, nurodyto IX priede, rezervuojama Reglamento (ES) [BNR] 25 straipsnyje nurodytai bendruomenės inicijuotai vietos plėtrai pagal iniciatyvą LEADER.</w:t>
            </w:r>
          </w:p>
        </w:tc>
      </w:tr>
    </w:tbl>
    <w:p w:rsidR="00530D8A" w:rsidRPr="00F74A0C" w:rsidRDefault="00F74A0C" w:rsidP="00530D8A">
      <w:pPr>
        <w:pStyle w:val="AmOrLang"/>
      </w:pPr>
      <w:proofErr w:type="spellStart"/>
      <w:r w:rsidRPr="00F74A0C">
        <w:t>Or</w:t>
      </w:r>
      <w:proofErr w:type="spellEnd"/>
      <w:r w:rsidRPr="00F74A0C">
        <w:t xml:space="preserve">. </w:t>
      </w:r>
      <w:r w:rsidRPr="00F74A0C">
        <w:rPr>
          <w:rStyle w:val="HideTWBExt"/>
          <w:rFonts w:eastAsiaTheme="majorEastAsia"/>
          <w:noProof w:val="0"/>
        </w:rPr>
        <w:t>&lt;Original&gt;</w:t>
      </w:r>
      <w:r w:rsidR="009C38B2" w:rsidRPr="00F74A0C">
        <w:rPr>
          <w:rStyle w:val="HideTWBInt"/>
        </w:rPr>
        <w:t>{EN}</w:t>
      </w:r>
      <w:proofErr w:type="spellStart"/>
      <w:r w:rsidR="009C38B2" w:rsidRPr="00F74A0C">
        <w:t>en</w:t>
      </w:r>
      <w:proofErr w:type="spellEnd"/>
      <w:r w:rsidRPr="00F74A0C">
        <w:rPr>
          <w:rStyle w:val="HideTWBExt"/>
          <w:rFonts w:eastAsiaTheme="majorEastAsia"/>
          <w:noProof w:val="0"/>
        </w:rPr>
        <w:t>&lt;/Original&gt;</w:t>
      </w:r>
    </w:p>
    <w:p w:rsidR="00530D8A" w:rsidRPr="00F74A0C" w:rsidRDefault="00530D8A" w:rsidP="00530D8A">
      <w:pPr>
        <w:sectPr w:rsidR="00530D8A" w:rsidRPr="00F74A0C" w:rsidSect="00491C50">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30D8A" w:rsidRPr="00F74A0C" w:rsidRDefault="00F74A0C" w:rsidP="00530D8A">
      <w:r w:rsidRPr="00F74A0C">
        <w:rPr>
          <w:rStyle w:val="HideTWBExt"/>
          <w:noProof w:val="0"/>
        </w:rPr>
        <w:lastRenderedPageBreak/>
        <w:t>&lt;/Amend&gt;</w:t>
      </w:r>
    </w:p>
    <w:p w:rsidR="00530D8A" w:rsidRPr="00F74A0C" w:rsidRDefault="00F74A0C" w:rsidP="00530D8A">
      <w:pPr>
        <w:pStyle w:val="AmDateTab"/>
      </w:pPr>
      <w:r w:rsidRPr="00F74A0C">
        <w:rPr>
          <w:rStyle w:val="HideTWBExt"/>
          <w:noProof w:val="0"/>
        </w:rPr>
        <w:t>&lt;Amend&gt;&lt;Date&gt;</w:t>
      </w:r>
      <w:r w:rsidRPr="00F74A0C">
        <w:rPr>
          <w:rStyle w:val="HideTWBInt"/>
          <w:color w:val="auto"/>
        </w:rPr>
        <w:t>{15/10/2020}</w:t>
      </w:r>
      <w:r w:rsidRPr="00F74A0C">
        <w:t>15.10.2020</w:t>
      </w:r>
      <w:r w:rsidRPr="00F74A0C">
        <w:rPr>
          <w:rStyle w:val="HideTWBExt"/>
          <w:noProof w:val="0"/>
        </w:rPr>
        <w:t>&lt;/Date&gt;</w:t>
      </w:r>
      <w:r w:rsidRPr="00F74A0C">
        <w:tab/>
      </w:r>
      <w:r w:rsidRPr="00F74A0C">
        <w:rPr>
          <w:rStyle w:val="HideTWBExt"/>
          <w:noProof w:val="0"/>
        </w:rPr>
        <w:t>&lt;ANo&gt;</w:t>
      </w:r>
      <w:r w:rsidRPr="00F74A0C">
        <w:t>A8-0200</w:t>
      </w:r>
      <w:r w:rsidRPr="00F74A0C">
        <w:rPr>
          <w:rStyle w:val="HideTWBExt"/>
          <w:noProof w:val="0"/>
        </w:rPr>
        <w:t>&lt;/ANo&gt;</w:t>
      </w:r>
      <w:r w:rsidRPr="00F74A0C">
        <w:t>/</w:t>
      </w:r>
      <w:r w:rsidRPr="00F74A0C">
        <w:rPr>
          <w:rStyle w:val="HideTWBExt"/>
          <w:noProof w:val="0"/>
        </w:rPr>
        <w:t>&lt;NumAm&gt;</w:t>
      </w:r>
      <w:r w:rsidRPr="00F74A0C">
        <w:t>1281</w:t>
      </w:r>
      <w:r w:rsidRPr="00F74A0C">
        <w:rPr>
          <w:rStyle w:val="HideTWBExt"/>
          <w:noProof w:val="0"/>
        </w:rPr>
        <w:t>&lt;/NumAm</w:t>
      </w:r>
      <w:r w:rsidRPr="00F74A0C">
        <w:rPr>
          <w:rStyle w:val="HideTWBExt"/>
          <w:noProof w:val="0"/>
        </w:rPr>
        <w:t>&gt;</w:t>
      </w:r>
    </w:p>
    <w:p w:rsidR="00530D8A" w:rsidRPr="00F74A0C" w:rsidRDefault="00F74A0C" w:rsidP="00530D8A">
      <w:pPr>
        <w:pStyle w:val="AmNumberTabs"/>
      </w:pPr>
      <w:r w:rsidRPr="00F74A0C">
        <w:t>Pakeitimas</w:t>
      </w:r>
      <w:r w:rsidRPr="00F74A0C">
        <w:tab/>
      </w:r>
      <w:r w:rsidRPr="00F74A0C">
        <w:tab/>
      </w:r>
      <w:r w:rsidRPr="00F74A0C">
        <w:rPr>
          <w:rStyle w:val="HideTWBExt"/>
          <w:b w:val="0"/>
          <w:noProof w:val="0"/>
        </w:rPr>
        <w:t>&lt;NumAm&gt;</w:t>
      </w:r>
      <w:r w:rsidRPr="00F74A0C">
        <w:t>1281</w:t>
      </w:r>
      <w:r w:rsidRPr="00F74A0C">
        <w:rPr>
          <w:rStyle w:val="HideTWBExt"/>
          <w:b w:val="0"/>
          <w:noProof w:val="0"/>
        </w:rPr>
        <w:t>&lt;/NumAm&gt;</w:t>
      </w:r>
    </w:p>
    <w:p w:rsidR="00530D8A" w:rsidRPr="00F74A0C" w:rsidRDefault="00F74A0C" w:rsidP="00530D8A">
      <w:pPr>
        <w:pStyle w:val="NormalBold"/>
      </w:pPr>
      <w:r w:rsidRPr="00F74A0C">
        <w:rPr>
          <w:rStyle w:val="HideTWBExt"/>
          <w:b w:val="0"/>
          <w:noProof w:val="0"/>
        </w:rPr>
        <w:t>&lt;RepeatBlock-By&gt;&lt;By&gt;&lt;Members&gt;</w:t>
      </w:r>
      <w:proofErr w:type="spellStart"/>
      <w:r w:rsidRPr="00F74A0C">
        <w:t>Bas</w:t>
      </w:r>
      <w:proofErr w:type="spellEnd"/>
      <w:r w:rsidRPr="00F74A0C">
        <w:t xml:space="preserve"> </w:t>
      </w:r>
      <w:proofErr w:type="spellStart"/>
      <w:r w:rsidRPr="00F74A0C">
        <w:t>Eickhout</w:t>
      </w:r>
      <w:proofErr w:type="spellEnd"/>
      <w:r w:rsidRPr="00F74A0C">
        <w:t xml:space="preserve">, </w:t>
      </w:r>
      <w:proofErr w:type="spellStart"/>
      <w:r w:rsidRPr="00F74A0C">
        <w:t>Martin</w:t>
      </w:r>
      <w:proofErr w:type="spellEnd"/>
      <w:r w:rsidRPr="00F74A0C">
        <w:t xml:space="preserve"> </w:t>
      </w:r>
      <w:proofErr w:type="spellStart"/>
      <w:r w:rsidRPr="00F74A0C">
        <w:t>Häusling</w:t>
      </w:r>
      <w:proofErr w:type="spellEnd"/>
      <w:r w:rsidRPr="00F74A0C">
        <w:rPr>
          <w:rStyle w:val="HideTWBExt"/>
          <w:b w:val="0"/>
          <w:noProof w:val="0"/>
        </w:rPr>
        <w:t>&lt;/Members&gt;</w:t>
      </w:r>
    </w:p>
    <w:p w:rsidR="00530D8A" w:rsidRPr="00F74A0C" w:rsidRDefault="00F74A0C" w:rsidP="00530D8A">
      <w:r w:rsidRPr="00F74A0C">
        <w:rPr>
          <w:rStyle w:val="HideTWBExt"/>
          <w:noProof w:val="0"/>
        </w:rPr>
        <w:t>&lt;AuNomDe&gt;</w:t>
      </w:r>
      <w:r w:rsidRPr="00F74A0C">
        <w:rPr>
          <w:rStyle w:val="HideTWBInt"/>
          <w:color w:val="auto"/>
        </w:rPr>
        <w:t>{Verts/ALE}</w:t>
      </w:r>
      <w:proofErr w:type="spellStart"/>
      <w:r w:rsidRPr="00F74A0C">
        <w:t>Verts</w:t>
      </w:r>
      <w:proofErr w:type="spellEnd"/>
      <w:r w:rsidRPr="00F74A0C">
        <w:t>/ALE frakcijos vardu</w:t>
      </w:r>
      <w:r w:rsidRPr="00F74A0C">
        <w:rPr>
          <w:rStyle w:val="HideTWBExt"/>
          <w:noProof w:val="0"/>
        </w:rPr>
        <w:t>&lt;/AuNomDe&gt;</w:t>
      </w:r>
    </w:p>
    <w:p w:rsidR="00530D8A" w:rsidRPr="00F74A0C" w:rsidRDefault="00F74A0C" w:rsidP="00530D8A">
      <w:r w:rsidRPr="00F74A0C">
        <w:rPr>
          <w:rStyle w:val="HideTWBExt"/>
          <w:noProof w:val="0"/>
        </w:rPr>
        <w:t>&lt;/By&gt;&lt;/RepeatBlock-By&gt;</w:t>
      </w:r>
    </w:p>
    <w:p w:rsidR="00530D8A" w:rsidRPr="00F74A0C" w:rsidRDefault="00F74A0C" w:rsidP="00530D8A">
      <w:pPr>
        <w:pStyle w:val="AmDocTypeTab"/>
      </w:pPr>
      <w:r w:rsidRPr="00F74A0C">
        <w:rPr>
          <w:rStyle w:val="HideTWBExt"/>
          <w:b w:val="0"/>
          <w:noProof w:val="0"/>
        </w:rPr>
        <w:t>&lt;TitreType&gt;</w:t>
      </w:r>
      <w:r w:rsidRPr="00F74A0C">
        <w:t>Pranešimas</w:t>
      </w:r>
      <w:r w:rsidRPr="00F74A0C">
        <w:rPr>
          <w:rStyle w:val="HideTWBExt"/>
          <w:b w:val="0"/>
          <w:noProof w:val="0"/>
        </w:rPr>
        <w:t>&lt;/TitreType&gt;</w:t>
      </w:r>
      <w:r w:rsidRPr="00F74A0C">
        <w:tab/>
        <w:t>A8-0200/2019</w:t>
      </w:r>
    </w:p>
    <w:p w:rsidR="00530D8A" w:rsidRPr="00F74A0C" w:rsidRDefault="00F74A0C" w:rsidP="00530D8A">
      <w:pPr>
        <w:pStyle w:val="NormalBold"/>
      </w:pPr>
      <w:r w:rsidRPr="00F74A0C">
        <w:rPr>
          <w:rStyle w:val="HideTWBExt"/>
          <w:b w:val="0"/>
          <w:noProof w:val="0"/>
        </w:rPr>
        <w:t>&lt;Rapporteur&gt;</w:t>
      </w:r>
      <w:proofErr w:type="spellStart"/>
      <w:r w:rsidRPr="00F74A0C">
        <w:t>Peter</w:t>
      </w:r>
      <w:proofErr w:type="spellEnd"/>
      <w:r w:rsidRPr="00F74A0C">
        <w:t xml:space="preserve"> </w:t>
      </w:r>
      <w:proofErr w:type="spellStart"/>
      <w:r w:rsidRPr="00F74A0C">
        <w:t>Jahr</w:t>
      </w:r>
      <w:proofErr w:type="spellEnd"/>
      <w:r w:rsidRPr="00F74A0C">
        <w:rPr>
          <w:rStyle w:val="HideTWBExt"/>
          <w:b w:val="0"/>
          <w:noProof w:val="0"/>
        </w:rPr>
        <w:t>&lt;</w:t>
      </w:r>
      <w:r w:rsidRPr="00F74A0C">
        <w:rPr>
          <w:rStyle w:val="HideTWBExt"/>
          <w:b w:val="0"/>
          <w:noProof w:val="0"/>
        </w:rPr>
        <w:t>/Rapporteur&gt;</w:t>
      </w:r>
    </w:p>
    <w:p w:rsidR="00530D8A" w:rsidRPr="00F74A0C" w:rsidRDefault="00F74A0C" w:rsidP="00530D8A">
      <w:r w:rsidRPr="00F74A0C">
        <w:rPr>
          <w:rStyle w:val="HideTWBExt"/>
          <w:noProof w:val="0"/>
        </w:rPr>
        <w:t>&lt;Titre&gt;</w:t>
      </w:r>
      <w:r w:rsidRPr="00F74A0C">
        <w:t>Valstybių narių pagal bendrą žemės ūkio politiką rengtinų strateginių planų (BŽŪP strateginių planų), finansuotinų iš Europos žemės ūkio garantijų fondo (EŽŪGF) ir iš Europos žemės ūkio fondo kaimo plėtrai (EŽŪFKP), rėmimo taisyklių nus</w:t>
      </w:r>
      <w:r w:rsidRPr="00F74A0C">
        <w:t>tatymas</w:t>
      </w:r>
      <w:r w:rsidRPr="00F74A0C">
        <w:rPr>
          <w:rStyle w:val="HideTWBExt"/>
          <w:noProof w:val="0"/>
        </w:rPr>
        <w:t>&lt;/Titre&gt;</w:t>
      </w:r>
    </w:p>
    <w:p w:rsidR="00530D8A" w:rsidRPr="00F74A0C" w:rsidRDefault="00F74A0C" w:rsidP="00530D8A">
      <w:pPr>
        <w:pStyle w:val="Normal12a"/>
      </w:pPr>
      <w:r w:rsidRPr="00F74A0C">
        <w:rPr>
          <w:rStyle w:val="HideTWBExt"/>
          <w:noProof w:val="0"/>
        </w:rPr>
        <w:t>&lt;DocRef&gt;</w:t>
      </w:r>
      <w:r w:rsidRPr="00F74A0C">
        <w:t>(COM(2018)0392 – C8-0248/2018 – 2018/0216(COD))</w:t>
      </w:r>
      <w:r w:rsidRPr="00F74A0C">
        <w:rPr>
          <w:rStyle w:val="HideTWBExt"/>
          <w:noProof w:val="0"/>
        </w:rPr>
        <w:t>&lt;/DocRef&gt;</w:t>
      </w:r>
    </w:p>
    <w:p w:rsidR="00530D8A" w:rsidRPr="00F74A0C" w:rsidRDefault="00F74A0C" w:rsidP="00530D8A">
      <w:pPr>
        <w:pStyle w:val="NormalBold"/>
      </w:pPr>
      <w:r w:rsidRPr="00F74A0C">
        <w:rPr>
          <w:rStyle w:val="HideTWBExt"/>
          <w:b w:val="0"/>
          <w:noProof w:val="0"/>
        </w:rPr>
        <w:t>&lt;DocAmend&gt;</w:t>
      </w:r>
      <w:r w:rsidRPr="00F74A0C">
        <w:t>Pasiūlymas dėl reglamento</w:t>
      </w:r>
      <w:r w:rsidRPr="00F74A0C">
        <w:rPr>
          <w:rStyle w:val="HideTWBExt"/>
          <w:b w:val="0"/>
          <w:noProof w:val="0"/>
        </w:rPr>
        <w:t>&lt;/DocAmend&gt;</w:t>
      </w:r>
    </w:p>
    <w:p w:rsidR="00530D8A" w:rsidRPr="00F74A0C" w:rsidRDefault="00F74A0C" w:rsidP="00530D8A">
      <w:pPr>
        <w:pStyle w:val="NormalBold"/>
      </w:pPr>
      <w:r w:rsidRPr="00F74A0C">
        <w:rPr>
          <w:rStyle w:val="HideTWBExt"/>
          <w:b w:val="0"/>
          <w:noProof w:val="0"/>
        </w:rPr>
        <w:t>&lt;Article&gt;</w:t>
      </w:r>
      <w:r w:rsidRPr="00F74A0C">
        <w:t>86 straipsnio 2 dalies 1 pastraipa</w:t>
      </w:r>
      <w:r w:rsidRPr="00F74A0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10F6" w:rsidRPr="00F74A0C" w:rsidTr="007D19D0">
        <w:trPr>
          <w:jc w:val="center"/>
        </w:trPr>
        <w:tc>
          <w:tcPr>
            <w:tcW w:w="9752" w:type="dxa"/>
            <w:gridSpan w:val="2"/>
          </w:tcPr>
          <w:p w:rsidR="00530D8A" w:rsidRPr="00F74A0C" w:rsidRDefault="00530D8A" w:rsidP="007D19D0">
            <w:pPr>
              <w:keepNext/>
            </w:pPr>
          </w:p>
        </w:tc>
      </w:tr>
      <w:tr w:rsidR="00C810F6" w:rsidRPr="00F74A0C" w:rsidTr="007D19D0">
        <w:trPr>
          <w:jc w:val="center"/>
        </w:trPr>
        <w:tc>
          <w:tcPr>
            <w:tcW w:w="4876" w:type="dxa"/>
          </w:tcPr>
          <w:p w:rsidR="00530D8A" w:rsidRPr="00F74A0C" w:rsidRDefault="00F74A0C" w:rsidP="007D19D0">
            <w:pPr>
              <w:pStyle w:val="AmColumnHeading"/>
              <w:keepNext/>
            </w:pPr>
            <w:r w:rsidRPr="00F74A0C">
              <w:t>Komisijos siūlomas tekstas</w:t>
            </w:r>
          </w:p>
        </w:tc>
        <w:tc>
          <w:tcPr>
            <w:tcW w:w="4876" w:type="dxa"/>
          </w:tcPr>
          <w:p w:rsidR="00530D8A" w:rsidRPr="00F74A0C" w:rsidRDefault="00F74A0C" w:rsidP="007D19D0">
            <w:pPr>
              <w:pStyle w:val="AmColumnHeading"/>
              <w:keepNext/>
            </w:pPr>
            <w:r w:rsidRPr="00F74A0C">
              <w:t>Pakeitimas</w:t>
            </w:r>
          </w:p>
        </w:tc>
      </w:tr>
      <w:tr w:rsidR="00C810F6" w:rsidRPr="00F74A0C" w:rsidTr="007D19D0">
        <w:trPr>
          <w:jc w:val="center"/>
        </w:trPr>
        <w:tc>
          <w:tcPr>
            <w:tcW w:w="4876" w:type="dxa"/>
          </w:tcPr>
          <w:p w:rsidR="00530D8A" w:rsidRPr="00F74A0C" w:rsidRDefault="00F74A0C" w:rsidP="007D19D0">
            <w:pPr>
              <w:pStyle w:val="Normal6a"/>
            </w:pPr>
            <w:r w:rsidRPr="00F74A0C">
              <w:t xml:space="preserve">Bent </w:t>
            </w:r>
            <w:r w:rsidRPr="00F74A0C">
              <w:rPr>
                <w:b/>
                <w:i/>
              </w:rPr>
              <w:t>30 </w:t>
            </w:r>
            <w:r w:rsidRPr="00F74A0C">
              <w:t>% BŽŪP strateginiam planu</w:t>
            </w:r>
            <w:r w:rsidRPr="00F74A0C">
              <w:t>i skirto bendro EŽŪFKP įnašo, nurodyto IX priede, rezervuojama intervencinėms priemonėms, kuriomis siekiama šio reglamento 6 straipsnio 1 dalies d, e ir f punktuose nurodytų konkrečių su aplinka ir klimatu susijusių tikslų, išskyrus 66 straipsniu grindžiam</w:t>
            </w:r>
            <w:r w:rsidRPr="00F74A0C">
              <w:t>as intervencines priemones.</w:t>
            </w:r>
          </w:p>
        </w:tc>
        <w:tc>
          <w:tcPr>
            <w:tcW w:w="4876" w:type="dxa"/>
          </w:tcPr>
          <w:p w:rsidR="00530D8A" w:rsidRPr="00F74A0C" w:rsidRDefault="00F74A0C" w:rsidP="007D19D0">
            <w:pPr>
              <w:pStyle w:val="Normal6a"/>
              <w:rPr>
                <w:szCs w:val="24"/>
              </w:rPr>
            </w:pPr>
            <w:r w:rsidRPr="00F74A0C">
              <w:t xml:space="preserve">Bent </w:t>
            </w:r>
            <w:r w:rsidRPr="00F74A0C">
              <w:rPr>
                <w:b/>
                <w:i/>
              </w:rPr>
              <w:t>50</w:t>
            </w:r>
            <w:r w:rsidRPr="00F74A0C">
              <w:t xml:space="preserve"> % BŽŪP strateginiam planui skirto bendro EŽŪFKP įnašo, nurodyto IX priede, rezervuojama intervencinėms priemonėms, kuriomis siekiama šio reglamento 6 straipsnio 1 dalies d, e ir f punktuose nurodytų konkrečių su aplinka </w:t>
            </w:r>
            <w:r w:rsidRPr="00F74A0C">
              <w:t>ir klimatu susijusių tikslų, išskyrus 66 straipsniu grindžiamas intervencines priemones.</w:t>
            </w:r>
          </w:p>
        </w:tc>
      </w:tr>
    </w:tbl>
    <w:p w:rsidR="00530D8A" w:rsidRPr="00F74A0C" w:rsidRDefault="00F74A0C" w:rsidP="00530D8A">
      <w:pPr>
        <w:pStyle w:val="AmOrLang"/>
      </w:pPr>
      <w:proofErr w:type="spellStart"/>
      <w:r w:rsidRPr="00F74A0C">
        <w:t>Or</w:t>
      </w:r>
      <w:proofErr w:type="spellEnd"/>
      <w:r w:rsidRPr="00F74A0C">
        <w:t xml:space="preserve">. </w:t>
      </w:r>
      <w:r w:rsidRPr="00F74A0C">
        <w:rPr>
          <w:rStyle w:val="HideTWBExt"/>
          <w:rFonts w:eastAsiaTheme="majorEastAsia"/>
          <w:noProof w:val="0"/>
        </w:rPr>
        <w:t>&lt;Original&gt;</w:t>
      </w:r>
      <w:r w:rsidR="009C38B2" w:rsidRPr="00F74A0C">
        <w:rPr>
          <w:rStyle w:val="HideTWBInt"/>
        </w:rPr>
        <w:t>{EN}</w:t>
      </w:r>
      <w:proofErr w:type="spellStart"/>
      <w:r w:rsidR="009C38B2" w:rsidRPr="00F74A0C">
        <w:t>en</w:t>
      </w:r>
      <w:proofErr w:type="spellEnd"/>
      <w:r w:rsidRPr="00F74A0C">
        <w:rPr>
          <w:rStyle w:val="HideTWBExt"/>
          <w:rFonts w:eastAsiaTheme="majorEastAsia"/>
          <w:noProof w:val="0"/>
        </w:rPr>
        <w:t>&lt;/Original&gt;</w:t>
      </w:r>
    </w:p>
    <w:p w:rsidR="00530D8A" w:rsidRPr="00F74A0C" w:rsidRDefault="00F74A0C" w:rsidP="00530D8A">
      <w:r w:rsidRPr="00F74A0C">
        <w:rPr>
          <w:rStyle w:val="HideTWBExt"/>
          <w:noProof w:val="0"/>
        </w:rPr>
        <w:t>&lt;/Amend&gt;</w:t>
      </w:r>
    </w:p>
    <w:p w:rsidR="00F12D76" w:rsidRPr="00F74A0C" w:rsidRDefault="00F74A0C">
      <w:r w:rsidRPr="00F74A0C">
        <w:rPr>
          <w:rStyle w:val="HideTWBExt"/>
          <w:noProof w:val="0"/>
        </w:rPr>
        <w:t>&lt;/RepeatBlock-Amend&gt;</w:t>
      </w:r>
    </w:p>
    <w:sectPr w:rsidR="00F12D76" w:rsidRPr="00F74A0C" w:rsidSect="00DB5BE3">
      <w:footerReference w:type="default" r:id="rId2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Pr="00FE5525" w:rsidRDefault="00F74A0C">
      <w:r w:rsidRPr="00FE5525">
        <w:separator/>
      </w:r>
    </w:p>
  </w:endnote>
  <w:endnote w:type="continuationSeparator" w:id="0">
    <w:p w:rsidR="00000000" w:rsidRPr="00FE5525" w:rsidRDefault="00F74A0C">
      <w:r w:rsidRPr="00FE55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0C" w:rsidRDefault="00F74A0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25" w:rsidRPr="00FE5525" w:rsidRDefault="00FE5525" w:rsidP="00FE5525">
    <w:pPr>
      <w:pStyle w:val="EPFooter"/>
    </w:pPr>
    <w:r w:rsidRPr="00FE5525">
      <w:rPr>
        <w:rStyle w:val="HideTWBExt"/>
        <w:noProof w:val="0"/>
      </w:rPr>
      <w:t>&lt;PathFdR&gt;</w:t>
    </w:r>
    <w:r w:rsidRPr="00FE5525">
      <w:t>AM\1216088LT.docx</w:t>
    </w:r>
    <w:r w:rsidRPr="00FE5525">
      <w:rPr>
        <w:rStyle w:val="HideTWBExt"/>
        <w:noProof w:val="0"/>
      </w:rPr>
      <w:t>&lt;/PathFdR&gt;</w:t>
    </w:r>
    <w:r w:rsidRPr="00FE5525">
      <w:tab/>
    </w:r>
    <w:r w:rsidRPr="00FE5525">
      <w:tab/>
      <w:t>PE</w:t>
    </w:r>
    <w:r w:rsidRPr="00FE5525">
      <w:rPr>
        <w:rStyle w:val="HideTWBExt"/>
        <w:noProof w:val="0"/>
      </w:rPr>
      <w:t>&lt;NoPE&gt;</w:t>
    </w:r>
    <w:r w:rsidRPr="00FE5525">
      <w:t>658.380</w:t>
    </w:r>
    <w:r w:rsidRPr="00FE5525">
      <w:rPr>
        <w:rStyle w:val="HideTWBExt"/>
        <w:noProof w:val="0"/>
      </w:rPr>
      <w:t>&lt;/NoPE&gt;&lt;Version&gt;</w:t>
    </w:r>
    <w:r w:rsidRPr="00FE5525">
      <w:t>v01-00</w:t>
    </w:r>
    <w:r w:rsidRPr="00FE5525">
      <w:rPr>
        <w:rStyle w:val="HideTWBExt"/>
        <w:noProof w:val="0"/>
      </w:rPr>
      <w:t>&lt;/Version&gt;</w:t>
    </w:r>
  </w:p>
  <w:p w:rsidR="00530D8A" w:rsidRPr="00FE5525" w:rsidRDefault="00FE5525" w:rsidP="00FE5525">
    <w:pPr>
      <w:pStyle w:val="EPFooter2"/>
    </w:pPr>
    <w:r w:rsidRPr="00FE5525">
      <w:t>LT</w:t>
    </w:r>
    <w:r w:rsidRPr="00FE5525">
      <w:tab/>
    </w:r>
    <w:r w:rsidRPr="00FE5525">
      <w:rPr>
        <w:b w:val="0"/>
        <w:i/>
        <w:color w:val="C0C0C0"/>
        <w:sz w:val="22"/>
      </w:rPr>
      <w:t>Suvienijusi įvairovę</w:t>
    </w:r>
    <w:r w:rsidRPr="00FE5525">
      <w:tab/>
      <w:t>LT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25" w:rsidRPr="00FE5525" w:rsidRDefault="00FE5525" w:rsidP="00FE5525">
    <w:pPr>
      <w:pStyle w:val="EPFooter"/>
    </w:pPr>
    <w:r w:rsidRPr="00FE5525">
      <w:rPr>
        <w:rStyle w:val="HideTWBExt"/>
        <w:noProof w:val="0"/>
      </w:rPr>
      <w:t>&lt;PathFdR&gt;</w:t>
    </w:r>
    <w:r w:rsidRPr="00FE5525">
      <w:t>AM\1216088LT.docx</w:t>
    </w:r>
    <w:r w:rsidRPr="00FE5525">
      <w:rPr>
        <w:rStyle w:val="HideTWBExt"/>
        <w:noProof w:val="0"/>
      </w:rPr>
      <w:t>&lt;/PathFdR&gt;</w:t>
    </w:r>
    <w:r w:rsidRPr="00FE5525">
      <w:tab/>
    </w:r>
    <w:r w:rsidRPr="00FE5525">
      <w:tab/>
      <w:t>PE</w:t>
    </w:r>
    <w:r w:rsidRPr="00FE5525">
      <w:rPr>
        <w:rStyle w:val="HideTWBExt"/>
        <w:noProof w:val="0"/>
      </w:rPr>
      <w:t>&lt;NoPE&gt;</w:t>
    </w:r>
    <w:r w:rsidRPr="00FE5525">
      <w:t>658.380</w:t>
    </w:r>
    <w:r w:rsidRPr="00FE5525">
      <w:rPr>
        <w:rStyle w:val="HideTWBExt"/>
        <w:noProof w:val="0"/>
      </w:rPr>
      <w:t>&lt;/NoPE&gt;&lt;Version&gt;</w:t>
    </w:r>
    <w:r w:rsidRPr="00FE5525">
      <w:t>v01-00</w:t>
    </w:r>
    <w:r w:rsidRPr="00FE5525">
      <w:rPr>
        <w:rStyle w:val="HideTWBExt"/>
        <w:noProof w:val="0"/>
      </w:rPr>
      <w:t>&lt;/Version&gt;</w:t>
    </w:r>
  </w:p>
  <w:p w:rsidR="00530D8A" w:rsidRPr="00FE5525" w:rsidRDefault="00FE5525" w:rsidP="00FE5525">
    <w:pPr>
      <w:pStyle w:val="EPFooter2"/>
    </w:pPr>
    <w:r w:rsidRPr="00FE5525">
      <w:t>LT</w:t>
    </w:r>
    <w:r w:rsidRPr="00FE5525">
      <w:tab/>
    </w:r>
    <w:r w:rsidRPr="00FE5525">
      <w:rPr>
        <w:b w:val="0"/>
        <w:i/>
        <w:color w:val="C0C0C0"/>
        <w:sz w:val="22"/>
      </w:rPr>
      <w:t>Suvienijusi įvairovę</w:t>
    </w:r>
    <w:r w:rsidRPr="00FE5525">
      <w:tab/>
      <w:t>LT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25" w:rsidRPr="00FE5525" w:rsidRDefault="00FE5525" w:rsidP="00FE5525">
    <w:pPr>
      <w:pStyle w:val="EPFooter"/>
    </w:pPr>
    <w:r w:rsidRPr="00FE5525">
      <w:rPr>
        <w:rStyle w:val="HideTWBExt"/>
        <w:noProof w:val="0"/>
      </w:rPr>
      <w:t>&lt;PathFdR&gt;</w:t>
    </w:r>
    <w:r w:rsidRPr="00FE5525">
      <w:t>AM\1216088LT.docx</w:t>
    </w:r>
    <w:r w:rsidRPr="00FE5525">
      <w:rPr>
        <w:rStyle w:val="HideTWBExt"/>
        <w:noProof w:val="0"/>
      </w:rPr>
      <w:t>&lt;/PathFdR&gt;</w:t>
    </w:r>
    <w:r w:rsidRPr="00FE5525">
      <w:tab/>
    </w:r>
    <w:r w:rsidRPr="00FE5525">
      <w:tab/>
      <w:t>PE</w:t>
    </w:r>
    <w:r w:rsidRPr="00FE5525">
      <w:rPr>
        <w:rStyle w:val="HideTWBExt"/>
        <w:noProof w:val="0"/>
      </w:rPr>
      <w:t>&lt;NoPE&gt;</w:t>
    </w:r>
    <w:r w:rsidRPr="00FE5525">
      <w:t>658.380</w:t>
    </w:r>
    <w:r w:rsidRPr="00FE5525">
      <w:rPr>
        <w:rStyle w:val="HideTWBExt"/>
        <w:noProof w:val="0"/>
      </w:rPr>
      <w:t>&lt;/NoPE&gt;&lt;Version&gt;</w:t>
    </w:r>
    <w:r w:rsidRPr="00FE5525">
      <w:t>v01-00</w:t>
    </w:r>
    <w:r w:rsidRPr="00FE5525">
      <w:rPr>
        <w:rStyle w:val="HideTWBExt"/>
        <w:noProof w:val="0"/>
      </w:rPr>
      <w:t>&lt;/Version&gt;</w:t>
    </w:r>
  </w:p>
  <w:p w:rsidR="009C38B2" w:rsidRPr="00FE5525" w:rsidRDefault="00FE5525" w:rsidP="00FE5525">
    <w:pPr>
      <w:pStyle w:val="EPFooter2"/>
    </w:pPr>
    <w:r w:rsidRPr="00FE5525">
      <w:t>LT</w:t>
    </w:r>
    <w:r w:rsidRPr="00FE5525">
      <w:tab/>
    </w:r>
    <w:r w:rsidRPr="00FE5525">
      <w:rPr>
        <w:b w:val="0"/>
        <w:i/>
        <w:color w:val="C0C0C0"/>
        <w:sz w:val="22"/>
      </w:rPr>
      <w:t>Suvienijusi įvairovę</w:t>
    </w:r>
    <w:r w:rsidRPr="00FE5525">
      <w:tab/>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25" w:rsidRPr="00FE5525" w:rsidRDefault="00FE5525" w:rsidP="00FE5525">
    <w:pPr>
      <w:pStyle w:val="EPFooter"/>
    </w:pPr>
    <w:r w:rsidRPr="00FE5525">
      <w:rPr>
        <w:rStyle w:val="HideTWBExt"/>
        <w:noProof w:val="0"/>
      </w:rPr>
      <w:t>&lt;PathFdR&gt;</w:t>
    </w:r>
    <w:r w:rsidRPr="00FE5525">
      <w:t>AM\1216088LT.docx</w:t>
    </w:r>
    <w:r w:rsidRPr="00FE5525">
      <w:rPr>
        <w:rStyle w:val="HideTWBExt"/>
        <w:noProof w:val="0"/>
      </w:rPr>
      <w:t>&lt;/PathFdR&gt;</w:t>
    </w:r>
    <w:r w:rsidRPr="00FE5525">
      <w:tab/>
    </w:r>
    <w:r w:rsidRPr="00FE5525">
      <w:tab/>
      <w:t>PE</w:t>
    </w:r>
    <w:r w:rsidRPr="00FE5525">
      <w:rPr>
        <w:rStyle w:val="HideTWBExt"/>
        <w:noProof w:val="0"/>
      </w:rPr>
      <w:t>&lt;NoPE&gt;</w:t>
    </w:r>
    <w:r w:rsidRPr="00FE5525">
      <w:t>658.380</w:t>
    </w:r>
    <w:r w:rsidRPr="00FE5525">
      <w:rPr>
        <w:rStyle w:val="HideTWBExt"/>
        <w:noProof w:val="0"/>
      </w:rPr>
      <w:t>&lt;/NoPE&gt;&lt;Version&gt;</w:t>
    </w:r>
    <w:r w:rsidRPr="00FE5525">
      <w:t>v01-00</w:t>
    </w:r>
    <w:r w:rsidRPr="00FE5525">
      <w:rPr>
        <w:rStyle w:val="HideTWBExt"/>
        <w:noProof w:val="0"/>
      </w:rPr>
      <w:t>&lt;/Version&gt;</w:t>
    </w:r>
  </w:p>
  <w:p w:rsidR="00881ACB" w:rsidRPr="00FE5525" w:rsidRDefault="00FE5525" w:rsidP="00FE5525">
    <w:pPr>
      <w:pStyle w:val="EPFooter2"/>
    </w:pPr>
    <w:r w:rsidRPr="00FE5525">
      <w:t>LT</w:t>
    </w:r>
    <w:r w:rsidRPr="00FE5525">
      <w:tab/>
    </w:r>
    <w:r w:rsidRPr="00FE5525">
      <w:rPr>
        <w:b w:val="0"/>
        <w:i/>
        <w:color w:val="C0C0C0"/>
        <w:sz w:val="22"/>
      </w:rPr>
      <w:t>Suvienijusi įvairovę</w:t>
    </w:r>
    <w:r w:rsidRPr="00FE5525">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0C" w:rsidRDefault="00F74A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25" w:rsidRPr="00FE5525" w:rsidRDefault="00FE5525" w:rsidP="00FE5525">
    <w:pPr>
      <w:pStyle w:val="EPFooter"/>
    </w:pPr>
    <w:r w:rsidRPr="00FE5525">
      <w:rPr>
        <w:rStyle w:val="HideTWBExt"/>
        <w:noProof w:val="0"/>
      </w:rPr>
      <w:t>&lt;PathFdR&gt;</w:t>
    </w:r>
    <w:r w:rsidRPr="00FE5525">
      <w:t>AM\1216088LT.docx</w:t>
    </w:r>
    <w:r w:rsidRPr="00FE5525">
      <w:rPr>
        <w:rStyle w:val="HideTWBExt"/>
        <w:noProof w:val="0"/>
      </w:rPr>
      <w:t>&lt;/PathFdR&gt;</w:t>
    </w:r>
    <w:r w:rsidRPr="00FE5525">
      <w:tab/>
    </w:r>
    <w:r w:rsidRPr="00FE5525">
      <w:tab/>
      <w:t>PE</w:t>
    </w:r>
    <w:r w:rsidRPr="00FE5525">
      <w:rPr>
        <w:rStyle w:val="HideTWBExt"/>
        <w:noProof w:val="0"/>
      </w:rPr>
      <w:t>&lt;NoPE&gt;</w:t>
    </w:r>
    <w:r w:rsidRPr="00FE5525">
      <w:t>658.380</w:t>
    </w:r>
    <w:r w:rsidRPr="00FE5525">
      <w:rPr>
        <w:rStyle w:val="HideTWBExt"/>
        <w:noProof w:val="0"/>
      </w:rPr>
      <w:t>&lt;/NoPE&gt;&lt;Version&gt;</w:t>
    </w:r>
    <w:r w:rsidRPr="00FE5525">
      <w:t>v01-00</w:t>
    </w:r>
    <w:r w:rsidRPr="00FE5525">
      <w:rPr>
        <w:rStyle w:val="HideTWBExt"/>
        <w:noProof w:val="0"/>
      </w:rPr>
      <w:t>&lt;/Version&gt;</w:t>
    </w:r>
  </w:p>
  <w:p w:rsidR="00530D8A" w:rsidRPr="00FE5525" w:rsidRDefault="00FE5525" w:rsidP="00FE5525">
    <w:pPr>
      <w:pStyle w:val="EPFooter2"/>
    </w:pPr>
    <w:r w:rsidRPr="00FE5525">
      <w:t>LT</w:t>
    </w:r>
    <w:r w:rsidRPr="00FE5525">
      <w:tab/>
    </w:r>
    <w:r w:rsidRPr="00FE5525">
      <w:rPr>
        <w:b w:val="0"/>
        <w:i/>
        <w:color w:val="C0C0C0"/>
        <w:sz w:val="22"/>
      </w:rPr>
      <w:t>Suvienijusi įvairovę</w:t>
    </w:r>
    <w:r w:rsidRPr="00FE5525">
      <w:tab/>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25" w:rsidRPr="00FE5525" w:rsidRDefault="00FE5525" w:rsidP="00FE5525">
    <w:pPr>
      <w:pStyle w:val="EPFooter"/>
    </w:pPr>
    <w:r w:rsidRPr="00FE5525">
      <w:rPr>
        <w:rStyle w:val="HideTWBExt"/>
        <w:noProof w:val="0"/>
      </w:rPr>
      <w:t>&lt;PathFdR&gt;</w:t>
    </w:r>
    <w:r w:rsidRPr="00FE5525">
      <w:t>AM\1216088LT.docx</w:t>
    </w:r>
    <w:r w:rsidRPr="00FE5525">
      <w:rPr>
        <w:rStyle w:val="HideTWBExt"/>
        <w:noProof w:val="0"/>
      </w:rPr>
      <w:t>&lt;/PathFdR&gt;</w:t>
    </w:r>
    <w:r w:rsidRPr="00FE5525">
      <w:tab/>
    </w:r>
    <w:r w:rsidRPr="00FE5525">
      <w:tab/>
      <w:t>PE</w:t>
    </w:r>
    <w:r w:rsidRPr="00FE5525">
      <w:rPr>
        <w:rStyle w:val="HideTWBExt"/>
        <w:noProof w:val="0"/>
      </w:rPr>
      <w:t>&lt;NoPE&gt;</w:t>
    </w:r>
    <w:r w:rsidRPr="00FE5525">
      <w:t>658.380</w:t>
    </w:r>
    <w:r w:rsidRPr="00FE5525">
      <w:rPr>
        <w:rStyle w:val="HideTWBExt"/>
        <w:noProof w:val="0"/>
      </w:rPr>
      <w:t>&lt;/NoPE&gt;&lt;Version&gt;</w:t>
    </w:r>
    <w:r w:rsidRPr="00FE5525">
      <w:t>v01-00</w:t>
    </w:r>
    <w:r w:rsidRPr="00FE5525">
      <w:rPr>
        <w:rStyle w:val="HideTWBExt"/>
        <w:noProof w:val="0"/>
      </w:rPr>
      <w:t>&lt;/Version&gt;</w:t>
    </w:r>
  </w:p>
  <w:p w:rsidR="00530D8A" w:rsidRPr="00FE5525" w:rsidRDefault="00FE5525" w:rsidP="00FE5525">
    <w:pPr>
      <w:pStyle w:val="EPFooter2"/>
    </w:pPr>
    <w:r w:rsidRPr="00FE5525">
      <w:t>LT</w:t>
    </w:r>
    <w:r w:rsidRPr="00FE5525">
      <w:tab/>
    </w:r>
    <w:r w:rsidRPr="00FE5525">
      <w:rPr>
        <w:b w:val="0"/>
        <w:i/>
        <w:color w:val="C0C0C0"/>
        <w:sz w:val="22"/>
      </w:rPr>
      <w:t>Suvienijusi įvairovę</w:t>
    </w:r>
    <w:r w:rsidRPr="00FE5525">
      <w:tab/>
      <w:t>LT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25" w:rsidRPr="00FE5525" w:rsidRDefault="00FE5525" w:rsidP="00FE5525">
    <w:pPr>
      <w:pStyle w:val="EPFooter"/>
    </w:pPr>
    <w:r w:rsidRPr="00FE5525">
      <w:rPr>
        <w:rStyle w:val="HideTWBExt"/>
        <w:noProof w:val="0"/>
      </w:rPr>
      <w:t>&lt;PathFdR&gt;</w:t>
    </w:r>
    <w:r w:rsidRPr="00FE5525">
      <w:t>AM\1216088LT.docx</w:t>
    </w:r>
    <w:r w:rsidRPr="00FE5525">
      <w:rPr>
        <w:rStyle w:val="HideTWBExt"/>
        <w:noProof w:val="0"/>
      </w:rPr>
      <w:t>&lt;/PathFdR&gt;</w:t>
    </w:r>
    <w:r w:rsidRPr="00FE5525">
      <w:tab/>
    </w:r>
    <w:r w:rsidRPr="00FE5525">
      <w:tab/>
      <w:t>PE</w:t>
    </w:r>
    <w:r w:rsidRPr="00FE5525">
      <w:rPr>
        <w:rStyle w:val="HideTWBExt"/>
        <w:noProof w:val="0"/>
      </w:rPr>
      <w:t>&lt;NoPE&gt;</w:t>
    </w:r>
    <w:r w:rsidRPr="00FE5525">
      <w:t>658.380</w:t>
    </w:r>
    <w:r w:rsidRPr="00FE5525">
      <w:rPr>
        <w:rStyle w:val="HideTWBExt"/>
        <w:noProof w:val="0"/>
      </w:rPr>
      <w:t>&lt;/NoPE&gt;&lt;Version&gt;</w:t>
    </w:r>
    <w:r w:rsidRPr="00FE5525">
      <w:t>v01-00</w:t>
    </w:r>
    <w:r w:rsidRPr="00FE5525">
      <w:rPr>
        <w:rStyle w:val="HideTWBExt"/>
        <w:noProof w:val="0"/>
      </w:rPr>
      <w:t>&lt;/Version&gt;</w:t>
    </w:r>
  </w:p>
  <w:p w:rsidR="00530D8A" w:rsidRPr="00FE5525" w:rsidRDefault="00FE5525" w:rsidP="00FE5525">
    <w:pPr>
      <w:pStyle w:val="EPFooter2"/>
    </w:pPr>
    <w:r w:rsidRPr="00FE5525">
      <w:t>LT</w:t>
    </w:r>
    <w:r w:rsidRPr="00FE5525">
      <w:tab/>
    </w:r>
    <w:r w:rsidRPr="00FE5525">
      <w:rPr>
        <w:b w:val="0"/>
        <w:i/>
        <w:color w:val="C0C0C0"/>
        <w:sz w:val="22"/>
      </w:rPr>
      <w:t>Suvienijusi įvairovę</w:t>
    </w:r>
    <w:r w:rsidRPr="00FE5525">
      <w:tab/>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25" w:rsidRPr="00FE5525" w:rsidRDefault="00FE5525" w:rsidP="00FE5525">
    <w:pPr>
      <w:pStyle w:val="EPFooter"/>
    </w:pPr>
    <w:r w:rsidRPr="00FE5525">
      <w:rPr>
        <w:rStyle w:val="HideTWBExt"/>
        <w:noProof w:val="0"/>
      </w:rPr>
      <w:t>&lt;PathFdR&gt;</w:t>
    </w:r>
    <w:r w:rsidRPr="00FE5525">
      <w:t>AM\1216088LT.docx</w:t>
    </w:r>
    <w:r w:rsidRPr="00FE5525">
      <w:rPr>
        <w:rStyle w:val="HideTWBExt"/>
        <w:noProof w:val="0"/>
      </w:rPr>
      <w:t>&lt;/PathFdR&gt;</w:t>
    </w:r>
    <w:r w:rsidRPr="00FE5525">
      <w:tab/>
    </w:r>
    <w:r w:rsidRPr="00FE5525">
      <w:tab/>
      <w:t>PE</w:t>
    </w:r>
    <w:r w:rsidRPr="00FE5525">
      <w:rPr>
        <w:rStyle w:val="HideTWBExt"/>
        <w:noProof w:val="0"/>
      </w:rPr>
      <w:t>&lt;NoPE&gt;</w:t>
    </w:r>
    <w:r w:rsidRPr="00FE5525">
      <w:t>658.380</w:t>
    </w:r>
    <w:r w:rsidRPr="00FE5525">
      <w:rPr>
        <w:rStyle w:val="HideTWBExt"/>
        <w:noProof w:val="0"/>
      </w:rPr>
      <w:t>&lt;/NoPE&gt;&lt;Version&gt;</w:t>
    </w:r>
    <w:r w:rsidRPr="00FE5525">
      <w:t>v01-00</w:t>
    </w:r>
    <w:r w:rsidRPr="00FE5525">
      <w:rPr>
        <w:rStyle w:val="HideTWBExt"/>
        <w:noProof w:val="0"/>
      </w:rPr>
      <w:t>&lt;/Version&gt;</w:t>
    </w:r>
  </w:p>
  <w:p w:rsidR="00530D8A" w:rsidRPr="00FE5525" w:rsidRDefault="00FE5525" w:rsidP="00FE5525">
    <w:pPr>
      <w:pStyle w:val="EPFooter2"/>
    </w:pPr>
    <w:r w:rsidRPr="00FE5525">
      <w:t>LT</w:t>
    </w:r>
    <w:r w:rsidRPr="00FE5525">
      <w:tab/>
    </w:r>
    <w:r w:rsidRPr="00FE5525">
      <w:rPr>
        <w:b w:val="0"/>
        <w:i/>
        <w:color w:val="C0C0C0"/>
        <w:sz w:val="22"/>
      </w:rPr>
      <w:t>Suvienijusi įvairovę</w:t>
    </w:r>
    <w:r w:rsidRPr="00FE5525">
      <w:tab/>
      <w:t>LT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25" w:rsidRPr="00FE5525" w:rsidRDefault="00FE5525" w:rsidP="00FE5525">
    <w:pPr>
      <w:pStyle w:val="EPFooter"/>
    </w:pPr>
    <w:r w:rsidRPr="00FE5525">
      <w:rPr>
        <w:rStyle w:val="HideTWBExt"/>
        <w:noProof w:val="0"/>
      </w:rPr>
      <w:t>&lt;PathFdR&gt;</w:t>
    </w:r>
    <w:r w:rsidRPr="00FE5525">
      <w:t>AM\1216088LT.docx</w:t>
    </w:r>
    <w:r w:rsidRPr="00FE5525">
      <w:rPr>
        <w:rStyle w:val="HideTWBExt"/>
        <w:noProof w:val="0"/>
      </w:rPr>
      <w:t>&lt;/PathFdR&gt;</w:t>
    </w:r>
    <w:r w:rsidRPr="00FE5525">
      <w:tab/>
    </w:r>
    <w:r w:rsidRPr="00FE5525">
      <w:tab/>
      <w:t>PE</w:t>
    </w:r>
    <w:r w:rsidRPr="00FE5525">
      <w:rPr>
        <w:rStyle w:val="HideTWBExt"/>
        <w:noProof w:val="0"/>
      </w:rPr>
      <w:t>&lt;NoPE&gt;</w:t>
    </w:r>
    <w:r w:rsidRPr="00FE5525">
      <w:t>658.380</w:t>
    </w:r>
    <w:r w:rsidRPr="00FE5525">
      <w:rPr>
        <w:rStyle w:val="HideTWBExt"/>
        <w:noProof w:val="0"/>
      </w:rPr>
      <w:t>&lt;/NoPE&gt;&lt;Version&gt;</w:t>
    </w:r>
    <w:r w:rsidRPr="00FE5525">
      <w:t>v01-00</w:t>
    </w:r>
    <w:r w:rsidRPr="00FE5525">
      <w:rPr>
        <w:rStyle w:val="HideTWBExt"/>
        <w:noProof w:val="0"/>
      </w:rPr>
      <w:t>&lt;/Version&gt;</w:t>
    </w:r>
  </w:p>
  <w:p w:rsidR="00530D8A" w:rsidRPr="00FE5525" w:rsidRDefault="00FE5525" w:rsidP="00FE5525">
    <w:pPr>
      <w:pStyle w:val="EPFooter2"/>
    </w:pPr>
    <w:r w:rsidRPr="00FE5525">
      <w:t>LT</w:t>
    </w:r>
    <w:r w:rsidRPr="00FE5525">
      <w:tab/>
    </w:r>
    <w:r w:rsidRPr="00FE5525">
      <w:rPr>
        <w:b w:val="0"/>
        <w:i/>
        <w:color w:val="C0C0C0"/>
        <w:sz w:val="22"/>
      </w:rPr>
      <w:t>Suvienijusi įvairovę</w:t>
    </w:r>
    <w:r w:rsidRPr="00FE5525">
      <w:tab/>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25" w:rsidRPr="00FE5525" w:rsidRDefault="00FE5525" w:rsidP="00FE5525">
    <w:pPr>
      <w:pStyle w:val="EPFooter"/>
    </w:pPr>
    <w:r w:rsidRPr="00FE5525">
      <w:rPr>
        <w:rStyle w:val="HideTWBExt"/>
        <w:noProof w:val="0"/>
      </w:rPr>
      <w:t>&lt;PathFdR&gt;</w:t>
    </w:r>
    <w:r w:rsidRPr="00FE5525">
      <w:t>AM\1216088LT.docx</w:t>
    </w:r>
    <w:r w:rsidRPr="00FE5525">
      <w:rPr>
        <w:rStyle w:val="HideTWBExt"/>
        <w:noProof w:val="0"/>
      </w:rPr>
      <w:t>&lt;/PathFdR&gt;</w:t>
    </w:r>
    <w:r w:rsidRPr="00FE5525">
      <w:tab/>
    </w:r>
    <w:r w:rsidRPr="00FE5525">
      <w:tab/>
      <w:t>PE</w:t>
    </w:r>
    <w:r w:rsidRPr="00FE5525">
      <w:rPr>
        <w:rStyle w:val="HideTWBExt"/>
        <w:noProof w:val="0"/>
      </w:rPr>
      <w:t>&lt;NoPE&gt;</w:t>
    </w:r>
    <w:r w:rsidRPr="00FE5525">
      <w:t>658.380</w:t>
    </w:r>
    <w:r w:rsidRPr="00FE5525">
      <w:rPr>
        <w:rStyle w:val="HideTWBExt"/>
        <w:noProof w:val="0"/>
      </w:rPr>
      <w:t>&lt;/NoPE&gt;&lt;Version&gt;</w:t>
    </w:r>
    <w:r w:rsidRPr="00FE5525">
      <w:t>v01-00</w:t>
    </w:r>
    <w:r w:rsidRPr="00FE5525">
      <w:rPr>
        <w:rStyle w:val="HideTWBExt"/>
        <w:noProof w:val="0"/>
      </w:rPr>
      <w:t>&lt;/Version&gt;</w:t>
    </w:r>
  </w:p>
  <w:p w:rsidR="00530D8A" w:rsidRPr="00FE5525" w:rsidRDefault="00FE5525" w:rsidP="00FE5525">
    <w:pPr>
      <w:pStyle w:val="EPFooter2"/>
    </w:pPr>
    <w:r w:rsidRPr="00FE5525">
      <w:t>LT</w:t>
    </w:r>
    <w:r w:rsidRPr="00FE5525">
      <w:tab/>
    </w:r>
    <w:r w:rsidRPr="00FE5525">
      <w:rPr>
        <w:b w:val="0"/>
        <w:i/>
        <w:color w:val="C0C0C0"/>
        <w:sz w:val="22"/>
      </w:rPr>
      <w:t>Suvienijusi įvairovę</w:t>
    </w:r>
    <w:r w:rsidRPr="00FE5525">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Pr="00FE5525" w:rsidRDefault="00F74A0C">
      <w:r w:rsidRPr="00FE5525">
        <w:separator/>
      </w:r>
    </w:p>
  </w:footnote>
  <w:footnote w:type="continuationSeparator" w:id="0">
    <w:p w:rsidR="00000000" w:rsidRPr="00FE5525" w:rsidRDefault="00F74A0C">
      <w:r w:rsidRPr="00FE552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0C" w:rsidRDefault="00F74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0C" w:rsidRDefault="00F74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0C" w:rsidRDefault="00F74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465045 HideTWBExt;}{\s16\ql \li0\ri0\nowidctlpar\wrapdefault\aspalpha\aspnum\faauto\adjustright\rin0\lin0\itap0 \rtlch\fcs1 \af0\afs20\alang1025 \ltrch\fcs0 _x000d__x000a_\b\fs24\lang2057\langfe2057\cgrid\langnp2057\langfenp2057 \sbasedon0 \snext16 \spriority0 \styrsid8465045 NormalBold;}}{\*\rsidtbl \rsid24658\rsid358857\rsid735077\rsid787282\rsid2892074\rsid3622648\rsid4666813\rsid5708216\rsid6641733\rsid7553164_x000d__x000a_\rsid8465045\rsid8465581\rsid8681905\rsid8721650\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6\hr20\min40}{\revtim\yr2019\mo6\dy26\hr20\min40}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46504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72165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721650 \chftnsepc _x000d__x000a_\par }}{\*\aftnsep \ltrpar \pard\plain \ltrpar\ql \li0\ri0\widctlpar\wrapdefault\aspalpha\aspnum\faauto\adjustright\rin0\lin0\itap0 \rtlch\fcs1 \af0\afs20\alang1025 \ltrch\fcs0 \fs24\lang2057\langfe2057\cgrid\langnp2057\langfenp2057 {\rtlch\fcs1 \af0 _x000d__x000a_\ltrch\fcs0 \insrsid8721650 \chftnsep _x000d__x000a_\par }}{\*\aftnsepc \ltrpar \pard\plain \ltrpar\ql \li0\ri0\widctlpar\wrapdefault\aspalpha\aspnum\faauto\adjustright\rin0\lin0\itap0 \rtlch\fcs1 \af0\afs20\alang1025 \ltrch\fcs0 \fs24\lang2057\langfe2057\cgrid\langnp2057\langfenp2057 {\rtlch\fcs1 \af0 _x000d__x000a_\ltrch\fcs0 \insrsid872165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8465045 \rtlch\fcs1 \af0\afs20\alang1025 \ltrch\fcs0 \b\fs24\lang2057\langfe2057\cgrid\langnp2057\langfenp2057 {\rtlch\fcs1 \af0 \ltrch\fcs0 _x000d__x000a_\cs15\b0\v\f1\fs20\cf9\lang1024\langfe1024\noproof\insrsid8465045\charrsid14699840 {\*\bkmkstart By}&lt;}{\rtlch\fcs1 \af0 \ltrch\fcs0 \cs15\b0\v\f1\fs20\cf9\lang1024\langfe1024\noproof\insrsid8465045 By&gt;&lt;}{\rtlch\fcs1 \af0 \ltrch\fcs0 _x000d__x000a_\cs15\b0\v\f1\fs20\cf9\lang1024\langfe1024\noproof\insrsid8465045\charrsid14699840 Members&gt;}{\rtlch\fcs1 \af0 \ltrch\fcs0 \insrsid8465045\charrsid14699840 [ZMEMBERS]}{\rtlch\fcs1 \af0 \ltrch\fcs0 _x000d__x000a_\cs15\b0\v\f1\fs20\cf9\lang1024\langfe1024\noproof\insrsid8465045\charrsid14699840 &lt;/Members&gt;}{\rtlch\fcs1 \af0 \ltrch\fcs0 \insrsid8465045\charrsid14699840 _x000d__x000a_\par }\pard\plain \ltrpar\ql \li0\ri0\widctlpar\wrapdefault\aspalpha\aspnum\faauto\adjustright\rin0\lin0\itap0\pararsid8465045 \rtlch\fcs1 \af0\afs20\alang1025 \ltrch\fcs0 \fs24\lang2057\langfe2057\cgrid\langnp2057\langfenp2057 {\rtlch\fcs1 \af0 \ltrch\fcs0 _x000d__x000a_\cs15\v\f1\fs20\cf9\lang1024\langfe1024\noproof\langnp1043\insrsid8465045\charrsid5922106 &lt;AuNomDe&gt;&lt;OptDel&gt;}{\rtlch\fcs1 \af0 \ltrch\fcs0 \lang1024\langfe1024\noproof\langnp1043\insrsid8465045\charrsid5922106 [ZONBEHALF]}{\rtlch\fcs1 \af0 \ltrch\fcs0 _x000d__x000a_\cs15\v\f1\fs20\cf9\lang1024\langfe1024\noproof\langnp1043\insrsid8465045\charrsid5922106 &lt;/OptDel&gt;&lt;/AuNomDe&gt;}{\rtlch\fcs1 \af0 \ltrch\fcs0 \lang1043\langfe2057\langnp1043\insrsid8465045\charrsid5922106 _x000d__x000a_\par }{\rtlch\fcs1 \af0 \ltrch\fcs0 \cs15\v\f1\fs20\cf9\lang1024\langfe1024\noproof\insrsid8465045\charrsid683957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281"/>
    <w:docVar w:name="DOCCODMNU" w:val=" 1"/>
    <w:docVar w:name="DOCDT" w:val="15/10/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159131 HideTWBExt;}{\s18\ql \li-851\ri-851\widctlpar_x000d__x000a_\tqc\tx4535\tqr\tx9921\wrapdefault\aspalpha\aspnum\faauto\adjustright\rin-851\lin-851\itap0 \rtlch\fcs1 \af1\afs20\alang1025 \ltrch\fcs0 \b\f1\fs48\lang2057\langfe2057\cgrid\langnp2057\langfenp2057 \sbasedon0 \snext0 \spriority0 \styrsid14159131 _x000d__x000a_EPFooter2;}{\s19\ql \li0\ri0\sb240\sa240\nowidctlpar\tqc\tx4535\tqr\tx9071\wrapdefault\aspalpha\aspnum\faauto\adjustright\rin0\lin0\itap0 \rtlch\fcs1 \af0\afs20\alang1025 \ltrch\fcs0 \fs22\lang2057\langfe2057\cgrid\langnp2057\langfenp2057 _x000d__x000a_\sbasedon0 \snext19 \spriority0 \styrsid14159131 EPFooter;}}{\*\rsidtbl \rsid24658\rsid223860\rsid735077\rsid871896\rsid1718133\rsid2892074\rsid3565327\rsid4666813\rsid6641733\rsid7823322\rsid9636012\rsid10377208\rsid11215221\rsid11549030\rsid12154954_x000d__x000a_\rsid14159131\rsid14382809\rsid14424199\rsid15204470\rsid15285974\rsid15950462\rsid16324206\rsid16662270}{\mmathPr\mmathFont34\mbrkBin0\mbrkBinSub0\msmallFrac0\mdispDef1\mlMargin0\mrMargin0\mdefJc1\mwrapIndent1440\mintLim0\mnaryLim1}{\info_x000d__x000a_{\author HIRV Joel}{\operator HIRV Joel}{\creatim\yr2020\mo10\dy16\hr8\min57}{\revtim\yr2020\mo10\dy16\hr8\min57}{\version1}{\edmins0}{\nofpages2}{\nofwords0}{\nofchars1}{\nofcharsws1}{\vern101}}{\*\xmlnstbl {\xmlns1 http://schemas.microsoft.com/office/wo_x000d__x000a_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159131\newtblstyruls\nogrowautofit\usenormstyforlist\noindnmbrts\felnbrelev\nocxsptable\indrlsweleven\noafcnsttbl\afelev\utinl\hwelev\spltpgpar\notcvasp\notbrkcnstfrctbl\notvatxbx\krnprsnet\cachedcolbal _x000d__x000a_\nouicompat \fet0{\*\wgrffmtfilter 013f}\nofeaturethrottle1\ilfomacatclnup0{\*\template C:\\Users\\jhirv\\AppData\\Local\\Temp\\Blank1.dotx}{\*\ftnsep \ltrpar \pard\plain \ltrpar_x000d__x000a_\ql \li0\ri0\widctlpar\wrapdefault\aspalpha\aspnum\faauto\adjustright\rin0\lin0\itap0 \rtlch\fcs1 \af0\afs20\alang1025 \ltrch\fcs0 \fs24\lang2057\langfe2057\cgrid\langnp2057\langfenp2057 {\rtlch\fcs1 \af0 \ltrch\fcs0 \insrsid871896 \chftnsep _x000d__x000a_\par }}{\*\ftnsepc \ltrpar \pard\plain \ltrpar\ql \li0\ri0\widctlpar\wrapdefault\aspalpha\aspnum\faauto\adjustright\rin0\lin0\itap0 \rtlch\fcs1 \af0\afs20\alang1025 \ltrch\fcs0 \fs24\lang2057\langfe2057\cgrid\langnp2057\langfenp2057 {\rtlch\fcs1 \af0 _x000d__x000a_\ltrch\fcs0 \insrsid871896 \chftnsepc _x000d__x000a_\par }}{\*\aftnsep \ltrpar \pard\plain \ltrpar\ql \li0\ri0\widctlpar\wrapdefault\aspalpha\aspnum\faauto\adjustright\rin0\lin0\itap0 \rtlch\fcs1 \af0\afs20\alang1025 \ltrch\fcs0 \fs24\lang2057\langfe2057\cgrid\langnp2057\langfenp2057 {\rtlch\fcs1 \af0 _x000d__x000a_\ltrch\fcs0 \insrsid871896 \chftnsep _x000d__x000a_\par }}{\*\aftnsepc \ltrpar \pard\plain \ltrpar\ql \li0\ri0\widctlpar\wrapdefault\aspalpha\aspnum\faauto\adjustright\rin0\lin0\itap0 \rtlch\fcs1 \af0\afs20\alang1025 \ltrch\fcs0 \fs24\lang2057\langfe2057\cgrid\langnp2057\langfenp2057 {\rtlch\fcs1 \af0 _x000d__x000a_\ltrch\fcs0 \insrsid871896 \chftnsepc _x000d__x000a_\par }}\ltrpar \sectd \ltrsect\psz9\linex0\headery1134\footery567\sectlinegrid326\sectdefaultcl\sectrsid4791376\sftnbj\saftnnar\sftnrestart {\footerr \ltrpar \pard\plain \ltrpar\s19\ql \li0\ri0\sb240\sa240\nowidctlpar_x000d__x000a_\tqc\tx4535\tqr\tx9071\wrapdefault\aspalpha\aspnum\faauto\adjustright\rin0\lin0\itap0\pararsid11812909 \rtlch\fcs1 \af0\afs20\alang1025 \ltrch\fcs0 \fs22\lang2057\langfe2057\cgrid\langnp2057\langfenp2057 {\rtlch\fcs1 \af0 \ltrch\fcs0 _x000d__x000a_\cs17\v\fs20\cf9\loch\af1\hich\af1\dbch\af31501\insrsid14159131\charrsid684278 \hich\af1\dbch\af31501\loch\f1 &lt;PathFdR&gt;}{\rtlch\fcs1 \af0 \ltrch\fcs0 \insrsid14159131\charrsid5442954 AM\\P8_AMA(2019)0200(1272-1281)_EN.docx}{\rtlch\fcs1 \af0 \ltrch\fcs0 _x000d__x000a_\cs17\v\fs20\cf9\loch\af1\hich\af1\dbch\af31501\insrsid14159131\charrsid684278 \hich\af1\dbch\af31501\loch\f1 &lt;/PathFdR&gt;}{\rtlch\fcs1 \af0 \ltrch\fcs0 \insrsid14159131\charrsid684278 \tab \tab PE}{\rtlch\fcs1 \af0 \ltrch\fcs0 _x000d__x000a_\cs17\v\fs20\cf9\loch\af1\hich\af1\dbch\af31501\insrsid14159131\charrsid684278 \hich\af1\dbch\af31501\loch\f1 &lt;NoPE&gt;}{\rtlch\fcs1 \af0 \ltrch\fcs0 \insrsid14159131\charrsid5442954 658.380}{\rtlch\fcs1 \af0 \ltrch\fcs0 _x000d__x000a_\cs17\v\fs20\cf9\loch\af1\hich\af1\dbch\af31501\insrsid14159131\charrsid684278 \hich\af1\dbch\af31501\loch\f1 &lt;/NoPE&gt;&lt;Version&gt;}{\rtlch\fcs1 \af0 \ltrch\fcs0 \insrsid14159131\charrsid684278 v}{\rtlch\fcs1 \af0 \ltrch\fcs0 \insrsid14159131\charrsid5442954 _x000d__x000a_01-00}{\rtlch\fcs1 \af0 \ltrch\fcs0 \cs17\v\fs20\cf9\loch\af1\hich\af1\dbch\af31501\insrsid14159131\charrsid684278 \hich\af1\dbch\af31501\loch\f1 &lt;/Version&gt;}{\rtlch\fcs1 \af0 \ltrch\fcs0 \insrsid14159131\charrsid684278 _x000d__x000a_\par }\pard\plain \ltrpar\s18\ql \li-851\ri-851\widctlpar\tqc\tx4535\tqr\tx9921\wrapdefault\aspalpha\aspnum\faauto\adjustright\rin-851\lin-851\itap0\pararsid11740041 \rtlch\fcs1 \af1\afs20\alang1025 \ltrch\fcs0 _x000d__x000a_\b\f1\fs48\lang2057\langfe2057\cgrid\langnp2057\langfenp2057 {\field{\*\fldinst {\rtlch\fcs1 \af1 \ltrch\fcs0 \insrsid14159131\charrsid684278  DOCPROPERTY &quot;&lt;Extension&gt;&quot; }}{\fldrslt {\rtlch\fcs1 \af1 \ltrch\fcs0 \insrsid14159131 EN}}}\sectd \ltrsect_x000d__x000a_\linex0\endnhere\sectdefaultcl\sftnbj {\rtlch\fcs1 \af1 \ltrch\fcs0 \insrsid14159131\charrsid684278 \tab }{\rtlch\fcs1 \af1\afs22 \ltrch\fcs0 \b0\i\fs22\cf16\insrsid14159131 United in diversity}{\rtlch\fcs1 \af1 \ltrch\fcs0 _x000d__x000a_\insrsid14159131\charrsid684278 \tab }{\field{\*\fldinst {\rtlch\fcs1 \af1 \ltrch\fcs0 \insrsid14159131\charrsid684278  DOCPROPERTY &quot;&lt;Extension&gt;&quot; }}{\fldrslt {\rtlch\fcs1 \af1 \ltrch\fcs0 \insrsid14159131 EN}}}\sectd \ltrsect_x000d__x000a_\linex0\endnhere\sectdefaultcl\sftnbj {\rtlch\fcs1 \af1 \ltrch\fcs0 \insrsid14159131\charrsid68427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159131 _x000d__x000a_\rtlch\fcs1 \af0\afs20\alang1025 \ltrch\fcs0 \fs24\lang2057\langfe2057\cgrid\langnp2057\langfenp2057 {\rtlch\fcs1 \af0 \ltrch\fcs0 \insrsid14159131\charrsid684278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9_x000d__x000a_a7a989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1281"/>
    <w:docVar w:name="InsideLoop" w:val="1"/>
    <w:docVar w:name="LastEditedSection" w:val=" 1"/>
    <w:docVar w:name="NRAKEY" w:val="0200"/>
    <w:docVar w:name="ONBEHALFKEY1" w:val="Verts/ALE"/>
    <w:docVar w:name="ORLANGKEY" w:val="EN"/>
    <w:docVar w:name="PROPOSALCOD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297317 HideTWBExt;}{\s18\ql \li0\ri0\nowidctlpar_x000d__x000a_\tqr\tx9072\wrapdefault\aspalpha\aspnum\faauto\adjustright\rin0\lin0\itap0 \rtlch\fcs1 \af0\afs20\alang1025 \ltrch\fcs0 \b\fs24\lang2057\langfe2057\cgrid\langnp2057\langfenp2057 \sbasedon0 \snext18 \spriority0 \styrsid2297317 AmDocTypeTab;}{_x000d__x000a_\s19\ql \li0\ri0\sa240\nowidctlpar\wrapdefault\aspalpha\aspnum\faauto\adjustright\rin0\lin0\itap0 \rtlch\fcs1 \af0\afs20\alang1025 \ltrch\fcs0 \fs24\lang2057\langfe2057\cgrid\langnp2057\langfenp2057 \sbasedon0 \snext19 \spriority0 \styrsid2297317 _x000d__x000a_Normal12a;}{\s20\ql \li-851\ri-851\widctlpar\tqc\tx4535\tqr\tx9921\wrapdefault\aspalpha\aspnum\faauto\adjustright\rin-851\lin-851\itap0 \rtlch\fcs1 \af1\afs20\alang1025 \ltrch\fcs0 \b\f1\fs48\lang2057\langfe2057\cgrid\langnp2057\langfenp2057 _x000d__x000a_\sbasedon0 \snext0 \spriority0 \styrsid2297317 EPFooter2;}{\*\cs21 \additive \v\f1\fs20\cf15 \spriority0 \styrsid2297317 HideTWBInt;}{\s22\ql \li0\ri0\nowidctlpar\wrapdefault\aspalpha\aspnum\faauto\adjustright\rin0\lin0\itap0 \rtlch\fcs1 _x000d__x000a_\af0\afs20\alang1025 \ltrch\fcs0 \b\fs24\lang2057\langfe2057\cgrid\langnp2057\langfenp2057 \sbasedon0 \snext22 \spriority0 \styrsid2297317 NormalBold;}{_x000d__x000a_\s23\qr \li0\ri0\sb240\sa240\nowidctlpar\wrapdefault\aspalpha\aspnum\faauto\adjustright\rin0\lin0\itap0 \rtlch\fcs1 \af0\afs20\alang1025 \ltrch\fcs0 \fs24\lang2057\langfe2057\cgrid\langnp2057\langfenp2057 \sbasedon0 \snext23 \spriority0 \styrsid2297317 _x000d__x000a_AmOrLang;}{\s24\ql \li0\ri0\sa120\nowidctlpar\wrapdefault\aspalpha\aspnum\faauto\adjustright\rin0\lin0\itap0 \rtlch\fcs1 \af0\afs20\alang1025 \ltrch\fcs0 \fs24\lang2057\langfe2057\cgrid\langnp2057\langfenp2057 _x000d__x000a_\sbasedon0 \snext24 \spriority0 \styrsid2297317 Normal6a;}{\s25\qc \li0\ri0\sb240\sa240\nowidctlpar\wrapdefault\aspalpha\aspnum\faauto\adjustright\rin0\lin0\itap0 \rtlch\fcs1 \af0\afs20\alang1025 \ltrch\fcs0 _x000d__x000a_\i\fs24\lang2057\langfe2057\cgrid\langnp2057\langfenp2057 \sbasedon0 \snext25 \spriority0 \styrsid2297317 AmCrossRef;}{\s26\qc \li0\ri0\sb240\sa240\keepn\nowidctlpar\wrapdefault\aspalpha\aspnum\faauto\adjustright\rin0\lin0\itap0 \rtlch\fcs1 _x000d__x000a_\af0\afs20\alang1025 \ltrch\fcs0 \i\fs24\lang2057\langfe2057\cgrid\langnp2057\langfenp2057 \sbasedon0 \snext28 \spriority0 \styrsid2297317 AmJustTitle;}{\s27\ql \li0\ri0\nowidctlpar_x000d__x000a_\tqr\tx9072\wrapdefault\aspalpha\aspnum\faauto\adjustright\rin0\lin0\itap0 \rtlch\fcs1 \af0\afs20\alang1025 \ltrch\fcs0 \fs24\lang2057\langfe2057\cgrid\langnp2057\langfenp2057 \sbasedon0 \snext27 \spriority0 \styrsid2297317 AmDateTab;}{_x000d__x000a_\s28\ql \li0\ri0\sa240\nowidctlpar\wrapdefault\aspalpha\aspnum\faauto\adjustright\rin0\lin0\itap0 \rtlch\fcs1 \af0\afs20\alang1025 \ltrch\fcs0 \i\fs24\lang2057\langfe2057\cgrid\langnp2057\langfenp2057 \sbasedon0 \snext28 \spriority0 \styrsid2297317 _x000d__x000a_AmJustText;}{\s29\qc \li0\ri0\sa240\nowidctlpar\wrapdefault\aspalpha\aspnum\faauto\adjustright\rin0\lin0\itap0 \rtlch\fcs1 \af0\afs20\alang1025 \ltrch\fcs0 \i\fs24\lang2057\langfe2057\cgrid\langnp2057\langfenp2057 _x000d__x000a_\sbasedon0 \snext29 \spriority0 \styrsid2297317 AmColumnHeading;}{\s3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0 \spriority0 \styrsid2297317 AmNumberTabs;}{\s31\ql \li0\ri0\sb240\sa240\nowidctlpar_x000d__x000a_\tqc\tx4535\tqr\tx9071\wrapdefault\aspalpha\aspnum\faauto\adjustright\rin0\lin0\itap0 \rtlch\fcs1 \af0\afs20\alang1025 \ltrch\fcs0 \fs22\lang2057\langfe2057\cgrid\langnp2057\langfenp2057 \sbasedon0 \snext31 \spriority0 \styrsid2297317 EPFooter;}}_x000d__x000a_{\*\rsidtbl \rsid24658\rsid223860\rsid735077\rsid1718133\rsid2297317\rsid2892074\rsid3565327\rsid3680632\rsid4666813\rsid6641733\rsid782332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HIRV Joel}{\operator HIRV Joel}_x000d__x000a_{\creatim\yr2020\mo10\dy16\hr8\min20}{\revtim\yr2020\mo10\dy16\hr8\min20}{\version1}{\edmins0}{\nofpages2}{\nofwords214}{\nofchars1221}{\nofcharsws1433}{\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297317\newtblstyruls\nogrowautofit\usenormstyforlist\noindnmbrts\felnbrelev\nocxsptable\indrlsweleven\noafcnsttbl\afelev\utinl\hwelev\spltpgpar\notcvasp\notbrkcnstfrctbl\notvatxbx\krnprsnet\cachedcolbal _x000d__x000a_\nouicompat \fet0{\*\wgrffmtfilter 013f}\nofeaturethrottle1\ilfomacatclnup0{\*\template C:\\Users\\jhirv\\AppData\\Local\\Temp\\Blank1.dotx}{\*\ftnsep \ltrpar \pard\plain \ltrpar_x000d__x000a_\ql \li0\ri0\widctlpar\wrapdefault\aspalpha\aspnum\faauto\adjustright\rin0\lin0\itap0 \rtlch\fcs1 \af0\afs20\alang1025 \ltrch\fcs0 \fs24\lang2057\langfe2057\cgrid\langnp2057\langfenp2057 {\rtlch\fcs1 \af0 \ltrch\fcs0 \insrsid3680632 \chftnsep _x000d__x000a_\par }}{\*\ftnsepc \ltrpar \pard\plain \ltrpar\ql \li0\ri0\widctlpar\wrapdefault\aspalpha\aspnum\faauto\adjustright\rin0\lin0\itap0 \rtlch\fcs1 \af0\afs20\alang1025 \ltrch\fcs0 \fs24\lang2057\langfe2057\cgrid\langnp2057\langfenp2057 {\rtlch\fcs1 \af0 _x000d__x000a_\ltrch\fcs0 \insrsid3680632 \chftnsepc _x000d__x000a_\par }}{\*\aftnsep \ltrpar \pard\plain \ltrpar\ql \li0\ri0\widctlpar\wrapdefault\aspalpha\aspnum\faauto\adjustright\rin0\lin0\itap0 \rtlch\fcs1 \af0\afs20\alang1025 \ltrch\fcs0 \fs24\lang2057\langfe2057\cgrid\langnp2057\langfenp2057 {\rtlch\fcs1 \af0 _x000d__x000a_\ltrch\fcs0 \insrsid3680632 \chftnsep _x000d__x000a_\par }}{\*\aftnsepc \ltrpar \pard\plain \ltrpar\ql \li0\ri0\widctlpar\wrapdefault\aspalpha\aspnum\faauto\adjustright\rin0\lin0\itap0 \rtlch\fcs1 \af0\afs20\alang1025 \ltrch\fcs0 \fs24\lang2057\langfe2057\cgrid\langnp2057\langfenp2057 {\rtlch\fcs1 \af0 _x000d__x000a_\ltrch\fcs0 \insrsid3680632 \chftnsepc _x000d__x000a_\par }}\ltrpar \sectd \ltrsect\psz9\linex0\headery1134\footery567\sectlinegrid326\sectdefaultcl\sectrsid4791376\sftnbj\saftnnar\sftnrestart {\footerr \ltrpar \pard\plain \ltrpar\s31\ql \li0\ri0\sb240\sa240\nowidctlpar_x000d__x000a_\tqc\tx4535\tqr\tx9071\wrapdefault\aspalpha\aspnum\faauto\adjustright\rin0\lin0\itap0\pararsid11812909 \rtlch\fcs1 \af0\afs20\alang1025 \ltrch\fcs0 \fs22\lang2057\langfe2057\cgrid\langnp2057\langfenp2057 {\rtlch\fcs1 \af0 \ltrch\fcs0 _x000d__x000a_\cs17\v\fs20\cf9\loch\af1\hich\af1\dbch\af31501\insrsid2297317\charrsid684278 \hich\af1\dbch\af31501\loch\f1 &lt;PathFdR&gt;}{\rtlch\fcs1 \af0 \ltrch\fcs0 \cf10\insrsid2297317\charrsid684278 \uc1\u9668\'3f}{\rtlch\fcs1 \af0 \ltrch\fcs0 _x000d__x000a_\insrsid2297317\charrsid684278 #}{\rtlch\fcs1 \af0 \ltrch\fcs0 \cs21\v\f1\fs20\cf15\insrsid2297317\charrsid684278 TXTROUTE@@}{\rtlch\fcs1 \af0 \ltrch\fcs0 \insrsid2297317\charrsid684278 #}{\rtlch\fcs1 \af0 \ltrch\fcs0 \cf10\insrsid2297317\charrsid684278 _x000d__x000a_\uc1\u9658\'3f}{\rtlch\fcs1 \af0 \ltrch\fcs0 \cs17\v\fs20\cf9\loch\af1\hich\af1\dbch\af31501\insrsid2297317\charrsid684278 \hich\af1\dbch\af31501\loch\f1 &lt;/PathFdR&gt;}{\rtlch\fcs1 \af0 \ltrch\fcs0 \insrsid2297317\charrsid684278 \tab \tab PE}{\rtlch\fcs1 _x000d__x000a_\af0 \ltrch\fcs0 \cs17\v\fs20\cf9\loch\af1\hich\af1\dbch\af31501\insrsid2297317\charrsid684278 \hich\af1\dbch\af31501\loch\f1 &lt;NoPE&gt;}{\rtlch\fcs1 \af0 \ltrch\fcs0 \cf10\insrsid2297317\charrsid684278 \uc1\u9668\'3f}{\rtlch\fcs1 \af0 \ltrch\fcs0 _x000d__x000a_\insrsid2297317\charrsid684278 #}{\rtlch\fcs1 \af0 \ltrch\fcs0 \cs21\v\f1\fs20\cf15\insrsid2297317\charrsid684278 TXTNRPE@NRPE@}{\rtlch\fcs1 \af0 \ltrch\fcs0 \insrsid2297317\charrsid684278 #}{\rtlch\fcs1 \af0 \ltrch\fcs0 _x000d__x000a_\cf10\insrsid2297317\charrsid684278 \uc1\u9658\'3f}{\rtlch\fcs1 \af0 \ltrch\fcs0 \cs17\v\fs20\cf9\loch\af1\hich\af1\dbch\af31501\insrsid2297317\charrsid684278 \hich\af1\dbch\af31501\loch\f1 &lt;/NoPE&gt;&lt;Version&gt;}{\rtlch\fcs1 \af0 \ltrch\fcs0 _x000d__x000a_\insrsid2297317\charrsid684278 v}{\rtlch\fcs1 \af0 \ltrch\fcs0 \cf10\insrsid2297317\charrsid684278 \uc1\u9668\'3f}{\rtlch\fcs1 \af0 \ltrch\fcs0 \insrsid2297317\charrsid684278 #}{\rtlch\fcs1 \af0 \ltrch\fcs0 _x000d__x000a_\cs21\v\f1\fs20\cf15\insrsid2297317\charrsid684278 TXTVERSION@NRV@}{\rtlch\fcs1 \af0 \ltrch\fcs0 \insrsid2297317\charrsid684278 #}{\rtlch\fcs1 \af0 \ltrch\fcs0 \cf10\insrsid2297317\charrsid684278 \uc1\u9658\'3f}{\rtlch\fcs1 \af0 \ltrch\fcs0 _x000d__x000a_\cs17\v\fs20\cf9\loch\af1\hich\af1\dbch\af31501\insrsid2297317\charrsid684278 \hich\af1\dbch\af31501\loch\f1 &lt;/Version&gt;}{\rtlch\fcs1 \af0 \ltrch\fcs0 \insrsid2297317\charrsid684278 _x000d__x000a_\par }\pard\plain \ltrpar\s20\ql \li-851\ri-851\widctlpar\tqc\tx4535\tqr\tx9921\wrapdefault\aspalpha\aspnum\faauto\adjustright\rin-851\lin-851\itap0\pararsid11740041 \rtlch\fcs1 \af1\afs20\alang1025 \ltrch\fcs0 _x000d__x000a_\b\f1\fs48\lang2057\langfe2057\cgrid\langnp2057\langfenp2057 {\field\flddirty{\*\fldinst {\rtlch\fcs1 \af1 \ltrch\fcs0 \insrsid2297317\charrsid684278  DOCPROPERTY &quot;&lt;Extension&gt;&quot; }}{\fldrslt {\rtlch\fcs1 \af1 \ltrch\fcs0 \insrsid2297317\charrsid684278 XX}}}_x000d__x000a_\sectd \ltrsect\linex0\endnhere\sectdefaultcl\sftnbj {\rtlch\fcs1 \af1 \ltrch\fcs0 \insrsid2297317\charrsid684278 \tab }{\rtlch\fcs1 \af1\afs22 \ltrch\fcs0 \b0\i\fs22\cf16\insrsid2297317\charrsid684278 #}{\rtlch\fcs1 \af1 \ltrch\fcs0 _x000d__x000a_\cs21\v\fs20\cf15\insrsid2297317\charrsid684278 (STD@_Motto}{\rtlch\fcs1 \af1\afs22 \ltrch\fcs0 \b0\i\fs22\cf16\insrsid2297317\charrsid684278 #}{\rtlch\fcs1 \af1 \ltrch\fcs0 \insrsid2297317\charrsid684278 \tab }{\field\flddirty{\*\fldinst {\rtlch\fcs1 _x000d__x000a_\af1 \ltrch\fcs0 \insrsid2297317\charrsid684278  DOCPROPERTY &quot;&lt;Extension&gt;&quot; }}{\fldrslt {\rtlch\fcs1 \af1 \ltrch\fcs0 \insrsid2297317\charrsid684278 XX}}}\sectd \ltrsect\linex0\endnhere\sectdefaultcl\sftnbj {\rtlch\fcs1 \af1 \ltrch\fcs0 _x000d__x000a_\insrsid2297317\charrsid68427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0\nowidctlpar_x000d__x000a_\tqr\tx9072\wrapdefault\aspalpha\aspnum\faauto\adjustright\rin0\lin0\itap0\pararsid2297317 \rtlch\fcs1 \af0\afs20\alang1025 \ltrch\fcs0 \fs24\lang2057\langfe2057\cgrid\langnp2057\langfenp2057 {\rtlch\fcs1 \af0 \ltrch\fcs0 _x000d__x000a_\cs17\v\fs20\cf9\loch\af1\hich\af1\dbch\af31501\insrsid2297317\charrsid684278 {\*\bkmkstart restart}\hich\af1\dbch\af31501\loch\f1 &lt;Amend&gt;&lt;Date&gt;}{\rtlch\fcs1 \af0 \ltrch\fcs0 \insrsid2297317\charrsid684278 #}{\rtlch\fcs1 \af0 \ltrch\fcs0 _x000d__x000a_\cs21\v\f1\fs20\cf15\insrsid2297317\charrsid684278 DT(d.m.yyyy)sh@DATEMSG@DOCDT}{\rtlch\fcs1 \af0 \ltrch\fcs0 \insrsid2297317\charrsid684278 #}{\rtlch\fcs1 \af0 \ltrch\fcs0 \cs17\v\fs20\cf9\loch\af1\hich\af1\dbch\af31501\insrsid2297317\charrsid684278 _x000d__x000a_\hich\af1\dbch\af31501\loch\f1 &lt;/Date&gt;}{\rtlch\fcs1 \af0 \ltrch\fcs0 \insrsid2297317\charrsid684278 \tab }{\rtlch\fcs1 \af0 \ltrch\fcs0 \cs17\v\fs20\cf9\loch\af1\hich\af1\dbch\af31501\insrsid2297317\charrsid684278 \hich\af1\dbch\af31501\loch\f1 &lt;ANo&gt;}{_x000d__x000a_\rtlch\fcs1 \af0 \ltrch\fcs0 \insrsid2297317\charrsid684278 #}{\rtlch\fcs1 \af0 \ltrch\fcs0 \cs21\v\f1\fs20\cf15\insrsid2297317\charrsid684278 KEY(PLENARY/ANUMBER)@NRAMSG@NRAKEY}{\rtlch\fcs1 \af0 \ltrch\fcs0 \insrsid2297317\charrsid684278 #}{\rtlch\fcs1 _x000d__x000a_\af0 \ltrch\fcs0 \cs17\v\fs20\cf9\loch\af1\hich\af1\dbch\af31501\insrsid2297317\charrsid684278 \hich\af1\dbch\af31501\loch\f1 &lt;/ANo&gt;}{\rtlch\fcs1 \af0 \ltrch\fcs0 \insrsid2297317\charrsid684278 /}{\rtlch\fcs1 \af0 \ltrch\fcs0 _x000d__x000a_\cs17\v\fs20\cf9\loch\af1\hich\af1\dbch\af31501\insrsid2297317\charrsid684278 \hich\af1\dbch\af31501\loch\f1 &lt;NumAm&gt;}{\rtlch\fcs1 \af0 \ltrch\fcs0 \insrsid2297317\charrsid684278 #}{\rtlch\fcs1 \af0 \ltrch\fcs0 _x000d__x000a_\cs21\v\f1\fs20\cf15\insrsid2297317\charrsid684278 ENMIENDA@NRAM@}{\rtlch\fcs1 \af0 \ltrch\fcs0 \insrsid2297317\charrsid684278 #}{\rtlch\fcs1 \af0 \ltrch\fcs0 \cs17\v\fs20\cf9\loch\af1\hich\af1\dbch\af31501\insrsid2297317\charrsid684278 _x000d__x000a_\hich\af1\dbch\af31501\loch\f1 &lt;/NumAm&gt;}{\rtlch\fcs1 \af0 \ltrch\fcs0 \insrsid2297317\charrsid684278 _x000d__x000a_\par }\pard\plain \ltrpar\s30\ql \li0\ri0\sb240\nowidctlpar_x000d__x000a_\tx879\tx936\tx1021\tx1077\tx1134\tx1191\tx1247\tx1304\tx1361\tx1418\tx1474\tx1531\tx1588\tx1644\tx1701\tx1758\tx1814\tx1871\tx2070\tx2126\tx3374\tx3430\wrapdefault\aspalpha\aspnum\faauto\adjustright\rin0\lin0\itap0\pararsid2297317 \rtlch\fcs1 _x000d__x000a_\af0\afs20\alang1025 \ltrch\fcs0 \b\fs24\lang2057\langfe2057\cgrid\langnp2057\langfenp2057 {\rtlch\fcs1 \af0 \ltrch\fcs0 \insrsid2297317\charrsid684278 Amendment\tab \tab }{\rtlch\fcs1 \af0 \ltrch\fcs0 _x000d__x000a_\cs17\b0\v\fs20\cf9\loch\af1\hich\af1\dbch\af31501\insrsid2297317\charrsid684278 \hich\af1\dbch\af31501\loch\f1 &lt;NumAm&gt;}{\rtlch\fcs1 \af0 \ltrch\fcs0 \insrsid2297317\charrsid684278 #}{\rtlch\fcs1 \af0 \ltrch\fcs0 _x000d__x000a_\cs21\v\f1\fs20\cf15\insrsid2297317\charrsid684278 ENMIENDA@NRAM@}{\rtlch\fcs1 \af0 \ltrch\fcs0 \insrsid2297317\charrsid684278 #}{\rtlch\fcs1 \af0 \ltrch\fcs0 \cs17\b0\v\fs20\cf9\loch\af1\hich\af1\dbch\af31501\insrsid2297317\charrsid684278 _x000d__x000a_\hich\af1\dbch\af31501\loch\f1 &lt;/NumAm&gt;}{\rtlch\fcs1 \af0 \ltrch\fcs0 \insrsid2297317\charrsid684278 _x000d__x000a_\par }\pard\plain \ltrpar\s22\ql \li0\ri0\nowidctlpar\wrapdefault\aspalpha\aspnum\faauto\adjustright\rin0\lin0\itap0\pararsid2297317 \rtlch\fcs1 \af0\afs20\alang1025 \ltrch\fcs0 \b\fs24\lang2057\langfe2057\cgrid\langnp2057\langfenp2057 {\rtlch\fcs1 \af0 _x000d__x000a_\ltrch\fcs0 \cs17\b0\v\fs20\cf9\loch\af1\hich\af1\dbch\af31501\insrsid2297317\charrsid684278 \hich\af1\dbch\af31501\loch\f1 &lt;RepeatBlock-By&gt;}{\rtlch\fcs1 \af0 \ltrch\fcs0 \insrsid2297317\charrsid684278 {\*\bkmkstart By}#}{\rtlch\fcs1 \af0 \ltrch\fcs0 _x000d__x000a_\cs21\v\f1\fs20\cf15\insrsid2297317\charrsid684278 (MOD@InsideLoop()}{\rtlch\fcs1 \af0 \ltrch\fcs0 \insrsid2297317\charrsid684278 ##}{\rtlch\fcs1 \af0 \ltrch\fcs0 \cs21\v\f1\fs20\cf15\insrsid2297317\charrsid684278 (MOD@ByVar()}{\rtlch\fcs1 \af0 _x000d__x000a_\ltrch\fcs0 \insrsid2297317\charrsid684278 ##}{\rtlch\fcs1 \af0 \ltrch\fcs0 \cs21\v\f1\fs20\cf15\insrsid2297317\charrsid684278 &gt;&gt;&gt;ByVar@[ZMEMBERSMSG]@By}{\rtlch\fcs1 \af0 \ltrch\fcs0 \insrsid2297317\charrsid684278 #}{\rtlch\fcs1 \af0 \ltrch\fcs0 _x000d__x000a_\cs17\b0\v\fs20\cf9\loch\af1\hich\af1\dbch\af31501\insrsid2297317\charrsid684278 \hich\af1\dbch\af31501\loch\f1 &lt;\hich\af1\dbch\af31501\loch\f1 By&gt;&lt;\hich\af1\dbch\af31501\loch\f1 Members&gt;}{\rtlch\fcs1 \af0 \ltrch\fcs0 \insrsid2297317\charrsid684278 #}{_x000d__x000a_\rtlch\fcs1 \af0 \ltrch\fcs0 \cs21\v\f1\fs20\cf15\insrsid2297317\charrsid684278 (MOD@InsideLoop(\'a7)}{\rtlch\fcs1 \af0 \ltrch\fcs0 \insrsid2297317\charrsid684278 ##}{\rtlch\fcs1 \af0 \ltrch\fcs0 \cs21\v\f1\fs20\cf15\insrsid2297317\charrsid684278 _x000d__x000a_IF(FromTORIS = 'True')THEN([PRESMEMBERS])ELSE([TRADMEMBERS])}{\rtlch\fcs1 \af0 \ltrch\fcs0 \insrsid2297317\charrsid684278 #}{\rtlch\fcs1 \af0 \ltrch\fcs0 \cs17\b0\v\fs20\cf9\loch\af1\hich\af1\dbch\af31501\insrsid2297317\charrsid684278 _x000d__x000a_\hich\af1\dbch\af31501\loch\f1 &lt;/Members&gt;}{\rtlch\fcs1 \af0 \ltrch\fcs0 \insrsid2297317\charrsid684278 _x000d__x000a_\par }\pard\plain \ltrpar\ql \li0\ri0\widctlpar\wrapdefault\aspalpha\aspnum\faauto\adjustright\rin0\lin0\itap0\pararsid2297317 \rtlch\fcs1 \af0\afs20\alang1025 \ltrch\fcs0 \fs24\lang2057\langfe2057\cgrid\langnp2057\langfenp2057 {\rtlch\fcs1 \af0 \ltrch\fcs0 _x000d__x000a_\cs17\v\fs20\cf9\loch\af1\hich\af1\dbch\af31501\insrsid2297317\charrsid684278 \hich\af1\dbch\af31501\loch\f1 &lt;AuNomDe&gt;\hich\af1\dbch\af31501\loch\f1 &lt;OptDel&gt;}{\rtlch\fcs1 \af0 \ltrch\fcs0 \insrsid2297317\charrsid684278 #}{\rtlch\fcs1 \af0 \ltrch\fcs0 _x000d__x000a_\cs21\v\f1\fs20\cf15\insrsid2297317\charrsid684278 IF(FromTORIS = 'True')THEN([PRESONBEHALF])ELSE([TRADONBEHALF])}{\rtlch\fcs1 \af0 \ltrch\fcs0 \insrsid2297317\charrsid684278 #}{\rtlch\fcs1 \af0 \ltrch\fcs0 _x000d__x000a_\cs17\v\fs20\cf9\loch\af1\hich\af1\dbch\af31501\insrsid2297317\charrsid684278 \hich\af1\dbch\af31501\loch\f1 &lt;/OptDel&gt;&lt;/AuNomDe&gt;}{\rtlch\fcs1 \af0 \ltrch\fcs0 \insrsid2297317\charrsid684278 _x000d__x000a_\par }{\rtlch\fcs1 \af0 \ltrch\fcs0 \cs17\v\fs20\cf9\loch\af1\hich\af1\dbch\af31501\insrsid2297317\charrsid684278 \hich\af1\dbch\af31501\loch\f1 &lt;/By&gt;}{\rtlch\fcs1 \af0 \ltrch\fcs0 \insrsid2297317\charrsid684278 {\*\bkmkend By}&lt;&lt;&lt;}{\rtlch\fcs1 \af0 _x000d__x000a_\ltrch\fcs0 \cs17\v\fs20\cf9\loch\af1\hich\af1\dbch\af31501\insrsid2297317\charrsid684278 \hich\af1\dbch\af31501\loch\f1 &lt;/RepeatBlock-By&gt;}{\rtlch\fcs1 \af0 \ltrch\fcs0 \insrsid2297317\charrsid684278 _x000d__x000a_\par }\pard\plain \ltrpar\s18\ql \li0\ri0\nowidctlpar\tqr\tx9072\wrapdefault\aspalpha\aspnum\faauto\adjustright\rin0\lin0\itap0\pararsid2297317 \rtlch\fcs1 \af0\afs20\alang1025 \ltrch\fcs0 \b\fs24\lang2057\langfe2057\cgrid\langnp2057\langfenp2057 {\rtlch\fcs1 _x000d__x000a_\af0 \ltrch\fcs0 \cs17\b0\v\fs20\cf9\loch\af1\hich\af1\dbch\af31501\insrsid2297317\charrsid684278 \hich\af1\dbch\af31501\loch\f1 &lt;TitreType&gt;}{\rtlch\fcs1 \af0 \ltrch\fcs0 \insrsid2297317\charrsid684278 Report}{\rtlch\fcs1 \af0 \ltrch\fcs0 _x000d__x000a_\cs17\b0\v\fs20\cf9\loch\af1\hich\af1\dbch\af31501\insrsid2297317\charrsid684278 \hich\af1\dbch\af31501\loch\f1 &lt;/TitreType&gt;}{\rtlch\fcs1 \af0 \ltrch\fcs0 \insrsid2297317\charrsid684278 \tab #}{\rtlch\fcs1 \af0 \ltrch\fcs0 _x000d__x000a_\cs21\v\f1\fs20\cf15\insrsid2297317\charrsid684278 KEY(PLENARY/ANUMBER)@NRAMSG@NRAKEY}{\rtlch\fcs1 \af0 \ltrch\fcs0 \insrsid2297317\charrsid684278 #/#}{\rtlch\fcs1 \af0 \ltrch\fcs0 \cs21\v\f1\fs20\cf15\insrsid2297317\charrsid684278 _x000d__x000a_KEY(PLENARY/DOCYEAR)@DOCYEARMSG@NRAKEY}{\rtlch\fcs1 \af0 \ltrch\fcs0 \insrsid2297317\charrsid684278 #_x000d__x000a_\par }\pard\plain \ltrpar\s22\ql \li0\ri0\nowidctlpar\wrapdefault\aspalpha\aspnum\faauto\adjustright\rin0\lin0\itap0\pararsid2297317 \rtlch\fcs1 \af0\afs20\alang1025 \ltrch\fcs0 \b\fs24\lang2057\langfe2057\cgrid\langnp2057\langfenp2057 {\rtlch\fcs1 \af0 _x000d__x000a_\ltrch\fcs0 \cs17\b0\v\fs20\cf9\loch\af1\hich\af1\dbch\af31501\insrsid2297317\charrsid684278 \hich\af1\dbch\af31501\loch\f1 &lt;Rapporteur&gt;}{\rtlch\fcs1 \af0 \ltrch\fcs0 \insrsid2297317\charrsid684278 #}{\rtlch\fcs1 \af0 \ltrch\fcs0 _x000d__x000a_\cs21\v\f1\fs20\cf15\insrsid2297317\charrsid684278 KEY(PLENARY/RAPPORTEURS)@AUTHORMSG@NRAKEY}{\rtlch\fcs1 \af0 \ltrch\fcs0 \insrsid2297317\charrsid684278 #}{\rtlch\fcs1 \af0 \ltrch\fcs0 _x000d__x000a_\cs17\b0\v\fs20\cf9\loch\af1\hich\af1\dbch\af31501\insrsid2297317\charrsid684278 \hich\af1\dbch\af31501\loch\f1 &lt;/Rapporteur&gt;}{\rtlch\fcs1 \af0 \ltrch\fcs0 \insrsid2297317\charrsid684278 _x000d__x000a_\par }\pard\plain \ltrpar\ql \li0\ri0\widctlpar\wrapdefault\aspalpha\aspnum\faauto\adjustright\rin0\lin0\itap0\pararsid2297317 \rtlch\fcs1 \af0\afs20\alang1025 \ltrch\fcs0 \fs24\lang2057\langfe2057\cgrid\langnp2057\langfenp2057 {\rtlch\fcs1 \af0 \ltrch\fcs0 _x000d__x000a_\cs17\v\fs20\cf9\loch\af1\hich\af1\dbch\af31501\insrsid2297317\charrsid684278 \hich\af1\dbch\af31501\loch\f1 &lt;Titre&gt;}{\rtlch\fcs1 \af0 \ltrch\fcs0 \insrsid2297317\charrsid684278 #}{\rtlch\fcs1 \af0 \ltrch\fcs0 _x000d__x000a_\cs21\v\f1\fs20\cf15\insrsid2297317\charrsid684278 KEY(PLENARY/TITLES)@TITLEMSG@NRAKEY}{\rtlch\fcs1 \af0 \ltrch\fcs0 \insrsid2297317\charrsid684278 #}{\rtlch\fcs1 \af0 \ltrch\fcs0 _x000d__x000a_\cs17\v\fs20\cf9\loch\af1\hich\af1\dbch\af31501\insrsid2297317\charrsid684278 \hich\af1\dbch\af31501\loch\f1 &lt;/Titre&gt;}{\rtlch\fcs1 \af0 \ltrch\fcs0 \insrsid2297317\charrsid684278 _x000d__x000a_\par }\pard\plain \ltrpar\s19\ql \li0\ri0\sa240\nowidctlpar\wrapdefault\aspalpha\aspnum\faauto\adjustright\rin0\lin0\itap0\pararsid2297317 \rtlch\fcs1 \af0\afs20\alang1025 \ltrch\fcs0 \fs24\lang2057\langfe2057\cgrid\langnp2057\langfenp2057 {\rtlch\fcs1 \af0 _x000d__x000a_\ltrch\fcs0 \cs17\v\fs20\cf9\loch\af1\hich\af1\dbch\af31501\insrsid2297317\charrsid684278 \hich\af1\dbch\af31501\loch\f1 &lt;DocRef&gt;}{\rtlch\fcs1 \af0 \ltrch\fcs0 \insrsid2297317\charrsid684278 (#}{\rtlch\fcs1 \af0 \ltrch\fcs0 _x000d__x000a_\cs21\v\f1\fs20\cf15\insrsid2297317\charrsid684278 KEY(PLENARY/REFERENCES)@REFMSG@NRAKEY}{\rtlch\fcs1 \af0 \ltrch\fcs0 \insrsid2297317\charrsid684278 #)}{\rtlch\fcs1 \af0 \ltrch\fcs0 _x000d__x000a_\cs17\v\fs20\cf9\loch\af1\hich\af1\dbch\af31501\insrsid2297317\charrsid684278 \hich\af1\dbch\af31501\loch\f1 &lt;/DocRef&gt;}{\rtlch\fcs1 \af0 \ltrch\fcs0 \insrsid2297317\charrsid684278 _x000d__x000a_\par }\pard\plain \ltrpar\s22\ql \li0\ri0\nowidctlpar\wrapdefault\aspalpha\aspnum\faauto\adjustright\rin0\lin0\itap0\pararsid2297317 \rtlch\fcs1 \af0\afs20\alang1025 \ltrch\fcs0 \b\fs24\lang2057\langfe2057\cgrid\langnp2057\langfenp2057 {\rtlch\fcs1 \af0 _x000d__x000a_\ltrch\fcs0 \cs17\b0\v\fs20\cf9\loch\af1\hich\af1\dbch\af31501\insrsid2297317\charrsid684278 \hich\af1\dbch\af31501\loch\f1 &lt;DocAmend&gt;}{\rtlch\fcs1 \af0 \ltrch\fcs0 \insrsid2297317\charrsid684278 #}{\rtlch\fcs1 \af0 \ltrch\fcs0 _x000d__x000a_\cs21\v\f1\fs20\cf15\insrsid2297317\charrsid684278 MNU[OPTPROPOSALCOD][OPTPROPOSALCNS][OPTPROPOSALNLE]@CHOICE@CODEMNU}{\rtlch\fcs1 \af0 \ltrch\fcs0 \insrsid2297317\charrsid684278 ##}{\rtlch\fcs1 \af0 \ltrch\fcs0 _x000d__x000a_\cs21\v\f1\fs20\cf15\insrsid2297317\charrsid684278 MNU[AMACTYES][NOTAPP]@CHOICE@AMACTMNU}{\rtlch\fcs1 \af0 \ltrch\fcs0 \insrsid2297317\charrsid684278 #}{\rtlch\fcs1 \af0 \ltrch\fcs0 _x000d__x000a_\cs17\b0\v\fs20\cf9\loch\af1\hich\af1\dbch\af31501\insrsid2297317\charrsid684278 \hich\af1\dbch\af31501\loch\f1 &lt;/DocAmend&gt;}{\rtlch\fcs1 \af0 \ltrch\fcs0 \insrsid2297317\charrsid684278 _x000d__x000a_\par }{\rtlch\fcs1 \af0 \ltrch\fcs0 \cs17\b0\v\fs20\cf9\loch\af1\hich\af1\dbch\af31501\insrsid2297317\charrsid684278 \hich\af1\dbch\af31501\loch\f1 &lt;Article&gt;}{\rtlch\fcs1 \af0 \ltrch\fcs0 \insrsid2297317\charrsid684278 #}{\rtlch\fcs1 \af0 \ltrch\fcs0 _x000d__x000a_\cs21\v\f1\fs20\cf15\insrsid2297317\charrsid684278 MNU[AMACTPARTYES][AMACTPARTNO]@CHOICE@AMACTMNU}{\rtlch\fcs1 \af0 \ltrch\fcs0 \insrsid2297317\charrsid684278 #}{\rtlch\fcs1 \af0 \ltrch\fcs0 _x000d__x000a_\cs17\b0\v\fs20\cf9\loch\af1\hich\af1\dbch\af31501\insrsid2297317\charrsid684278 \hich\af1\dbch\af31501\loch\f1 &lt;/Article&gt;}{\rtlch\fcs1 \af0 \ltrch\fcs0 \insrsid2297317\charrsid684278 _x000d__x000a_\par }\pard\plain \ltrpar\ql \li0\ri0\widctlpar\wrapdefault\aspalpha\aspnum\faauto\adjustright\rin0\lin0\itap0\pararsid2297317 \rtlch\fcs1 \af0\afs20\alang1025 \ltrch\fcs0 \fs24\lang2057\langfe2057\cgrid\langnp2057\langfenp2057 {\rtlch\fcs1 \af0 \ltrch\fcs0 _x000d__x000a_\cs17\v\fs20\cf9\loch\af1\hich\af1\dbch\af31501\insrsid2297317\charrsid684278 \hich\af1\dbch\af31501\loch\f1 &lt;DocAmend2&gt;&lt;OptDel&gt;}{\rtlch\fcs1 \af0 \ltrch\fcs0 \insrsid2297317\charrsid684278 #}{\rtlch\fcs1 \af0 \ltrch\fcs0 _x000d__x000a_\cs21\v\f1\fs20\cf15\insrsid2297317\charrsid684278 MNU[OPTNRACTYES][NOTAPP]@CHOICE@AMACTMNU}{\rtlch\fcs1 \af0 \ltrch\fcs0 \insrsid2297317\charrsid684278 #}{\rtlch\fcs1 \af0 \ltrch\fcs0 _x000d__x000a_\cs17\v\fs20\cf9\loch\af1\hich\af1\dbch\af31501\insrsid2297317\charrsid684278 \hich\af1\dbch\af31501\loch\f1 &lt;/OptDel&gt;&lt;/DocAmend2&gt;}{\rtlch\fcs1 \af0 \ltrch\fcs0 \insrsid2297317\charrsid684278 _x000d__x000a_\par }{\rtlch\fcs1 \af0 \ltrch\fcs0 \cs17\v\fs20\cf9\loch\af1\hich\af1\dbch\af31501\insrsid2297317\charrsid684278 \hich\af1\dbch\af31501\loch\f1 &lt;Article2&gt;&lt;OptDel&gt;}{\rtlch\fcs1 \af0 \ltrch\fcs0 \insrsid2297317\charrsid684278 #}{\rtlch\fcs1 \af0 \ltrch\fcs0 _x000d__x000a_\cs21\v\f1\fs20\cf15\insrsid2297317\charrsid684278 MNU[OPTACTPARTYES][NOTAPP]@CHOICE@AMACTMNU}{\rtlch\fcs1 \af0 \ltrch\fcs0 \insrsid2297317\charrsid684278 #}{\rtlch\fcs1 \af0 \ltrch\fcs0 _x000d__x000a_\cs17\v\fs20\cf9\loch\af1\hich\af1\dbch\af31501\insrsid2297317\charrsid684278 \hich\af1\dbch\af31501\loch\f1 &lt;/OptDel&gt;&lt;/Article2&gt;}{\rtlch\fcs1 \af0 \ltrch\fcs0 \insrsid2297317\charrsid684278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insrsid2297317\charrsid684278 \cell }\pard\plain \ltrpar\ql \li0\ri0\widctlpar\intbl\wrapdefault\aspalpha\aspnum\faauto\adjustright\rin0\lin0 \rtlch\fcs1 _x000d__x000a_\af0\afs20\alang1025 \ltrch\fcs0 \fs24\lang2057\langfe2057\cgrid\langnp2057\langfenp2057 {\rtlch\fcs1 \af0 \ltrch\fcs0 \insrsid2297317\charrsid684278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9\qc \li0\ri0\sa240\keepn\nowidctlpar\intbl\wrapdefault\aspalpha\aspnum\faauto\adjustright\rin0\lin0\pararsid3097865 \rtlch\fcs1 \af0\afs20\alang1025 \ltrch\fcs0 \i\fs24\lang2057\langfe2057\cgrid\langnp2057\langfenp2057 {\rtlch\fcs1 \af0 \ltrch\fcs0 _x000d__x000a_\insrsid2297317\charrsid684278 #}{\rtlch\fcs1 \af0 \ltrch\fcs0 \cs21\v\f1\fs20\cf15\insrsid2297317\charrsid684278 MNU[OPTLEFTAMACT][LEFTPROP]@CHOICE@AMACTMNU}{\rtlch\fcs1 \af0 \ltrch\fcs0 \insrsid2297317\charrsid684278 #\cell Amendment\cell _x000d__x000a_}\pard\plain \ltrpar\ql \li0\ri0\widctlpar\intbl\wrapdefault\aspalpha\aspnum\faauto\adjustright\rin0\lin0 \rtlch\fcs1 \af0\afs20\alang1025 \ltrch\fcs0 \fs24\lang2057\langfe2057\cgrid\langnp2057\langfenp2057 {\rtlch\fcs1 \af0 \ltrch\fcs0 _x000d__x000a_\insrsid2297317\charrsid684278 \trowd \irow1\irowband1\ltrrow\ts11\trqc\trgaph340\trleft-340\trftsWidth3\trwWidth9752\trftsWidthB3\trpaddl340\trpaddr340\trpaddfl3\trpaddft3\trpaddfb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2057\langfe2057\cgrid\langnp2057\langfenp2057 {\rtlch\fcs1 \af0 _x000d__x000a_\ltrch\fcs0 \insrsid2297317\charrsid684278 ##\cell ##}{\rtlch\fcs1 \af0\afs24 \ltrch\fcs0 \insrsid2297317\charrsid684278 \cell }\pard\plain \ltrpar\ql \li0\ri0\widctlpar\intbl\wrapdefault\aspalpha\aspnum\faauto\adjustright\rin0\lin0 \rtlch\fcs1 _x000d__x000a_\af0\afs20\alang1025 \ltrch\fcs0 \fs24\lang2057\langfe2057\cgrid\langnp2057\langfenp2057 {\rtlch\fcs1 \af0 \ltrch\fcs0 \insrsid2297317\charrsid684278 \trowd \irow2\irowband2\lastrow \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297317 \rtlch\fcs1 \af0\afs20\alang1025 \ltrch\fcs0 \fs24\lang2057\langfe2057\cgrid\langnp2057\langfenp2057 {\rtlch\fcs1 \af0 \ltrch\fcs0 _x000d__x000a_\insrsid2297317\charrsid684278 Or. }{\rtlch\fcs1 \af0 \ltrch\fcs0 \cs17\v\fs20\cf9\loch\af1\hich\af1\dbch\af31501\insrsid2297317\charrsid684278 \hich\af1\dbch\af31501\loch\f1 &lt;Original&gt;}{\rtlch\fcs1 \af0 \ltrch\fcs0 \insrsid2297317\charrsid684278 #}{_x000d__x000a_\rtlch\fcs1 \af0 \ltrch\fcs0 \cs21\v\f1\fs20\cf15\insrsid2297317\charrsid684278 KEY(MAIN/LANGMIN)sh@ORLANGMSG@ORLANGKEY}{\rtlch\fcs1 \af0 \ltrch\fcs0 \insrsid2297317\charrsid684278 #}{\rtlch\fcs1 \af0 \ltrch\fcs0 _x000d__x000a_\cs17\v\fs20\cf9\loch\af1\hich\af1\dbch\af31501\insrsid2297317\charrsid684278 \hich\af1\dbch\af31501\loch\f1 &lt;/Original&gt;}{\rtlch\fcs1 \af0 \ltrch\fcs0 \insrsid2297317\charrsid684278 _x000d__x000a_\par }\pard\plain \ltrpar\s25\qc \li0\ri0\sb240\sa240\nowidctlpar\wrapdefault\aspalpha\aspnum\faauto\adjustright\rin0\lin0\itap0\pararsid2297317 \rtlch\fcs1 \af0\afs20\alang1025 \ltrch\fcs0 \i\fs24\lang2057\langfe2057\cgrid\langnp2057\langfenp2057 {_x000d__x000a_\rtlch\fcs1 \af0 \ltrch\fcs0 \cs17\i0\v\fs20\cf9\loch\af1\hich\af1\dbch\af31501\insrsid2297317\charrsid684278 \hich\af1\dbch\af31501\loch\f1 &lt;OptDel&gt;}{\rtlch\fcs1 \af0 \ltrch\fcs0 \insrsid2297317\charrsid684278 #}{\rtlch\fcs1 \af0 \ltrch\fcs0 _x000d__x000a_\cs21\v\f1\fs20\cf15\insrsid2297317\charrsid684278 MNU[CROSSREFNO][CROSSREFYES]@CHOICE@}{\rtlch\fcs1 \af0 \ltrch\fcs0 \insrsid2297317\charrsid684278 #}{\rtlch\fcs1 \af0 \ltrch\fcs0 _x000d__x000a_\cs17\i0\v\fs20\cf9\loch\af1\hich\af1\dbch\af31501\insrsid2297317\charrsid684278 \hich\af1\dbch\af31501\loch\f1 &lt;/OptDel&gt;}{\rtlch\fcs1 \af0 \ltrch\fcs0 \insrsid2297317\charrsid684278 _x000d__x000a_\par }\pard\plain \ltrpar\s26\qc \li0\ri0\sb240\sa240\keepn\nowidctlpar\wrapdefault\aspalpha\aspnum\faauto\adjustright\rin0\lin0\itap0\pararsid2297317 \rtlch\fcs1 \af0\afs20\alang1025 \ltrch\fcs0 \i\fs24\lang2057\langfe2057\cgrid\langnp2057\langfenp2057 {_x000d__x000a_\rtlch\fcs1 \af0 \ltrch\fcs0 \cs17\i0\v\fs20\cf9\loch\af1\hich\af1\dbch\af31501\insrsid2297317\charrsid684278 \hich\af1\dbch\af31501\loch\f1 &lt;TitreJust&gt;}{\rtlch\fcs1 \af0 \ltrch\fcs0 \insrsid2297317\charrsid684278 Justification}{\rtlch\fcs1 \af0 _x000d__x000a_\ltrch\fcs0 \cs17\i0\v\fs20\cf9\loch\af1\hich\af1\dbch\af31501\insrsid2297317\charrsid684278 \hich\af1\dbch\af31501\loch\f1 &lt;/TitreJust&gt;}{\rtlch\fcs1 \af0 \ltrch\fcs0 \insrsid2297317\charrsid684278 _x000d__x000a_\par }\pard\plain \ltrpar\s28\ql \li0\ri0\sa240\nowidctlpar\wrapdefault\aspalpha\aspnum\faauto\adjustright\rin0\lin0\itap0\pararsid2297317 \rtlch\fcs1 \af0\afs20\alang1025 \ltrch\fcs0 \i\fs24\lang2057\langfe2057\cgrid\langnp2057\langfenp2057 {\rtlch\fcs1 \af0 _x000d__x000a_\ltrch\fcs0 \cs17\i0\v\fs20\cf9\loch\af1\hich\af1\dbch\af31501\insrsid2297317\charrsid684278 \hich\af1\dbch\af31501\loch\f1 &lt;OptDelPrev&gt;}{\rtlch\fcs1 \af0 \ltrch\fcs0 \insrsid2297317\charrsid684278 #}{\rtlch\fcs1 \af0 \ltrch\fcs0 _x000d__x000a_\cs21\v\f1\fs20\cf15\insrsid2297317\charrsid684278 MNU[TEXTJUSTYES][TEXTJUSTNO]@CHOICE@}{\rtlch\fcs1 \af0 \ltrch\fcs0 \insrsid2297317\charrsid684278 #}{\rtlch\fcs1 \af0 \ltrch\fcs0 _x000d__x000a_\cs17\i0\v\fs20\cf9\loch\af1\hich\af1\dbch\af31501\insrsid2297317\charrsid684278 \hich\af1\dbch\af31501\loch\f1 &lt;/OptDelPrev&gt;}{\rtlch\fcs1 \af0 \ltrch\fcs0 \insrsid2297317\charrsid684278 _x000d__x000a_\par }\pard\plain \ltrpar\ql \li0\ri0\widctlpar\wrapdefault\aspalpha\aspnum\faauto\adjustright\rin0\lin0\itap0\pararsid2297317 \rtlch\fcs1 \af0\afs20\alang1025 \ltrch\fcs0 \fs24\lang2057\langfe2057\cgrid\langnp2057\langfenp2057 {\rtlch\fcs1 \af0 \ltrch\fcs0 _x000d__x000a_\insrsid2297317\charrsid684278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2297317 \rtlch\fcs1 \af0\afs20\alang1025 \ltrch\fcs0 \fs24\lang2057\langfe2057\cgrid\langnp2057\langfenp2057 {\rtlch\fcs1 \af0 \ltrch\fcs0 _x000d__x000a_\cs17\v\fs20\cf9\loch\af1\hich\af1\dbch\af31501\insrsid2297317\charrsid684278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
    <w:docVar w:name="RepeatBlock-AmendEN1" w:val="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8d_x000d__x000a_6a8284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109485 HideTWBExt;}{\*\cs18 \additive \v\f1\fs20\cf15 _x000d__x000a_\spriority0 \styrsid13109485 HideTWBInt;}{\s19\ql \li0\ri0\nowidctlpar\wrapdefault\aspalpha\aspnum\faauto\adjustright\rin0\lin0\itap0 \rtlch\fcs1 \af0\afs20\alang1025 \ltrch\fcs0 \b\fs24\lang2057\langfe2057\cgrid\langnp2057\langfenp2057 _x000d__x000a_\sbasedon0 \snext19 \spriority0 \styrsid13109485 NormalBold;}}{\*\rsidtbl \rsid24658\rsid223860\rsid735077\rsid1133331\rsid1718133\rsid2892074\rsid3565327\rsid4666813\rsid6641733\rsid7823322\rsid9636012\rsid10377208\rsid11215221\rsid11549030\rsid12154954_x000d__x000a_\rsid13109485\rsid14382809\rsid14424199\rsid15204470\rsid15285974\rsid15950462\rsid16324206\rsid16662270}{\mmathPr\mmathFont34\mbrkBin0\mbrkBinSub0\msmallFrac0\mdispDef1\mlMargin0\mrMargin0\mdefJc1\mwrapIndent1440\mintLim0\mnaryLim1}{\info_x000d__x000a_{\author HIRV Joel}{\operator HIRV Joel}{\creatim\yr2020\mo10\dy16\hr8\min25}{\revtim\yr2020\mo10\dy16\hr8\min25}{\version1}{\edmins0}{\nofpages1}{\nofwords31}{\nofchars182}{\nofcharsws212}{\vern101}}{\*\xmlnstbl {\xmlns1 http://schemas.microsoft.com/offi_x000d__x000a_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109485\newtblstyruls\nogrowautofit\usenormstyforlist\noindnmbrts\felnbrelev\nocxsptable\indrlsweleven\noafcnsttbl\afelev\utinl\hwelev\spltpgpar\notcvasp\notbrkcnstfrctbl\notvatxbx\krnprsnet\cachedcolbal _x000d__x000a_\nouicompat \fet0{\*\wgrffmtfilter 013f}\nofeaturethrottle1\ilfomacatclnup0{\*\template C:\\Users\\jhirv\\AppData\\Local\\Temp\\Blank1.dotx}{\*\ftnsep \ltrpar \pard\plain \ltrpar_x000d__x000a_\ql \li0\ri0\widctlpar\wrapdefault\aspalpha\aspnum\faauto\adjustright\rin0\lin0\itap0 \rtlch\fcs1 \af0\afs20\alang1025 \ltrch\fcs0 \fs24\lang2057\langfe2057\cgrid\langnp2057\langfenp2057 {\rtlch\fcs1 \af0 \ltrch\fcs0 \insrsid1133331 \chftnsep _x000d__x000a_\par }}{\*\ftnsepc \ltrpar \pard\plain \ltrpar\ql \li0\ri0\widctlpar\wrapdefault\aspalpha\aspnum\faauto\adjustright\rin0\lin0\itap0 \rtlch\fcs1 \af0\afs20\alang1025 \ltrch\fcs0 \fs24\lang2057\langfe2057\cgrid\langnp2057\langfenp2057 {\rtlch\fcs1 \af0 _x000d__x000a_\ltrch\fcs0 \insrsid1133331 \chftnsepc _x000d__x000a_\par }}{\*\aftnsep \ltrpar \pard\plain \ltrpar\ql \li0\ri0\widctlpar\wrapdefault\aspalpha\aspnum\faauto\adjustright\rin0\lin0\itap0 \rtlch\fcs1 \af0\afs20\alang1025 \ltrch\fcs0 \fs24\lang2057\langfe2057\cgrid\langnp2057\langfenp2057 {\rtlch\fcs1 \af0 _x000d__x000a_\ltrch\fcs0 \insrsid1133331 \chftnsep _x000d__x000a_\par }}{\*\aftnsepc \ltrpar \pard\plain \ltrpar\ql \li0\ri0\widctlpar\wrapdefault\aspalpha\aspnum\faauto\adjustright\rin0\lin0\itap0 \rtlch\fcs1 \af0\afs20\alang1025 \ltrch\fcs0 \fs24\lang2057\langfe2057\cgrid\langnp2057\langfenp2057 {\rtlch\fcs1 \af0 _x000d__x000a_\ltrch\fcs0 \insrsid113333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13109485 \rtlch\fcs1 \af0\afs20\alang1025 \ltrch\fcs0 \b\fs24\lang2057\langfe2057\cgrid\langnp2057\langfenp2057 {\rtlch\fcs1 \af0 \ltrch\fcs0 _x000d__x000a_\cs17\b0\v\fs20\cf9\loch\af1\hich\af1\dbch\af31501\insrsid13109485\charrsid684278 {\*\bkmkstart By}\hich\af1\dbch\af31501\loch\f1 &lt;\hich\af1\dbch\af31501\loch\f1 By&gt;&lt;\hich\af1\dbch\af31501\loch\f1 Members&gt;}{\rtlch\fcs1 \af0 \ltrch\fcs0 _x000d__x000a_\insrsid13109485\charrsid684278 #}{\rtlch\fcs1 \af0 \ltrch\fcs0 \cs18\v\f1\fs20\cf15\insrsid13109485\charrsid684278 (MOD@InsideLoop(\'a7)}{\rtlch\fcs1 \af0 \ltrch\fcs0 \insrsid13109485\charrsid684278 ##}{\rtlch\fcs1 \af0 \ltrch\fcs0 _x000d__x000a_\cs18\v\f1\fs20\cf15\insrsid13109485\charrsid684278 IF(FromTORIS = 'True')THEN([PRESMEMBERS])ELSE([TRADMEMBERS])}{\rtlch\fcs1 \af0 \ltrch\fcs0 \insrsid13109485\charrsid684278 #}{\rtlch\fcs1 \af0 \ltrch\fcs0 _x000d__x000a_\cs17\b0\v\fs20\cf9\loch\af1\hich\af1\dbch\af31501\insrsid13109485\charrsid684278 \hich\af1\dbch\af31501\loch\f1 &lt;/Members&gt;}{\rtlch\fcs1 \af0 \ltrch\fcs0 \insrsid13109485\charrsid684278 _x000d__x000a_\par }\pard\plain \ltrpar\ql \li0\ri0\widctlpar\wrapdefault\aspalpha\aspnum\faauto\adjustright\rin0\lin0\itap0\pararsid13109485 \rtlch\fcs1 \af0\afs20\alang1025 \ltrch\fcs0 \fs24\lang2057\langfe2057\cgrid\langnp2057\langfenp2057 {\rtlch\fcs1 \af0 \ltrch\fcs0 _x000d__x000a_\cs17\v\fs20\cf9\loch\af1\hich\af1\dbch\af31501\insrsid13109485\charrsid684278 \hich\af1\dbch\af31501\loch\f1 &lt;AuNomDe&gt;\hich\af1\dbch\af31501\loch\f1 &lt;OptDel&gt;}{\rtlch\fcs1 \af0 \ltrch\fcs0 \insrsid13109485\charrsid684278 #}{\rtlch\fcs1 \af0 \ltrch\fcs0 _x000d__x000a_\cs18\v\f1\fs20\cf15\insrsid13109485\charrsid684278 IF(FromTORIS = 'True')THEN([PRESONBEHALF])ELSE([TRADONBEHALF])}{\rtlch\fcs1 \af0 \ltrch\fcs0 \insrsid13109485\charrsid684278 #}{\rtlch\fcs1 \af0 \ltrch\fcs0 _x000d__x000a_\cs17\v\fs20\cf9\loch\af1\hich\af1\dbch\af31501\insrsid13109485\charrsid684278 \hich\af1\dbch\af31501\loch\f1 &lt;/OptDel&gt;&lt;/AuNomDe&gt;}{\rtlch\fcs1 \af0 \ltrch\fcs0 \insrsid13109485\charrsid684278 _x000d__x000a_\par }{\rtlch\fcs1 \af0 \ltrch\fcs0 \cs17\v\fs20\cf9\loch\af1\hich\af1\dbch\af31501\insrsid13109485\charrsid684278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c_x000d__x000a_031b85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52211 HideTWBExt;}{\s16\ql \li0\ri0\nowidctlpar\tqr\tx9072\wrapdefault\aspalpha\aspnum\faauto\adjustright\rin0\lin0\itap0 \rtlch\fcs1 \af0\afs20\alang1025 \ltrch\fcs0 _x000d__x000a_\b\fs24\lang2057\langfe2057\cgrid\langnp2057\langfenp2057 \sbasedon0 \snext16 \spriority0 \styrsid16452211 AmDocTypeTab;}{\s17\ql \li0\ri0\sa240\nowidctlpar\wrapdefault\aspalpha\aspnum\faauto\adjustright\rin0\lin0\itap0 \rtlch\fcs1 \af0\afs20\alang1025 _x000d__x000a_\ltrch\fcs0 \fs24\lang2057\langfe2057\cgrid\langnp2057\langfenp2057 \sbasedon0 \snext17 \spriority0 \styrsid16452211 Normal12a;}{\s18\ql \li-851\ri-851\widctlpar\tqc\tx4535\tqr\tx9921\wrapdefault\aspalpha\aspnum\faauto\adjustright\rin-851\lin-851\itap0 _x000d__x000a_\rtlch\fcs1 \af1\afs20\alang1025 \ltrch\fcs0 \b\f1\fs48\lang2057\langfe2057\cgrid\langnp2057\langfenp2057 \sbasedon0 \snext0 \spriority0 \styrsid16452211 EPFooter2;}{_x000d__x000a_\s19\ql \li0\ri0\nowidctlpar\wrapdefault\aspalpha\aspnum\faauto\adjustright\rin0\lin0\itap0 \rtlch\fcs1 \af0\afs20\alang1025 \ltrch\fcs0 \b\fs24\lang2057\langfe2057\cgrid\langnp2057\langfenp2057 \sbasedon0 \snext19 \spriority0 \styrsid16452211 _x000d__x000a_NormalBold;}{\s20\qr \li0\ri0\sb240\sa240\nowidctlpar\wrapdefault\aspalpha\aspnum\faauto\adjustright\rin0\lin0\itap0 \rtlch\fcs1 \af0\afs20\alang1025 \ltrch\fcs0 \fs24\lang2057\langfe2057\cgrid\langnp2057\langfenp2057 _x000d__x000a_\sbasedon0 \snext20 \spriority0 \styrsid16452211 AmOrLang;}{\s21\ql \li0\ri0\sa120\nowidctlpar\wrapdefault\aspalpha\aspnum\faauto\adjustright\rin0\lin0\itap0 \rtlch\fcs1 \af0\afs20\alang1025 \ltrch\fcs0 _x000d__x000a_\fs24\lang2057\langfe2057\cgrid\langnp2057\langfenp2057 \sbasedon0 \snext21 \spriority0 \styrsid16452211 Normal6a;}{\s22\qc \li0\ri0\sb240\sa240\nowidctlpar\wrapdefault\aspalpha\aspnum\faauto\adjustright\rin0\lin0\itap0 \rtlch\fcs1 \af0\afs20\alang1025 _x000d__x000a_\ltrch\fcs0 \i\fs24\lang2057\langfe2057\cgrid\langnp2057\langfenp2057 \sbasedon0 \snext22 \spriority0 \styrsid16452211 AmCrossRef;}{\s23\qc \li0\ri0\sb240\sa240\keepn\nowidctlpar\wrapdefault\aspalpha\aspnum\faauto\adjustright\rin0\lin0\itap0 \rtlch\fcs1 _x000d__x000a_\af0\afs20\alang1025 \ltrch\fcs0 \i\fs24\lang2057\langfe2057\cgrid\langnp2057\langfenp2057 \sbasedon0 \snext25 \spriority0 \styrsid16452211 AmJustTitle;}{\s24\ql \li0\ri0\nowidctlpar_x000d__x000a_\tqr\tx9072\wrapdefault\aspalpha\aspnum\faauto\adjustright\rin0\lin0\itap0 \rtlch\fcs1 \af0\afs20\alang1025 \ltrch\fcs0 \fs24\lang2057\langfe2057\cgrid\langnp2057\langfenp2057 \sbasedon0 \snext24 \spriority0 \styrsid16452211 AmDateTab;}{_x000d__x000a_\s25\ql \li0\ri0\sa240\nowidctlpar\wrapdefault\aspalpha\aspnum\faauto\adjustright\rin0\lin0\itap0 \rtlch\fcs1 \af0\afs20\alang1025 \ltrch\fcs0 \i\fs24\lang2057\langfe2057\cgrid\langnp2057\langfenp2057 \sbasedon0 \snext25 \spriority0 \styrsid16452211 _x000d__x000a_AmJustText;}{\s26\qc \li0\ri0\sa240\nowidctlpar\wrapdefault\aspalpha\aspnum\faauto\adjustright\rin0\lin0\itap0 \rtlch\fcs1 \af0\afs20\alang1025 \ltrch\fcs0 \i\fs24\lang2057\langfe2057\cgrid\langnp2057\langfenp2057 _x000d__x000a_\sbasedon0 \snext26 \spriority0 \styrsid16452211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6452211 AmNumberTabs;}{\s28\ql \li0\ri0\sb240\sa240\nowidctlpar_x000d__x000a_\tqc\tx4535\tqr\tx9071\wrapdefault\aspalpha\aspnum\faauto\adjustright\rin0\lin0\itap0 \rtlch\fcs1 \af0\afs20\alang1025 \ltrch\fcs0 \fs22\lang2057\langfe2057\cgrid\langnp2057\langfenp2057 \sbasedon0 \snext28 \spriority0 \styrsid16452211 EPFooter;}}_x000d__x000a_{\*\rsidtbl \rsid24658\rsid89252\rsid358857\rsid735077\rsid787282\rsid2892074\rsid3622648\rsid4666813\rsid5708216\rsid6641733\rsid7553164\rsid8465581\rsid8681905\rsid8724649\rsid9636012\rsid9862312\rsid11215221\rsid11370291\rsid11434737\rsid11607138_x000d__x000a_\rsid11824949\rsid12154954\rsid14424199\rsid15204470\rsid15285974\rsid15535219\rsid15950462\rsid16324206\rsid16452211\rsid16662270}{\mmathPr\mmathFont34\mbrkBin0\mbrkBinSub0\msmallFrac0\mdispDef1\mlMargin0\mrMargin0\mdefJc1\mwrapIndent1440\mintLim0_x000d__x000a_\mnaryLim1}{\info{\author FELIX Karina}{\operator FELIX Karina}{\creatim\yr2019\mo6\dy26\hr20\min40}{\revtim\yr2019\mo6\dy26\hr20\min40}{\version1}{\edmins0}{\nofpages2}{\nofwords111}{\nofchars634}{\*\company European Parliament}{\nofcharsws744}{\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45221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92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9252 \chftnsepc _x000d__x000a_\par }}{\*\aftnsep \ltrpar \pard\plain \ltrpar\ql \li0\ri0\widctlpar\wrapdefault\aspalpha\aspnum\faauto\adjustright\rin0\lin0\itap0 \rtlch\fcs1 \af0\afs20\alang1025 \ltrch\fcs0 \fs24\lang2057\langfe2057\cgrid\langnp2057\langfenp2057 {\rtlch\fcs1 \af0 _x000d__x000a_\ltrch\fcs0 \insrsid89252 \chftnsep _x000d__x000a_\par }}{\*\aftnsepc \ltrpar \pard\plain \ltrpar\ql \li0\ri0\widctlpar\wrapdefault\aspalpha\aspnum\faauto\adjustright\rin0\lin0\itap0 \rtlch\fcs1 \af0\afs20\alang1025 \ltrch\fcs0 \fs24\lang2057\langfe2057\cgrid\langnp2057\langfenp2057 {\rtlch\fcs1 \af0 _x000d__x000a_\ltrch\fcs0 \insrsid89252 \chftnsepc _x000d__x000a_\par }}\ltrpar \sectd \ltrsect\psz9\linex0\headery1134\footery567\sectlinegrid326\sectdefaultcl\sectrsid4791376\sftnbj\saftnnar\sftnrestart {\footerr \ltrpar \pard\plain \ltrpar\s28\ql \li0\ri0\sb240\sa240\nowidctlpar_x000d__x000a_\tqc\tx4535\tqr\tx9071\wrapdefault\aspalpha\aspnum\faauto\adjustright\rin0\lin0\itap0\pararsid11812909 \rtlch\fcs1 \af0\afs20\alang1025 \ltrch\fcs0 \fs22\lang2057\langfe2057\cgrid\langnp2057\langfenp2057 {\rtlch\fcs1 \af0 \ltrch\fcs0 _x000d__x000a_\cs15\v\f1\fs20\cf9\lang1024\langfe1024\noproof\insrsid16452211 &lt;PathFdR&gt;}{\rtlch\fcs1 \af0 \ltrch\fcs0 \insrsid16452211 [ZPATH]}{\rtlch\fcs1 \af0 \ltrch\fcs0 \cs15\v\f1\fs20\cf9\lang1024\langfe1024\noproof\insrsid16452211 &lt;/PathFdR&gt;}{\rtlch\fcs1 \af0 _x000d__x000a_\ltrch\fcs0 \insrsid16452211 \tab \tab PE}{\rtlch\fcs1 \af0 \ltrch\fcs0 \cs15\v\f1\fs20\cf9\lang1024\langfe1024\noproof\insrsid16452211 &lt;NoPE&gt;}{\rtlch\fcs1 \af0 \ltrch\fcs0 \insrsid16452211 [ZNRPE]}{\rtlch\fcs1 \af0 \ltrch\fcs0 _x000d__x000a_\cs15\v\f1\fs20\cf9\lang1024\langfe1024\noproof\insrsid16452211 &lt;/NoPE&gt;&lt;Version&gt;}{\rtlch\fcs1 \af0 \ltrch\fcs0 \insrsid16452211 [ZNRV]}{\rtlch\fcs1 \af0 \ltrch\fcs0 \cs15\v\f1\fs20\cf9\lang1024\langfe1024\noproof\insrsid16452211 &lt;/Version&gt;}{\rtlch\fcs1 _x000d__x000a_\af0 \ltrch\fcs0 \insrsid16452211 _x000d__x000a_\par }\pard\plain \ltrpar\s18\ql \li-851\ri-851\widctlpar\tqc\tx4535\tqr\tx9921\wrapdefault\aspalpha\aspnum\faauto\adjustright\rin-851\lin-851\itap0\pararsid11740041 \rtlch\fcs1 \af1\afs20\alang1025 \ltrch\fcs0 _x000d__x000a_\b\f1\fs48\lang2057\langfe2057\cgrid\langnp2057\langfenp2057 {\field{\*\fldinst {\rtlch\fcs1 \af1 \ltrch\fcs0 \insrsid16452211  DOCPROPERTY &quot;&lt;Extension&gt;&quot; }}{\fldrslt {\rtlch\fcs1 \af1 \ltrch\fcs0 \insrsid16452211 XX}}}\sectd \ltrsect_x000d__x000a_\linex0\endnhere\sectdefaultcl\sftnbj {\rtlch\fcs1 \af1 \ltrch\fcs0 \insrsid16452211\charrsid5530783 \tab }{\rtlch\fcs1 \af1\afs22 \ltrch\fcs0 \b0\i\fs22\cf16\insrsid16452211\charrsid10767834 #(STD@_Motto#}{\rtlch\fcs1 \af1 \ltrch\fcs0 _x000d__x000a_\insrsid16452211\charrsid5530783 \tab }{\field{\*\fldinst {\rtlch\fcs1 \af1 \ltrch\fcs0 \insrsid16452211  DOCPROPERTY &quot;&lt;Extension&gt;&quot; }}{\fldrslt {\rtlch\fcs1 \af1 \ltrch\fcs0 \insrsid16452211 XX}}}\sectd \ltrsect\linex0\endnhere\sectdefaultcl\sftnbj {_x000d__x000a_\rtlch\fcs1 \af1 \ltrch\fcs0 \insrsid164522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nowidctlpar_x000d__x000a_\tqr\tx9072\wrapdefault\aspalpha\aspnum\faauto\adjustright\rin0\lin0\itap0\pararsid16452211 \rtlch\fcs1 \af0\afs20\alang1025 \ltrch\fcs0 \fs24\lang2057\langfe2057\cgrid\langnp2057\langfenp2057 {\rtlch\fcs1 \af0 \ltrch\fcs0 _x000d__x000a_\cs15\v\f1\fs20\cf9\lang1024\langfe1024\noproof\insrsid16452211\charrsid14699840 {\*\bkmkstart restart}&lt;Amend&gt;&lt;Date&gt;}{\rtlch\fcs1 \af0 \ltrch\fcs0 \lang1024\langfe1024\noproof\insrsid16452211\charrsid14699840 [ZDATE]}{\rtlch\fcs1 \af0 \ltrch\fcs0 _x000d__x000a_\cs15\v\f1\fs20\cf9\lang1024\langfe1024\noproof\insrsid16452211\charrsid14699840 &lt;/Date&gt;}{\rtlch\fcs1 \af0 \ltrch\fcs0 \lang1024\langfe1024\noproof\insrsid16452211\charrsid14699840 \tab }{\rtlch\fcs1 \af0 \ltrch\fcs0 _x000d__x000a_\cs15\v\f1\fs20\cf9\lang1024\langfe1024\noproof\insrsid16452211\charrsid14699840 &lt;ANo&gt;}{\rtlch\fcs1 \af0 \ltrch\fcs0 \lang1024\langfe1024\noproof\insrsid16452211\charrsid14699840 [ZNRA]}{\rtlch\fcs1 \af0 \ltrch\fcs0 _x000d__x000a_\cs15\v\f1\fs20\cf9\lang1024\langfe1024\noproof\insrsid16452211\charrsid14699840 &lt;/ANo&gt;}{\rtlch\fcs1 \af0 \ltrch\fcs0 \lang1024\langfe1024\noproof\insrsid16452211\charrsid14699840 /}{\rtlch\fcs1 \af0 \ltrch\fcs0 _x000d__x000a_\cs15\v\f1\fs20\cf9\lang1024\langfe1024\noproof\insrsid16452211\charrsid14699840 &lt;NumAm&gt;}{\rtlch\fcs1 \af0 \ltrch\fcs0 \lang1024\langfe1024\noproof\insrsid16452211\charrsid14699840 [ZNRAM]}{\rtlch\fcs1 \af0 \ltrch\fcs0 _x000d__x000a_\cs15\v\f1\fs20\cf9\lang1024\langfe1024\noproof\insrsid16452211\charrsid14699840 &lt;/NumAm&gt;}{\rtlch\fcs1 \af0 \ltrch\fcs0 \lang1024\langfe1024\noproof\insrsid16452211\charrsid14699840 _x000d__x000a_\par }\pard\plain \ltrpar\s27\ql \li0\ri0\sb240\nowidctlpar_x000d__x000a_\tx879\tx936\tx1021\tx1077\tx1134\tx1191\tx1247\tx1304\tx1361\tx1418\tx1474\tx1531\tx1588\tx1644\tx1701\tx1758\tx1814\tx1871\tx2070\tx2126\tx3374\tx3430\wrapdefault\aspalpha\aspnum\faauto\adjustright\rin0\lin0\itap0\pararsid16452211 \rtlch\fcs1 _x000d__x000a_\af0\afs20\alang1025 \ltrch\fcs0 \b\fs24\lang2057\langfe2057\cgrid\langnp2057\langfenp2057 {\rtlch\fcs1 \af0 \ltrch\fcs0 \insrsid16452211\charrsid14699840 [ZDOCTYPE]\tab \tab }{\rtlch\fcs1 \af0 \ltrch\fcs0 _x000d__x000a_\cs15\b0\v\f1\fs20\cf9\insrsid16452211\charrsid14699840 &lt;NumAm&gt;}{\rtlch\fcs1 \af0 \ltrch\fcs0 \insrsid16452211\charrsid14699840 [ZNRAM]}{\rtlch\fcs1 \af0 \ltrch\fcs0 \cs15\b0\v\f1\fs20\cf9\insrsid16452211\charrsid14699840 &lt;/NumAm&gt;}{\rtlch\fcs1 \af0 _x000d__x000a_\ltrch\fcs0 \insrsid16452211\charrsid14699840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insrsid16452211\charrsid14699840 &lt;RepeatBlock-By&gt;}{\rtlch\fcs1 \af0 \ltrch\fcs0 \lang1024\langfe1024\noproof\insrsid16452211\charrsid14699840 [RepeatMembers]}{\rtlch\fcs1 \af0 \ltrch\fcs0 _x000d__x000a_\cs15\b0\v\f1\fs20\cf9\lang1024\langfe1024\noproof\insrsid16452211\charrsid14699840 {\*\bkmkstart By}&lt;}{\rtlch\fcs1 \af0 \ltrch\fcs0 \cs15\b0\v\f1\fs20\cf9\lang1024\langfe1024\noproof\insrsid16452211 By&gt;&lt;}{\rtlch\fcs1 \af0 \ltrch\fcs0 _x000d__x000a_\cs15\b0\v\f1\fs20\cf9\lang1024\langfe1024\noproof\insrsid16452211\charrsid14699840 Members&gt;}{\rtlch\fcs1 \af0 \ltrch\fcs0 \insrsid16452211\charrsid14699840 [ZMEMBERS]}{\rtlch\fcs1 \af0 \ltrch\fcs0 _x000d__x000a_\cs15\b0\v\f1\fs20\cf9\lang1024\langfe1024\noproof\insrsid16452211\charrsid14699840 &lt;/Members&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43\insrsid16452211\charrsid5922106 &lt;AuNomDe&gt;&lt;OptDel&gt;}{\rtlch\fcs1 \af0 \ltrch\fcs0 \lang1024\langfe1024\noproof\langnp1043\insrsid16452211\charrsid5922106 [ZONBEHALF]}{\rtlch\fcs1 \af0 \ltrch\fcs0 _x000d__x000a_\cs15\v\f1\fs20\cf9\lang1024\langfe1024\noproof\langnp1043\insrsid16452211\charrsid5922106 &lt;/OptDel&gt;&lt;/AuNomDe&gt;}{\rtlch\fcs1 \af0 \ltrch\fcs0 \lang1043\langfe2057\langnp1043\insrsid16452211\charrsid5922106 _x000d__x000a_\par }{\rtlch\fcs1 \af0 \ltrch\fcs0 \cs15\v\f1\fs20\cf9\lang1024\langfe1024\noproof\insrsid16452211\charrsid6839579 &lt;/By&gt;}{\rtlch\fcs1 \af0 \ltrch\fcs0 \insrsid16452211\charrsid14699840 {\*\bkmkend By}&lt;&lt;&lt;}{\rtlch\fcs1 \af0 \ltrch\fcs0 _x000d__x000a_\cs15\v\f1\fs20\cf9\lang1024\langfe1024\noproof\insrsid16452211\charrsid14699840 &lt;/RepeatBlock-By&gt;}{\rtlch\fcs1 \af0 \ltrch\fcs0 \insrsid16452211\charrsid14699840 _x000d__x000a_\par }\pard\plain \ltrpar\s16\ql \li0\ri0\nowidctlpar\tqr\tx9072\wrapdefault\aspalpha\aspnum\faauto\adjustright\rin0\lin0\itap0\pararsid16452211 \rtlch\fcs1 \af0\afs20\alang1025 \ltrch\fcs0 \b\fs24\lang2057\langfe2057\cgrid\langnp2057\langfenp2057 {_x000d__x000a_\rtlch\fcs1 \af0 \ltrch\fcs0 \cs15\b0\v\f1\fs20\cf9\lang1024\langfe1024\noproof\insrsid16452211\charrsid14699840 &lt;TitreType&gt;}{\rtlch\fcs1 \af0 \ltrch\fcs0 \insrsid16452211\charrsid14699840 [ZAMENDDOCTYPE]}{\rtlch\fcs1 \af0 \ltrch\fcs0 _x000d__x000a_\cs15\b0\v\f1\fs20\cf9\lang1024\langfe1024\noproof\insrsid16452211\charrsid14699840 &lt;/TitreType&gt;}{\rtlch\fcs1 \af0 \ltrch\fcs0 \lang1024\langfe1024\noproof\insrsid16452211\charrsid14699840 \tab [ZNRA]/[ZDOCYEAR]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Rapporteur&gt;}{\rtlch\fcs1 \af0 \ltrch\fcs0 \lang1024\langfe1024\noproof\langnp1036\insrsid16452211\charrsid6839579 [ZAUTHORNAME]}{\rtlch\fcs1 \af0 _x000d__x000a_\ltrch\fcs0 \cs15\b0\v\f1\fs20\cf9\lang1024\langfe1024\noproof\langnp1036\insrsid16452211\charrsid6839579 &lt;/Rapporteur&gt;}{\rtlch\fcs1 \af0 \ltrch\fcs0 \lang1024\langfe1024\noproof\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36\insrsid16452211\charrsid6839579 &lt;Titre&gt;}{\rtlch\fcs1 \af0 \ltrch\fcs0 \lang1024\langfe1024\noproof\langnp1036\insrsid16452211\charrsid6839579 [ZTITLE]}{\rtlch\fcs1 \af0 \ltrch\fcs0 _x000d__x000a_\cs15\v\f1\fs20\cf9\lang1024\langfe1024\noproof\langnp1036\insrsid16452211\charrsid6839579 &lt;/Titre&gt;}{\rtlch\fcs1 \af0 \ltrch\fcs0 \lang1036\langfe2057\langnp1036\insrsid16452211\charrsid6839579 _x000d__x000a_\par }\pard\plain \ltrpar\s17\ql \li0\ri0\sa240\nowidctlpar\wrapdefault\aspalpha\aspnum\faauto\adjustright\rin0\lin0\itap0\pararsid16452211 \rtlch\fcs1 \af0\afs20\alang1025 \ltrch\fcs0 \fs24\lang2057\langfe2057\cgrid\langnp2057\langfenp2057 {\rtlch\fcs1 \af0 _x000d__x000a_\ltrch\fcs0 \cs15\v\f1\fs20\cf9\lang1024\langfe1024\noproof\langnp1036\insrsid16452211\charrsid6839579 &lt;DocRef&gt;}{\rtlch\fcs1 \af0 \ltrch\fcs0 \lang1036\langfe2057\langnp1036\insrsid16452211\charrsid6839579 [ZDOCREF]}{\rtlch\fcs1 \af0 \ltrch\fcs0 _x000d__x000a_\cs15\v\f1\fs20\cf9\lang1024\langfe1024\noproof\langnp1036\insrsid16452211\charrsid6839579 &lt;/DocRef&gt;}{\rtlch\fcs1 \af0 \ltrch\fcs0 \lang1036\langfe2057\langnp1036\insrsid16452211\charrsid6839579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DocAmend&gt;}{\rtlch\fcs1 \af0 \ltrch\fcs0 \lang1036\langfe2057\langnp1036\insrsid16452211\charrsid6839579 [ZAMDOC][ZAMACT]}{\rtlch\fcs1 \af0 _x000d__x000a_\ltrch\fcs0 \cs15\b0\v\f1\fs20\cf9\lang1024\langfe1024\noproof\langnp1036\insrsid16452211\charrsid6839579 &lt;/DocAmend&gt;}{\rtlch\fcs1 \af0 \ltrch\fcs0 \lang1036\langfe2057\langnp1036\insrsid16452211\charrsid6839579 _x000d__x000a_\par }{\rtlch\fcs1 \af0 \ltrch\fcs0 \cs15\b0\v\f1\fs20\cf9\lang1024\langfe1024\noproof\langnp1036\insrsid16452211\charrsid6839579 &lt;Article&gt;}{\rtlch\fcs1 \af0 \ltrch\fcs0 \lang1036\langfe2057\langnp1036\insrsid16452211\charrsid6839579 [ZAMPART]}{\rtlch\fcs1 _x000d__x000a_\af0 \ltrch\fcs0 \cs15\b0\v\f1\fs20\cf9\lang1024\langfe1024\noproof\langnp1036\insrsid16452211\charrsid6839579 &lt;/Article&gt;}{\rtlch\fcs1 \af0 \ltrch\fcs0 \lang1036\langfe2057\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36\langfe2057\langnp1036\insrsid16452211\charrsid6839579 &lt;DocAmend2&gt;&lt;OptDel&gt;}{\rtlch\fcs1 \af0 \ltrch\fcs0 \lang1036\langfe2057\langnp1036\insrsid16452211\charrsid6839579 [ZNRACT]}{\rtlch\fcs1 \af0 \ltrch\fcs0 _x000d__x000a_\cs15\v\f1\fs20\cf9\lang1036\langfe2057\langnp1036\insrsid16452211\charrsid6839579 &lt;/OptDel&gt;&lt;/DocAmend2&gt;}{\rtlch\fcs1 \af0 \ltrch\fcs0 \lang1036\langfe2057\langnp1036\insrsid16452211\charrsid6839579 _x000d__x000a_\par }{\rtlch\fcs1 \af0 \ltrch\fcs0 \cs15\v\f1\fs20\cf9\lang1036\langfe2057\langnp1036\insrsid16452211\charrsid6839579 &lt;Article2&gt;&lt;OptDel&gt;}{\rtlch\fcs1 \af0 \ltrch\fcs0 \lang1036\langfe2057\langnp1036\insrsid16452211\charrsid6839579 [ZACTPART]}{\rtlch\fcs1 _x000d__x000a_\af0 \ltrch\fcs0 \cs15\v\f1\fs20\cf9\lang1036\langfe2057\langnp1036\insrsid16452211\charrsid6839579 &lt;/OptDel&gt;&lt;/Article2&gt;}{\rtlch\fcs1 \af0 \ltrch\fcs0 \lang1036\langfe2057\langnp1036\insrsid16452211\charrsid6839579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lang1036\langfe2057\langnp1036\insrsid16452211\charrsid6839579 \cell }\pard\plain \ltrpar_x000d__x000a_\ql \li0\ri0\widctlpar\intbl\wrapdefault\aspalpha\aspnum\faauto\adjustright\rin0\lin0 \rtlch\fcs1 \af0\afs20\alang1025 \ltrch\fcs0 \fs24\lang2057\langfe2057\cgrid\langnp2057\langfenp2057 {\rtlch\fcs1 \af0 \ltrch\fcs0 _x000d__x000a_\lang1036\langfe2057\langnp1036\insrsid16452211\charrsid6839579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3097865 \rtlch\fcs1 \af0\afs20\alang1025 \ltrch\fcs0 \i\fs24\lang2057\langfe2057\cgrid\langnp2057\langfenp2057 {\rtlch\fcs1 \af0 \ltrch\fcs0 _x000d__x000a_\insrsid16452211\charrsid14699840 [ZLEFT]\cell [ZRIGHT]\cell }\pard\plain \ltrpar\ql \li0\ri0\widctlpar\intbl\wrapdefault\aspalpha\aspnum\faauto\adjustright\rin0\lin0 \rtlch\fcs1 \af0\afs20\alang1025 \ltrch\fcs0 _x000d__x000a_\fs24\lang2057\langfe2057\cgrid\langnp2057\langfenp2057 {\rtlch\fcs1 \af0 \ltrch\fcs0 \insrsid16452211\charrsid14699840 \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9389144 \rtlch\fcs1 \af0\afs20\alang1025 \ltrch\fcs0 \fs24\lang2057\langfe2057\cgrid\langnp2057\langfenp2057 {\rtlch\fcs1 \af0 \ltrch\fcs0 _x000d__x000a_\insrsid16452211\charrsid14699840 [ZTEXTL]\cell [ZTEXTR]}{\rtlch\fcs1 \af0\afs24 \ltrch\fcs0 \insrsid16452211\charrsid14699840 \cell }\pard\plain \ltrpar\ql \li0\ri0\widctlpar\intbl\wrapdefault\aspalpha\aspnum\faauto\adjustright\rin0\lin0 \rtlch\fcs1 _x000d__x000a_\af0\afs20\alang1025 \ltrch\fcs0 \fs24\lang2057\langfe2057\cgrid\langnp2057\langfenp2057 {\rtlch\fcs1 \af0 \ltrch\fcs0 \insrsid16452211\charrsid14699840 \trowd \irow2\irowband2\lastrow \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6452211 \rtlch\fcs1 \af0\afs20\alang1025 \ltrch\fcs0 \fs24\lang2057\langfe2057\cgrid\langnp2057\langfenp2057 {\rtlch\fcs1 \af0 \ltrch\fcs0 _x000d__x000a_\insrsid16452211\charrsid14699840 Or. }{\rtlch\fcs1 \af0 \ltrch\fcs0 \cs15\v\f1\fs20\cf9\lang1024\langfe1024\noproof\insrsid16452211\charrsid14699840 &lt;Original&gt;}{\rtlch\fcs1 \af0 \ltrch\fcs0 \insrsid16452211\charrsid14699840 [ZORLANG]}{\rtlch\fcs1 \af0 _x000d__x000a_\ltrch\fcs0 \cs15\v\f1\fs20\cf9\lang1024\langfe1024\noproof\insrsid16452211\charrsid14699840 &lt;/Original&gt;}{\rtlch\fcs1 \af0 \ltrch\fcs0 \insrsid16452211\charrsid14699840 _x000d__x000a_\par }\pard\plain \ltrpar\s22\qc \li0\ri0\sb240\sa240\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OptDel&gt;}{\rtlch\fcs1 \af0 \ltrch\fcs0 \insrsid16452211\charrsid14699840 [ZCROSSREF]}{\rtlch\fcs1 \af0 \ltrch\fcs0 _x000d__x000a_\cs15\i0\v\f1\fs20\cf9\lang1024\langfe1024\noproof\insrsid16452211\charrsid14699840 &lt;/OptDel&gt;}{\rtlch\fcs1 \af0 \ltrch\fcs0 \insrsid16452211\charrsid14699840 _x000d__x000a_\par }\pard\plain \ltrpar\s23\qc \li0\ri0\sb240\sa240\keepn\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TitreJust&gt;}{\rtlch\fcs1 \af0 \ltrch\fcs0 \insrsid16452211\charrsid14699840 [ZJUSTIFICATION]}{\rtlch\fcs1 \af0 \ltrch\fcs0 _x000d__x000a_\cs15\i0\v\f1\fs20\cf9\lang1024\langfe1024\noproof\insrsid16452211\charrsid14699840 &lt;/TitreJust&gt;}{\rtlch\fcs1 \af0 \ltrch\fcs0 \insrsid16452211\charrsid14699840 _x000d__x000a_\par }\pard\plain \ltrpar\s25\ql \li0\ri0\sa240\nowidctlpar\wrapdefault\aspalpha\aspnum\faauto\adjustright\rin0\lin0\itap0\pararsid16452211 \rtlch\fcs1 \af0\afs20\alang1025 \ltrch\fcs0 \i\fs24\lang2057\langfe2057\cgrid\langnp2057\langfenp2057 {\rtlch\fcs1 _x000d__x000a_\af0 \ltrch\fcs0 \cs15\i0\v\f1\fs20\cf9\lang1024\langfe1024\noproof\insrsid16452211\charrsid14699840 &lt;OptDelPrev&gt;}{\rtlch\fcs1 \af0 \ltrch\fcs0 \insrsid16452211\charrsid14699840 [ZTEXTJUST]}{\rtlch\fcs1 \af0 \ltrch\fcs0 _x000d__x000a_\cs15\i0\v\f1\fs20\cf9\lang1024\langfe1024\noproof\insrsid16452211\charrsid14699840 &lt;/OptDelPrev&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lang1024\langfe1024\noproof\insrsid16452211\charrsid14699840 \sect }\sectd \ltrsect\psz9\linex0\headery1134\footery505\endnhere\titlepg\sectdefaultcl\sectrsid14424199\sftnbj\sftnrestart \pard\plain \ltrpar_x000d__x000a_\ql \li0\ri0\widctlpar\wrapdefault\aspalpha\aspnum\faauto\adjustright\rin0\lin0\itap0\pararsid16452211 \rtlch\fcs1 \af0\afs20\alang1025 \ltrch\fcs0 \fs24\lang2057\langfe2057\cgrid\langnp2057\langfenp2057 {\rtlch\fcs1 \af0 \ltrch\fcs0 _x000d__x000a_\cs15\v\f1\fs20\cf9\lang1024\langfe1024\noproof\insrsid16452211\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False"/>
    <w:docVar w:name="TORISAUTO" w:val="False"/>
    <w:docVar w:name="TVTAMPART" w:val="Article 86 – paragraph 2 – subparagraph 1"/>
    <w:docVar w:name="TVTMEMBERS1" w:val="Bas Eickhout, Martin Häusling"/>
    <w:docVar w:name="TXTLANGUE" w:val="LT"/>
    <w:docVar w:name="TXTLANGUEMIN" w:val="lt"/>
    <w:docVar w:name="TXTNRFIRSTAM" w:val="1272"/>
    <w:docVar w:name="TXTNRLASTAM" w:val="1281"/>
    <w:docVar w:name="TXTNRPE" w:val="658.380"/>
    <w:docVar w:name="TXTPEorAP" w:val="PE"/>
    <w:docVar w:name="TXTROUTE" w:val="AM\1216088LT.docx"/>
    <w:docVar w:name="TXTVERSION" w:val="01-00"/>
  </w:docVars>
  <w:rsids>
    <w:rsidRoot w:val="000A70F6"/>
    <w:rsid w:val="00026A21"/>
    <w:rsid w:val="000863CD"/>
    <w:rsid w:val="000A70F6"/>
    <w:rsid w:val="000D50D6"/>
    <w:rsid w:val="001260C9"/>
    <w:rsid w:val="00132FA0"/>
    <w:rsid w:val="00151D02"/>
    <w:rsid w:val="00157B84"/>
    <w:rsid w:val="001B07B8"/>
    <w:rsid w:val="001D5110"/>
    <w:rsid w:val="001E0DA7"/>
    <w:rsid w:val="001E49DB"/>
    <w:rsid w:val="001F2F60"/>
    <w:rsid w:val="00212032"/>
    <w:rsid w:val="00227D6B"/>
    <w:rsid w:val="00254755"/>
    <w:rsid w:val="002A1B45"/>
    <w:rsid w:val="002A49E8"/>
    <w:rsid w:val="002E06C8"/>
    <w:rsid w:val="002F4509"/>
    <w:rsid w:val="003028C0"/>
    <w:rsid w:val="0035242C"/>
    <w:rsid w:val="00356125"/>
    <w:rsid w:val="00372BEA"/>
    <w:rsid w:val="00384F95"/>
    <w:rsid w:val="00386E87"/>
    <w:rsid w:val="00387E85"/>
    <w:rsid w:val="00395BE4"/>
    <w:rsid w:val="003A4B11"/>
    <w:rsid w:val="0042083D"/>
    <w:rsid w:val="00423FDE"/>
    <w:rsid w:val="004319D8"/>
    <w:rsid w:val="00455463"/>
    <w:rsid w:val="00455F4D"/>
    <w:rsid w:val="00491C50"/>
    <w:rsid w:val="004A73B0"/>
    <w:rsid w:val="004D6E8F"/>
    <w:rsid w:val="004E067D"/>
    <w:rsid w:val="005002B4"/>
    <w:rsid w:val="00506B8C"/>
    <w:rsid w:val="00530D8A"/>
    <w:rsid w:val="0054649F"/>
    <w:rsid w:val="0055381C"/>
    <w:rsid w:val="0059016A"/>
    <w:rsid w:val="005A5D3A"/>
    <w:rsid w:val="005C2B4D"/>
    <w:rsid w:val="005C435E"/>
    <w:rsid w:val="005C608A"/>
    <w:rsid w:val="005C71FC"/>
    <w:rsid w:val="005D2574"/>
    <w:rsid w:val="005E1CD1"/>
    <w:rsid w:val="005F4B22"/>
    <w:rsid w:val="006014F7"/>
    <w:rsid w:val="00613FB3"/>
    <w:rsid w:val="00617772"/>
    <w:rsid w:val="00621479"/>
    <w:rsid w:val="00656650"/>
    <w:rsid w:val="00685D1B"/>
    <w:rsid w:val="006B399D"/>
    <w:rsid w:val="00732FD2"/>
    <w:rsid w:val="0079629B"/>
    <w:rsid w:val="007D19D0"/>
    <w:rsid w:val="0081126C"/>
    <w:rsid w:val="00811674"/>
    <w:rsid w:val="00881ACB"/>
    <w:rsid w:val="00890193"/>
    <w:rsid w:val="008C5765"/>
    <w:rsid w:val="008D021A"/>
    <w:rsid w:val="008D0AE4"/>
    <w:rsid w:val="008D2B4B"/>
    <w:rsid w:val="008E5866"/>
    <w:rsid w:val="008F33BC"/>
    <w:rsid w:val="008F4458"/>
    <w:rsid w:val="00927EFE"/>
    <w:rsid w:val="00943C20"/>
    <w:rsid w:val="009C38B2"/>
    <w:rsid w:val="009E610D"/>
    <w:rsid w:val="00A84536"/>
    <w:rsid w:val="00A858CE"/>
    <w:rsid w:val="00AB64A2"/>
    <w:rsid w:val="00AE0041"/>
    <w:rsid w:val="00B17690"/>
    <w:rsid w:val="00B26BC6"/>
    <w:rsid w:val="00B32389"/>
    <w:rsid w:val="00B35C2A"/>
    <w:rsid w:val="00B4402D"/>
    <w:rsid w:val="00B62086"/>
    <w:rsid w:val="00BB3AD5"/>
    <w:rsid w:val="00BD7249"/>
    <w:rsid w:val="00BE2479"/>
    <w:rsid w:val="00BE76A8"/>
    <w:rsid w:val="00C01FC3"/>
    <w:rsid w:val="00C810F6"/>
    <w:rsid w:val="00C822AE"/>
    <w:rsid w:val="00C84A82"/>
    <w:rsid w:val="00C86866"/>
    <w:rsid w:val="00C95E83"/>
    <w:rsid w:val="00D2396B"/>
    <w:rsid w:val="00D5477C"/>
    <w:rsid w:val="00D60643"/>
    <w:rsid w:val="00D63CEA"/>
    <w:rsid w:val="00D75799"/>
    <w:rsid w:val="00D847C0"/>
    <w:rsid w:val="00D85907"/>
    <w:rsid w:val="00DA0615"/>
    <w:rsid w:val="00DB5BE3"/>
    <w:rsid w:val="00DC207C"/>
    <w:rsid w:val="00DE144C"/>
    <w:rsid w:val="00E04D40"/>
    <w:rsid w:val="00E1327A"/>
    <w:rsid w:val="00E4109D"/>
    <w:rsid w:val="00E75106"/>
    <w:rsid w:val="00E81FF7"/>
    <w:rsid w:val="00EC01F1"/>
    <w:rsid w:val="00ED13EC"/>
    <w:rsid w:val="00EE79FF"/>
    <w:rsid w:val="00F12D76"/>
    <w:rsid w:val="00F404FA"/>
    <w:rsid w:val="00F74A0C"/>
    <w:rsid w:val="00F75277"/>
    <w:rsid w:val="00F77DAE"/>
    <w:rsid w:val="00FB4840"/>
    <w:rsid w:val="00FB54D2"/>
    <w:rsid w:val="00FB60EB"/>
    <w:rsid w:val="00FE5525"/>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AE465E-BA2C-45A7-9545-7827F3F0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9F"/>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link w:val="NormalBoldChar"/>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character" w:customStyle="1" w:styleId="NormalBoldChar">
    <w:name w:val="NormalBold Char"/>
    <w:basedOn w:val="DefaultParagraphFont"/>
    <w:link w:val="NormalBold"/>
    <w:locked/>
    <w:rsid w:val="00C822AE"/>
    <w:rPr>
      <w:b/>
      <w:sz w:val="24"/>
    </w:rPr>
  </w:style>
  <w:style w:type="paragraph" w:customStyle="1" w:styleId="Normal6">
    <w:name w:val="Normal6"/>
    <w:basedOn w:val="Normal"/>
    <w:link w:val="Normal6Char"/>
    <w:rsid w:val="00C822AE"/>
    <w:pPr>
      <w:spacing w:after="120"/>
    </w:pPr>
  </w:style>
  <w:style w:type="character" w:customStyle="1" w:styleId="Normal6Char">
    <w:name w:val="Normal6 Char"/>
    <w:basedOn w:val="DefaultParagraphFont"/>
    <w:link w:val="Normal6"/>
    <w:rsid w:val="00C822AE"/>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5553-AF67-4070-A3F3-07E2463A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9EB51EF7.dotm</Template>
  <TotalTime>1</TotalTime>
  <Pages>11</Pages>
  <Words>1829</Words>
  <Characters>12456</Characters>
  <Application>Microsoft Office Word</Application>
  <DocSecurity>0</DocSecurity>
  <Lines>479</Lines>
  <Paragraphs>234</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HIRV Joel</dc:creator>
  <cp:lastModifiedBy>SKERYS Irmantas</cp:lastModifiedBy>
  <cp:revision>2</cp:revision>
  <cp:lastPrinted>2004-11-28T10:32:00Z</cp:lastPrinted>
  <dcterms:created xsi:type="dcterms:W3CDTF">2020-10-18T11:08:00Z</dcterms:created>
  <dcterms:modified xsi:type="dcterms:W3CDTF">2020-10-18T11:08:00Z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1216088</vt:lpwstr>
  </property>
  <property fmtid="{D5CDD505-2E9C-101B-9397-08002B2CF9AE}" pid="4" name="&lt;Model&gt;">
    <vt:lpwstr>AM_Ple_LegReport</vt:lpwstr>
  </property>
  <property fmtid="{D5CDD505-2E9C-101B-9397-08002B2CF9AE}" pid="5" name="&lt;ModelCod&gt;">
    <vt:lpwstr>\\eiciBRUpr1\pdocep$\DocEP\DOCS\General\AM\AM_Leg\AM_Ple_Leg\AM_Ple_LegReport.dotx(15/10/2019 07:18:41)</vt:lpwstr>
  </property>
  <property fmtid="{D5CDD505-2E9C-101B-9397-08002B2CF9AE}" pid="6" name="&lt;ModelTra&gt;">
    <vt:lpwstr>\\eiciBRUpr1\pdocep$\DocEP\TRANSFIL\EN\AM_Ple_LegReport.EN(13/05/2020 17:22:05)</vt:lpwstr>
  </property>
  <property fmtid="{D5CDD505-2E9C-101B-9397-08002B2CF9AE}" pid="7" name="&lt;Type&gt;">
    <vt:lpwstr>AM</vt:lpwstr>
  </property>
  <property fmtid="{D5CDD505-2E9C-101B-9397-08002B2CF9AE}" pid="8" name="Created with">
    <vt:lpwstr>9.9.1 Build [20200705]</vt:lpwstr>
  </property>
  <property fmtid="{D5CDD505-2E9C-101B-9397-08002B2CF9AE}" pid="9" name="FooterPath">
    <vt:lpwstr>AM\1216088LT.docx</vt:lpwstr>
  </property>
  <property fmtid="{D5CDD505-2E9C-101B-9397-08002B2CF9AE}" pid="10" name="LastEdited with">
    <vt:lpwstr>9.9.1 Build [20200705]</vt:lpwstr>
  </property>
  <property fmtid="{D5CDD505-2E9C-101B-9397-08002B2CF9AE}" pid="11" name="PE number">
    <vt:lpwstr>658.380</vt:lpwstr>
  </property>
  <property fmtid="{D5CDD505-2E9C-101B-9397-08002B2CF9AE}" pid="12" name="SDLStudio">
    <vt:lpwstr/>
  </property>
  <property fmtid="{D5CDD505-2E9C-101B-9397-08002B2CF9AE}" pid="13" name="Bookout">
    <vt:lpwstr>OK - 2020/10/18 13:08</vt:lpwstr>
  </property>
</Properties>
</file>